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A0C01" w14:textId="77777777" w:rsidR="001D3FB9" w:rsidRPr="00683ABE" w:rsidRDefault="001D3FB9" w:rsidP="001D3FB9">
      <w:pPr>
        <w:pStyle w:val="a7"/>
        <w:ind w:firstLine="709"/>
        <w:jc w:val="center"/>
        <w:rPr>
          <w:rFonts w:ascii="Times New Roman" w:hAnsi="Times New Roman"/>
          <w:sz w:val="24"/>
          <w:szCs w:val="24"/>
        </w:rPr>
      </w:pPr>
      <w:r w:rsidRPr="00683ABE">
        <w:rPr>
          <w:rFonts w:ascii="Times New Roman" w:hAnsi="Times New Roman"/>
          <w:sz w:val="24"/>
          <w:szCs w:val="24"/>
        </w:rPr>
        <w:t>АДМИНИСТРАЦИЯ</w:t>
      </w:r>
    </w:p>
    <w:p w14:paraId="7E2B78AC" w14:textId="77777777" w:rsidR="001D3FB9" w:rsidRPr="00683ABE" w:rsidRDefault="001D3FB9" w:rsidP="001D3FB9">
      <w:pPr>
        <w:pStyle w:val="a7"/>
        <w:ind w:firstLine="709"/>
        <w:jc w:val="center"/>
        <w:rPr>
          <w:rFonts w:ascii="Times New Roman" w:hAnsi="Times New Roman"/>
          <w:sz w:val="24"/>
          <w:szCs w:val="24"/>
        </w:rPr>
      </w:pPr>
      <w:r>
        <w:rPr>
          <w:rFonts w:ascii="Times New Roman" w:hAnsi="Times New Roman"/>
          <w:sz w:val="24"/>
          <w:szCs w:val="24"/>
        </w:rPr>
        <w:t>СТАРИНСКОГО</w:t>
      </w:r>
      <w:r w:rsidRPr="00683ABE">
        <w:rPr>
          <w:rFonts w:ascii="Times New Roman" w:hAnsi="Times New Roman"/>
          <w:sz w:val="24"/>
          <w:szCs w:val="24"/>
        </w:rPr>
        <w:t xml:space="preserve"> СЕЛЬСКОГО ПОСЕЛЕНИЯ</w:t>
      </w:r>
    </w:p>
    <w:p w14:paraId="64C1577E" w14:textId="77777777" w:rsidR="001D3FB9" w:rsidRPr="00683ABE" w:rsidRDefault="001D3FB9" w:rsidP="001D3FB9">
      <w:pPr>
        <w:pStyle w:val="a7"/>
        <w:ind w:firstLine="709"/>
        <w:jc w:val="center"/>
        <w:rPr>
          <w:rFonts w:ascii="Times New Roman" w:hAnsi="Times New Roman"/>
          <w:sz w:val="24"/>
          <w:szCs w:val="24"/>
        </w:rPr>
      </w:pPr>
      <w:r>
        <w:rPr>
          <w:rFonts w:ascii="Times New Roman" w:hAnsi="Times New Roman"/>
          <w:sz w:val="24"/>
          <w:szCs w:val="24"/>
        </w:rPr>
        <w:t>КАШИРСКОГО</w:t>
      </w:r>
      <w:r w:rsidRPr="00683ABE">
        <w:rPr>
          <w:rFonts w:ascii="Times New Roman" w:hAnsi="Times New Roman"/>
          <w:sz w:val="24"/>
          <w:szCs w:val="24"/>
        </w:rPr>
        <w:t xml:space="preserve"> МУНИЦИПАЛЬНОГО РАЙОНА</w:t>
      </w:r>
    </w:p>
    <w:p w14:paraId="68466419" w14:textId="77777777" w:rsidR="001D3FB9" w:rsidRPr="00683ABE" w:rsidRDefault="001D3FB9" w:rsidP="001D3FB9">
      <w:pPr>
        <w:pStyle w:val="a7"/>
        <w:ind w:firstLine="709"/>
        <w:jc w:val="center"/>
        <w:rPr>
          <w:rFonts w:ascii="Times New Roman" w:hAnsi="Times New Roman"/>
          <w:sz w:val="24"/>
          <w:szCs w:val="24"/>
        </w:rPr>
      </w:pPr>
      <w:r w:rsidRPr="00683ABE">
        <w:rPr>
          <w:rFonts w:ascii="Times New Roman" w:hAnsi="Times New Roman"/>
          <w:sz w:val="24"/>
          <w:szCs w:val="24"/>
        </w:rPr>
        <w:t>ВОРОНЕЖСКОЙ ОБЛАСТИ</w:t>
      </w:r>
    </w:p>
    <w:p w14:paraId="6F7AFF6D" w14:textId="77777777" w:rsidR="001D3FB9" w:rsidRPr="00683ABE" w:rsidRDefault="001D3FB9" w:rsidP="001D3FB9">
      <w:pPr>
        <w:pStyle w:val="a7"/>
        <w:ind w:firstLine="709"/>
        <w:jc w:val="center"/>
        <w:rPr>
          <w:rFonts w:ascii="Times New Roman" w:hAnsi="Times New Roman"/>
          <w:sz w:val="24"/>
          <w:szCs w:val="24"/>
        </w:rPr>
      </w:pPr>
    </w:p>
    <w:p w14:paraId="5CA5EB76" w14:textId="77777777" w:rsidR="001D3FB9" w:rsidRPr="00683ABE" w:rsidRDefault="001D3FB9" w:rsidP="001D3FB9">
      <w:pPr>
        <w:pStyle w:val="a7"/>
        <w:tabs>
          <w:tab w:val="left" w:pos="0"/>
        </w:tabs>
        <w:ind w:firstLine="709"/>
        <w:jc w:val="center"/>
        <w:rPr>
          <w:rFonts w:ascii="Times New Roman" w:hAnsi="Times New Roman"/>
          <w:sz w:val="24"/>
          <w:szCs w:val="24"/>
        </w:rPr>
      </w:pPr>
      <w:r w:rsidRPr="00683ABE">
        <w:rPr>
          <w:rFonts w:ascii="Times New Roman" w:hAnsi="Times New Roman"/>
          <w:sz w:val="24"/>
          <w:szCs w:val="24"/>
        </w:rPr>
        <w:t>ПОСТАНОВЛЕНИЕ</w:t>
      </w:r>
    </w:p>
    <w:p w14:paraId="6446F93D" w14:textId="77777777" w:rsidR="001D3FB9" w:rsidRPr="00683ABE" w:rsidRDefault="001D3FB9" w:rsidP="001D3FB9">
      <w:pPr>
        <w:pStyle w:val="a7"/>
        <w:tabs>
          <w:tab w:val="left" w:pos="0"/>
        </w:tabs>
        <w:ind w:firstLine="709"/>
        <w:jc w:val="both"/>
        <w:rPr>
          <w:rFonts w:ascii="Times New Roman" w:hAnsi="Times New Roman"/>
          <w:sz w:val="24"/>
          <w:szCs w:val="24"/>
        </w:rPr>
      </w:pPr>
    </w:p>
    <w:p w14:paraId="11D47E2B" w14:textId="72F03705" w:rsidR="001D3FB9" w:rsidRPr="00683ABE" w:rsidRDefault="001D3FB9" w:rsidP="001D3FB9">
      <w:pPr>
        <w:pStyle w:val="a7"/>
        <w:ind w:firstLine="709"/>
        <w:jc w:val="both"/>
        <w:rPr>
          <w:rFonts w:ascii="Times New Roman" w:hAnsi="Times New Roman"/>
          <w:sz w:val="24"/>
          <w:szCs w:val="24"/>
        </w:rPr>
      </w:pPr>
      <w:bookmarkStart w:id="0" w:name="_Hlk119860585"/>
      <w:r w:rsidRPr="00683ABE">
        <w:rPr>
          <w:rFonts w:ascii="Times New Roman" w:hAnsi="Times New Roman"/>
          <w:sz w:val="24"/>
          <w:szCs w:val="24"/>
        </w:rPr>
        <w:t xml:space="preserve">от </w:t>
      </w:r>
      <w:r w:rsidR="0028628E">
        <w:rPr>
          <w:rFonts w:ascii="Times New Roman" w:hAnsi="Times New Roman"/>
          <w:sz w:val="24"/>
          <w:szCs w:val="24"/>
        </w:rPr>
        <w:t>30.11.2022</w:t>
      </w:r>
      <w:r w:rsidRPr="00683ABE">
        <w:rPr>
          <w:rFonts w:ascii="Times New Roman" w:hAnsi="Times New Roman"/>
          <w:sz w:val="24"/>
          <w:szCs w:val="24"/>
        </w:rPr>
        <w:t xml:space="preserve"> г</w:t>
      </w:r>
      <w:r>
        <w:rPr>
          <w:rFonts w:ascii="Times New Roman" w:hAnsi="Times New Roman"/>
          <w:sz w:val="24"/>
          <w:szCs w:val="24"/>
        </w:rPr>
        <w:t>.</w:t>
      </w:r>
      <w:r w:rsidRPr="00683ABE">
        <w:rPr>
          <w:rFonts w:ascii="Times New Roman" w:hAnsi="Times New Roman"/>
          <w:sz w:val="24"/>
          <w:szCs w:val="24"/>
        </w:rPr>
        <w:t xml:space="preserve"> № </w:t>
      </w:r>
      <w:bookmarkEnd w:id="0"/>
      <w:r w:rsidR="0028628E">
        <w:rPr>
          <w:rFonts w:ascii="Times New Roman" w:hAnsi="Times New Roman"/>
          <w:sz w:val="24"/>
          <w:szCs w:val="24"/>
        </w:rPr>
        <w:t>64</w:t>
      </w:r>
    </w:p>
    <w:p w14:paraId="1FF8E568" w14:textId="77777777" w:rsidR="001D3FB9" w:rsidRPr="00683ABE" w:rsidRDefault="001D3FB9" w:rsidP="001D3FB9">
      <w:pPr>
        <w:pStyle w:val="a7"/>
        <w:ind w:firstLine="709"/>
        <w:jc w:val="both"/>
        <w:rPr>
          <w:rFonts w:ascii="Times New Roman" w:hAnsi="Times New Roman"/>
          <w:sz w:val="24"/>
          <w:szCs w:val="24"/>
        </w:rPr>
      </w:pPr>
      <w:proofErr w:type="gramStart"/>
      <w:r>
        <w:rPr>
          <w:rFonts w:ascii="Times New Roman" w:hAnsi="Times New Roman"/>
          <w:sz w:val="24"/>
          <w:szCs w:val="24"/>
        </w:rPr>
        <w:t>с</w:t>
      </w:r>
      <w:proofErr w:type="gramEnd"/>
      <w:r w:rsidRPr="00683ABE">
        <w:rPr>
          <w:rFonts w:ascii="Times New Roman" w:hAnsi="Times New Roman"/>
          <w:sz w:val="24"/>
          <w:szCs w:val="24"/>
        </w:rPr>
        <w:t>.</w:t>
      </w:r>
      <w:r>
        <w:rPr>
          <w:rFonts w:ascii="Times New Roman" w:hAnsi="Times New Roman"/>
          <w:sz w:val="24"/>
          <w:szCs w:val="24"/>
        </w:rPr>
        <w:t xml:space="preserve"> Старина</w:t>
      </w:r>
      <w:r w:rsidRPr="00683ABE">
        <w:rPr>
          <w:rFonts w:ascii="Times New Roman" w:hAnsi="Times New Roman"/>
          <w:sz w:val="24"/>
          <w:szCs w:val="24"/>
        </w:rPr>
        <w:t xml:space="preserve"> </w:t>
      </w:r>
    </w:p>
    <w:p w14:paraId="7BF7DA42" w14:textId="77777777" w:rsidR="000D14C0" w:rsidRPr="001D3FB9" w:rsidRDefault="000D14C0" w:rsidP="000D14C0">
      <w:pPr>
        <w:rPr>
          <w:rFonts w:ascii="Times New Roman" w:hAnsi="Times New Roman"/>
        </w:rPr>
      </w:pPr>
    </w:p>
    <w:p w14:paraId="6E7D0684" w14:textId="327F3D81" w:rsidR="000D14C0" w:rsidRPr="001D3FB9" w:rsidRDefault="001D3FB9" w:rsidP="00CB2F8D">
      <w:pPr>
        <w:pStyle w:val="Title"/>
        <w:ind w:right="4535" w:firstLine="0"/>
        <w:jc w:val="both"/>
        <w:rPr>
          <w:rFonts w:ascii="Times New Roman" w:hAnsi="Times New Roman" w:cs="Times New Roman"/>
          <w:sz w:val="24"/>
          <w:szCs w:val="24"/>
        </w:rPr>
      </w:pPr>
      <w:r w:rsidRPr="001D3FB9">
        <w:rPr>
          <w:rFonts w:ascii="Times New Roman" w:hAnsi="Times New Roman" w:cs="Times New Roman"/>
          <w:sz w:val="24"/>
          <w:szCs w:val="24"/>
        </w:rPr>
        <w:t xml:space="preserve">О внесении изменений в постановление администрации Старинского сельского поселения Каширского муниципального района Воронежской области </w:t>
      </w:r>
      <w:r w:rsidRPr="0028628E">
        <w:rPr>
          <w:rFonts w:ascii="Times New Roman" w:hAnsi="Times New Roman" w:cs="Times New Roman"/>
          <w:sz w:val="24"/>
          <w:szCs w:val="24"/>
        </w:rPr>
        <w:t>№</w:t>
      </w:r>
      <w:r w:rsidR="00E674B6">
        <w:rPr>
          <w:rFonts w:ascii="Times New Roman" w:hAnsi="Times New Roman" w:cs="Times New Roman"/>
          <w:sz w:val="24"/>
          <w:szCs w:val="24"/>
        </w:rPr>
        <w:t>85</w:t>
      </w:r>
      <w:bookmarkStart w:id="1" w:name="_GoBack"/>
      <w:bookmarkEnd w:id="1"/>
      <w:r w:rsidRPr="0028628E">
        <w:rPr>
          <w:rFonts w:ascii="Times New Roman" w:hAnsi="Times New Roman" w:cs="Times New Roman"/>
          <w:sz w:val="24"/>
          <w:szCs w:val="24"/>
        </w:rPr>
        <w:t xml:space="preserve"> от </w:t>
      </w:r>
      <w:r w:rsidR="00E674B6">
        <w:rPr>
          <w:rFonts w:ascii="Times New Roman" w:hAnsi="Times New Roman" w:cs="Times New Roman"/>
          <w:sz w:val="24"/>
          <w:szCs w:val="24"/>
        </w:rPr>
        <w:t>11</w:t>
      </w:r>
      <w:r w:rsidRPr="0028628E">
        <w:rPr>
          <w:rFonts w:ascii="Times New Roman" w:hAnsi="Times New Roman" w:cs="Times New Roman"/>
          <w:sz w:val="24"/>
          <w:szCs w:val="24"/>
        </w:rPr>
        <w:t>.</w:t>
      </w:r>
      <w:r w:rsidR="00E674B6">
        <w:rPr>
          <w:rFonts w:ascii="Times New Roman" w:hAnsi="Times New Roman" w:cs="Times New Roman"/>
          <w:sz w:val="24"/>
          <w:szCs w:val="24"/>
        </w:rPr>
        <w:t>12</w:t>
      </w:r>
      <w:r w:rsidRPr="0028628E">
        <w:rPr>
          <w:rFonts w:ascii="Times New Roman" w:hAnsi="Times New Roman" w:cs="Times New Roman"/>
          <w:sz w:val="24"/>
          <w:szCs w:val="24"/>
        </w:rPr>
        <w:t>.201</w:t>
      </w:r>
      <w:r w:rsidR="00E674B6">
        <w:rPr>
          <w:rFonts w:ascii="Times New Roman" w:hAnsi="Times New Roman" w:cs="Times New Roman"/>
          <w:sz w:val="24"/>
          <w:szCs w:val="24"/>
        </w:rPr>
        <w:t>5</w:t>
      </w:r>
      <w:r w:rsidRPr="0028628E">
        <w:rPr>
          <w:rFonts w:ascii="Times New Roman" w:hAnsi="Times New Roman" w:cs="Times New Roman"/>
          <w:sz w:val="24"/>
          <w:szCs w:val="24"/>
        </w:rPr>
        <w:t xml:space="preserve"> «</w:t>
      </w:r>
      <w:r w:rsidR="000D14C0" w:rsidRPr="0028628E">
        <w:rPr>
          <w:rFonts w:ascii="Times New Roman" w:hAnsi="Times New Roman" w:cs="Times New Roman"/>
          <w:sz w:val="24"/>
          <w:szCs w:val="24"/>
        </w:rPr>
        <w:t>Об ут</w:t>
      </w:r>
      <w:r w:rsidR="000D14C0" w:rsidRPr="001D3FB9">
        <w:rPr>
          <w:rFonts w:ascii="Times New Roman" w:hAnsi="Times New Roman" w:cs="Times New Roman"/>
          <w:sz w:val="24"/>
          <w:szCs w:val="24"/>
        </w:rPr>
        <w:t>верждении Административного</w:t>
      </w:r>
      <w:r w:rsidR="005F7BE5" w:rsidRPr="001D3FB9">
        <w:rPr>
          <w:rFonts w:ascii="Times New Roman" w:hAnsi="Times New Roman" w:cs="Times New Roman"/>
          <w:sz w:val="24"/>
          <w:szCs w:val="24"/>
        </w:rPr>
        <w:t xml:space="preserve"> </w:t>
      </w:r>
      <w:r w:rsidR="000D14C0" w:rsidRPr="001D3FB9">
        <w:rPr>
          <w:rFonts w:ascii="Times New Roman" w:hAnsi="Times New Roman" w:cs="Times New Roman"/>
          <w:sz w:val="24"/>
          <w:szCs w:val="24"/>
        </w:rPr>
        <w:t>регламента</w:t>
      </w:r>
      <w:r w:rsidR="005F7BE5" w:rsidRPr="001D3FB9">
        <w:rPr>
          <w:rFonts w:ascii="Times New Roman" w:hAnsi="Times New Roman" w:cs="Times New Roman"/>
          <w:sz w:val="24"/>
          <w:szCs w:val="24"/>
        </w:rPr>
        <w:t xml:space="preserve"> </w:t>
      </w:r>
      <w:r w:rsidR="000D14C0" w:rsidRPr="001D3FB9">
        <w:rPr>
          <w:rFonts w:ascii="Times New Roman" w:hAnsi="Times New Roman" w:cs="Times New Roman"/>
          <w:sz w:val="24"/>
          <w:szCs w:val="24"/>
        </w:rPr>
        <w:t>Администрации</w:t>
      </w:r>
      <w:r w:rsidR="005F7BE5" w:rsidRPr="001D3FB9">
        <w:rPr>
          <w:rFonts w:ascii="Times New Roman" w:hAnsi="Times New Roman" w:cs="Times New Roman"/>
          <w:sz w:val="24"/>
          <w:szCs w:val="24"/>
        </w:rPr>
        <w:t xml:space="preserve"> </w:t>
      </w:r>
      <w:r>
        <w:rPr>
          <w:rFonts w:ascii="Times New Roman" w:hAnsi="Times New Roman" w:cs="Times New Roman"/>
          <w:sz w:val="24"/>
          <w:szCs w:val="24"/>
        </w:rPr>
        <w:t>Старинского</w:t>
      </w:r>
      <w:r w:rsidR="000D14C0" w:rsidRPr="001D3FB9">
        <w:rPr>
          <w:rFonts w:ascii="Times New Roman" w:hAnsi="Times New Roman" w:cs="Times New Roman"/>
          <w:sz w:val="24"/>
          <w:szCs w:val="24"/>
        </w:rPr>
        <w:t xml:space="preserve"> сельского поселения</w:t>
      </w:r>
      <w:r w:rsidR="005F7BE5" w:rsidRPr="001D3FB9">
        <w:rPr>
          <w:rFonts w:ascii="Times New Roman" w:hAnsi="Times New Roman" w:cs="Times New Roman"/>
          <w:sz w:val="24"/>
          <w:szCs w:val="24"/>
        </w:rPr>
        <w:t xml:space="preserve"> </w:t>
      </w:r>
      <w:r>
        <w:rPr>
          <w:rFonts w:ascii="Times New Roman" w:hAnsi="Times New Roman" w:cs="Times New Roman"/>
          <w:sz w:val="24"/>
          <w:szCs w:val="24"/>
        </w:rPr>
        <w:t>Каширского</w:t>
      </w:r>
      <w:r w:rsidR="000D14C0" w:rsidRPr="001D3FB9">
        <w:rPr>
          <w:rFonts w:ascii="Times New Roman" w:hAnsi="Times New Roman" w:cs="Times New Roman"/>
          <w:sz w:val="24"/>
          <w:szCs w:val="24"/>
        </w:rPr>
        <w:t xml:space="preserve"> муниципального района</w:t>
      </w:r>
      <w:r w:rsidR="005F7BE5" w:rsidRPr="001D3FB9">
        <w:rPr>
          <w:rFonts w:ascii="Times New Roman" w:hAnsi="Times New Roman" w:cs="Times New Roman"/>
          <w:sz w:val="24"/>
          <w:szCs w:val="24"/>
        </w:rPr>
        <w:t xml:space="preserve"> </w:t>
      </w:r>
      <w:r w:rsidR="000D14C0" w:rsidRPr="001D3FB9">
        <w:rPr>
          <w:rFonts w:ascii="Times New Roman" w:hAnsi="Times New Roman" w:cs="Times New Roman"/>
          <w:sz w:val="24"/>
          <w:szCs w:val="24"/>
        </w:rPr>
        <w:t>Воронежской области по предоставлению</w:t>
      </w:r>
      <w:r w:rsidR="005F7BE5" w:rsidRPr="001D3FB9">
        <w:rPr>
          <w:rFonts w:ascii="Times New Roman" w:hAnsi="Times New Roman" w:cs="Times New Roman"/>
          <w:sz w:val="24"/>
          <w:szCs w:val="24"/>
        </w:rPr>
        <w:t xml:space="preserve"> </w:t>
      </w:r>
      <w:r w:rsidR="000D14C0" w:rsidRPr="001D3FB9">
        <w:rPr>
          <w:rFonts w:ascii="Times New Roman" w:hAnsi="Times New Roman" w:cs="Times New Roman"/>
          <w:sz w:val="24"/>
          <w:szCs w:val="24"/>
        </w:rPr>
        <w:t xml:space="preserve">муниципальной услуги </w:t>
      </w:r>
      <w:r w:rsidRPr="001D3FB9">
        <w:rPr>
          <w:rFonts w:ascii="Times New Roman" w:hAnsi="Times New Roman" w:cs="Times New Roman"/>
          <w:sz w:val="24"/>
          <w:szCs w:val="24"/>
        </w:rPr>
        <w:t>«Предоставление</w:t>
      </w:r>
      <w:r w:rsidR="005F7BE5" w:rsidRPr="001D3FB9">
        <w:rPr>
          <w:rFonts w:ascii="Times New Roman" w:hAnsi="Times New Roman" w:cs="Times New Roman"/>
          <w:sz w:val="24"/>
          <w:szCs w:val="24"/>
        </w:rPr>
        <w:t xml:space="preserve"> </w:t>
      </w:r>
      <w:r w:rsidR="000D14C0" w:rsidRPr="001D3FB9">
        <w:rPr>
          <w:rFonts w:ascii="Times New Roman" w:hAnsi="Times New Roman" w:cs="Times New Roman"/>
          <w:sz w:val="24"/>
          <w:szCs w:val="24"/>
        </w:rPr>
        <w:t>в собственность, аренду земельного участка,</w:t>
      </w:r>
      <w:r w:rsidR="005F7BE5" w:rsidRPr="001D3FB9">
        <w:rPr>
          <w:rFonts w:ascii="Times New Roman" w:hAnsi="Times New Roman" w:cs="Times New Roman"/>
          <w:sz w:val="24"/>
          <w:szCs w:val="24"/>
        </w:rPr>
        <w:t xml:space="preserve"> </w:t>
      </w:r>
      <w:r w:rsidR="000D14C0" w:rsidRPr="001D3FB9">
        <w:rPr>
          <w:rFonts w:ascii="Times New Roman" w:hAnsi="Times New Roman" w:cs="Times New Roman"/>
          <w:sz w:val="24"/>
          <w:szCs w:val="24"/>
        </w:rPr>
        <w:t>находящегося в муниципальной собственности</w:t>
      </w:r>
      <w:r w:rsidR="005F7BE5" w:rsidRPr="001D3FB9">
        <w:rPr>
          <w:rFonts w:ascii="Times New Roman" w:hAnsi="Times New Roman" w:cs="Times New Roman"/>
          <w:sz w:val="24"/>
          <w:szCs w:val="24"/>
        </w:rPr>
        <w:t xml:space="preserve"> </w:t>
      </w:r>
      <w:r w:rsidR="000D14C0" w:rsidRPr="001D3FB9">
        <w:rPr>
          <w:rFonts w:ascii="Times New Roman" w:hAnsi="Times New Roman" w:cs="Times New Roman"/>
          <w:sz w:val="24"/>
          <w:szCs w:val="24"/>
        </w:rPr>
        <w:t>на торгах».</w:t>
      </w:r>
    </w:p>
    <w:p w14:paraId="19D84892" w14:textId="77777777" w:rsidR="001D3FB9" w:rsidRPr="00683ABE" w:rsidRDefault="001D3FB9" w:rsidP="001D3FB9">
      <w:pPr>
        <w:pStyle w:val="a7"/>
        <w:tabs>
          <w:tab w:val="left" w:pos="0"/>
        </w:tabs>
        <w:ind w:firstLine="709"/>
        <w:jc w:val="both"/>
        <w:rPr>
          <w:rFonts w:ascii="Times New Roman" w:hAnsi="Times New Roman"/>
          <w:sz w:val="24"/>
          <w:szCs w:val="24"/>
          <w:highlight w:val="yellow"/>
        </w:rPr>
      </w:pPr>
    </w:p>
    <w:p w14:paraId="1964D22C" w14:textId="77777777" w:rsidR="001D3FB9" w:rsidRPr="005F7A60" w:rsidRDefault="001D3FB9" w:rsidP="001D3FB9">
      <w:pPr>
        <w:ind w:firstLine="709"/>
        <w:rPr>
          <w:rFonts w:ascii="Times New Roman" w:hAnsi="Times New Roman"/>
        </w:rPr>
      </w:pPr>
      <w:bookmarkStart w:id="2" w:name="_Hlk119859445"/>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Pr>
          <w:rFonts w:ascii="Times New Roman" w:hAnsi="Times New Roman"/>
        </w:rPr>
        <w:t>Старинского</w:t>
      </w:r>
      <w:r w:rsidRPr="005F7A60">
        <w:rPr>
          <w:rFonts w:ascii="Times New Roman" w:hAnsi="Times New Roman"/>
        </w:rPr>
        <w:t xml:space="preserve"> сельского поселения</w:t>
      </w:r>
    </w:p>
    <w:p w14:paraId="4BDFA040" w14:textId="77777777" w:rsidR="001D3FB9" w:rsidRPr="005F7A60" w:rsidRDefault="001D3FB9" w:rsidP="001D3FB9">
      <w:pPr>
        <w:ind w:firstLine="709"/>
        <w:rPr>
          <w:rFonts w:ascii="Times New Roman" w:eastAsia="Calibri" w:hAnsi="Times New Roman"/>
          <w:lang w:eastAsia="en-US"/>
        </w:rPr>
      </w:pPr>
    </w:p>
    <w:p w14:paraId="5D138EEA" w14:textId="77777777" w:rsidR="001D3FB9" w:rsidRPr="005F7A60" w:rsidRDefault="001D3FB9" w:rsidP="001D3FB9">
      <w:pPr>
        <w:ind w:firstLine="709"/>
        <w:jc w:val="center"/>
        <w:rPr>
          <w:rFonts w:ascii="Times New Roman" w:hAnsi="Times New Roman"/>
          <w:bCs/>
          <w:spacing w:val="40"/>
        </w:rPr>
      </w:pPr>
      <w:r w:rsidRPr="005F7A60">
        <w:rPr>
          <w:rFonts w:ascii="Times New Roman" w:hAnsi="Times New Roman"/>
          <w:bCs/>
          <w:spacing w:val="40"/>
        </w:rPr>
        <w:t>ПОСТАНОВЛЯЕТ:</w:t>
      </w:r>
    </w:p>
    <w:p w14:paraId="63838668" w14:textId="3E0778D4" w:rsidR="001D3FB9" w:rsidRPr="00067CAD" w:rsidRDefault="001D3FB9" w:rsidP="001D3FB9">
      <w:pPr>
        <w:pStyle w:val="a7"/>
        <w:numPr>
          <w:ilvl w:val="0"/>
          <w:numId w:val="34"/>
        </w:numPr>
        <w:tabs>
          <w:tab w:val="left" w:pos="0"/>
        </w:tabs>
        <w:ind w:left="0" w:firstLine="709"/>
        <w:jc w:val="both"/>
        <w:rPr>
          <w:rFonts w:ascii="Times New Roman" w:hAnsi="Times New Roman"/>
          <w:sz w:val="24"/>
          <w:szCs w:val="24"/>
        </w:rPr>
      </w:pPr>
      <w:r w:rsidRPr="00067CAD">
        <w:rPr>
          <w:rFonts w:ascii="Times New Roman" w:hAnsi="Times New Roman"/>
          <w:sz w:val="24"/>
          <w:szCs w:val="24"/>
        </w:rPr>
        <w:t>Изложить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w:t>
      </w:r>
      <w:bookmarkEnd w:id="2"/>
      <w:r w:rsidRPr="00067CAD">
        <w:rPr>
          <w:rFonts w:ascii="Times New Roman" w:hAnsi="Times New Roman"/>
          <w:sz w:val="24"/>
          <w:szCs w:val="24"/>
        </w:rPr>
        <w:t xml:space="preserve"> </w:t>
      </w:r>
      <w:r w:rsidR="000D14C0" w:rsidRPr="001D3FB9">
        <w:rPr>
          <w:rFonts w:ascii="Times New Roman" w:hAnsi="Times New Roman"/>
          <w:sz w:val="24"/>
          <w:szCs w:val="24"/>
        </w:rPr>
        <w:t xml:space="preserve">«Предоставление в собственность, аренду земельного участка, находящегося в муниципальной собственности на </w:t>
      </w:r>
      <w:bookmarkStart w:id="3" w:name="_Hlk119859456"/>
      <w:r w:rsidRPr="001D3FB9">
        <w:rPr>
          <w:rFonts w:ascii="Times New Roman" w:hAnsi="Times New Roman"/>
          <w:sz w:val="24"/>
          <w:szCs w:val="24"/>
        </w:rPr>
        <w:t>торгах»</w:t>
      </w:r>
      <w:r>
        <w:rPr>
          <w:rFonts w:ascii="Times New Roman" w:hAnsi="Times New Roman"/>
        </w:rPr>
        <w:t xml:space="preserve"> в</w:t>
      </w:r>
      <w:r w:rsidRPr="00067CAD">
        <w:rPr>
          <w:rFonts w:ascii="Times New Roman" w:hAnsi="Times New Roman"/>
          <w:sz w:val="24"/>
          <w:szCs w:val="24"/>
        </w:rPr>
        <w:t xml:space="preserve"> новой редакции согласно приложению к настоящему постановлению.</w:t>
      </w:r>
    </w:p>
    <w:p w14:paraId="47C81E98" w14:textId="29D307A8" w:rsidR="001D3FB9" w:rsidRDefault="001D3FB9" w:rsidP="001D3FB9">
      <w:pPr>
        <w:numPr>
          <w:ilvl w:val="0"/>
          <w:numId w:val="34"/>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sidRPr="00067CAD">
        <w:rPr>
          <w:rFonts w:ascii="Times New Roman" w:hAnsi="Times New Roman"/>
        </w:rPr>
        <w:t>Старинского</w:t>
      </w:r>
      <w:r w:rsidRPr="00CB1989">
        <w:rPr>
          <w:rFonts w:ascii="Times New Roman" w:hAnsi="Times New Roman"/>
        </w:rPr>
        <w:t xml:space="preserve"> сельского поселения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sidR="00CF0AF5">
        <w:rPr>
          <w:rFonts w:ascii="Times New Roman" w:hAnsi="Times New Roman"/>
        </w:rPr>
        <w:t>Старинского</w:t>
      </w:r>
      <w:r>
        <w:rPr>
          <w:rFonts w:ascii="Times New Roman" w:hAnsi="Times New Roman"/>
        </w:rPr>
        <w:t xml:space="preserve"> </w:t>
      </w:r>
      <w:r w:rsidRPr="006C7CD4">
        <w:rPr>
          <w:rFonts w:ascii="Times New Roman" w:hAnsi="Times New Roman"/>
        </w:rPr>
        <w:t xml:space="preserve">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14:paraId="634A8CC0" w14:textId="77777777" w:rsidR="001D3FB9" w:rsidRPr="00020922" w:rsidRDefault="001D3FB9" w:rsidP="001D3FB9">
      <w:pPr>
        <w:numPr>
          <w:ilvl w:val="0"/>
          <w:numId w:val="34"/>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3E06924B" w14:textId="77777777" w:rsidR="001D3FB9" w:rsidRPr="00683ABE" w:rsidRDefault="001D3FB9" w:rsidP="001D3FB9">
      <w:pPr>
        <w:pStyle w:val="a7"/>
        <w:ind w:firstLine="709"/>
        <w:jc w:val="both"/>
        <w:rPr>
          <w:rFonts w:ascii="Times New Roman" w:hAnsi="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1D3FB9" w14:paraId="75A38AFC" w14:textId="77777777" w:rsidTr="007810D9">
        <w:tc>
          <w:tcPr>
            <w:tcW w:w="5495" w:type="dxa"/>
          </w:tcPr>
          <w:p w14:paraId="1D271A58" w14:textId="77777777" w:rsidR="001D3FB9" w:rsidRDefault="001D3FB9" w:rsidP="007810D9">
            <w:pPr>
              <w:pStyle w:val="a7"/>
              <w:jc w:val="both"/>
              <w:rPr>
                <w:sz w:val="24"/>
                <w:szCs w:val="24"/>
              </w:rPr>
            </w:pPr>
            <w:r w:rsidRPr="00683ABE">
              <w:rPr>
                <w:sz w:val="24"/>
                <w:szCs w:val="24"/>
              </w:rPr>
              <w:t xml:space="preserve">Глава </w:t>
            </w:r>
            <w:r>
              <w:rPr>
                <w:sz w:val="24"/>
                <w:szCs w:val="24"/>
              </w:rPr>
              <w:t xml:space="preserve">Старинского </w:t>
            </w:r>
            <w:r w:rsidRPr="00683ABE">
              <w:rPr>
                <w:sz w:val="24"/>
                <w:szCs w:val="24"/>
              </w:rPr>
              <w:t>сельского поселения               </w:t>
            </w:r>
          </w:p>
        </w:tc>
        <w:tc>
          <w:tcPr>
            <w:tcW w:w="4359" w:type="dxa"/>
          </w:tcPr>
          <w:p w14:paraId="002A664F" w14:textId="77777777" w:rsidR="001D3FB9" w:rsidRDefault="001D3FB9" w:rsidP="007810D9">
            <w:pPr>
              <w:pStyle w:val="a7"/>
              <w:jc w:val="right"/>
              <w:rPr>
                <w:sz w:val="24"/>
                <w:szCs w:val="24"/>
              </w:rPr>
            </w:pPr>
            <w:r>
              <w:rPr>
                <w:sz w:val="24"/>
                <w:szCs w:val="24"/>
              </w:rPr>
              <w:t>Э.Д. Журавлев</w:t>
            </w:r>
          </w:p>
        </w:tc>
      </w:tr>
    </w:tbl>
    <w:p w14:paraId="1E17DEC9" w14:textId="77777777" w:rsidR="001D3FB9" w:rsidRDefault="001D3FB9" w:rsidP="001D3FB9">
      <w:pPr>
        <w:pStyle w:val="a7"/>
        <w:ind w:firstLine="709"/>
        <w:jc w:val="both"/>
        <w:rPr>
          <w:rFonts w:ascii="Times New Roman" w:hAnsi="Times New Roman"/>
          <w:sz w:val="24"/>
          <w:szCs w:val="24"/>
        </w:rPr>
      </w:pPr>
    </w:p>
    <w:bookmarkEnd w:id="3"/>
    <w:p w14:paraId="4D593666" w14:textId="31AF0D64" w:rsidR="005338C5" w:rsidRDefault="005F7BE5" w:rsidP="005338C5">
      <w:pPr>
        <w:pStyle w:val="a7"/>
        <w:ind w:left="5670"/>
        <w:jc w:val="both"/>
        <w:rPr>
          <w:rFonts w:ascii="Times New Roman" w:hAnsi="Times New Roman"/>
          <w:sz w:val="24"/>
          <w:szCs w:val="24"/>
        </w:rPr>
      </w:pPr>
      <w:r w:rsidRPr="005338C5">
        <w:rPr>
          <w:rFonts w:ascii="Times New Roman" w:hAnsi="Times New Roman"/>
        </w:rPr>
        <w:br w:type="page"/>
      </w:r>
      <w:bookmarkStart w:id="4" w:name="_Hlk119784032"/>
      <w:bookmarkStart w:id="5" w:name="_Hlk119860670"/>
      <w:r w:rsidR="005338C5">
        <w:rPr>
          <w:rFonts w:ascii="Times New Roman" w:hAnsi="Times New Roman"/>
          <w:sz w:val="24"/>
          <w:szCs w:val="24"/>
        </w:rPr>
        <w:lastRenderedPageBreak/>
        <w:t xml:space="preserve">Приложение к постановлению администрации Старинского сельского поселения Каширского муниципального района Воронежской области № </w:t>
      </w:r>
      <w:r w:rsidR="0028628E">
        <w:rPr>
          <w:rFonts w:ascii="Times New Roman" w:hAnsi="Times New Roman"/>
          <w:sz w:val="24"/>
          <w:szCs w:val="24"/>
        </w:rPr>
        <w:t>64</w:t>
      </w:r>
      <w:r w:rsidR="005338C5">
        <w:rPr>
          <w:rFonts w:ascii="Times New Roman" w:hAnsi="Times New Roman"/>
          <w:sz w:val="24"/>
          <w:szCs w:val="24"/>
        </w:rPr>
        <w:t xml:space="preserve"> от </w:t>
      </w:r>
      <w:r w:rsidR="0028628E">
        <w:rPr>
          <w:rFonts w:ascii="Times New Roman" w:hAnsi="Times New Roman"/>
          <w:sz w:val="24"/>
          <w:szCs w:val="24"/>
        </w:rPr>
        <w:t>30.11.2022г.</w:t>
      </w:r>
    </w:p>
    <w:bookmarkEnd w:id="4"/>
    <w:p w14:paraId="7288BF78" w14:textId="77777777" w:rsidR="005338C5" w:rsidRDefault="005338C5" w:rsidP="005338C5">
      <w:pPr>
        <w:pStyle w:val="a7"/>
        <w:ind w:firstLine="709"/>
        <w:jc w:val="center"/>
        <w:rPr>
          <w:rFonts w:ascii="Times New Roman" w:hAnsi="Times New Roman"/>
          <w:sz w:val="24"/>
          <w:szCs w:val="24"/>
        </w:rPr>
      </w:pPr>
    </w:p>
    <w:p w14:paraId="03264553" w14:textId="33731160" w:rsidR="005338C5" w:rsidRDefault="005338C5" w:rsidP="005338C5">
      <w:pPr>
        <w:pStyle w:val="a7"/>
        <w:tabs>
          <w:tab w:val="left" w:pos="0"/>
        </w:tabs>
        <w:ind w:firstLine="709"/>
        <w:jc w:val="center"/>
        <w:rPr>
          <w:rFonts w:ascii="Times New Roman" w:hAnsi="Times New Roman"/>
          <w:sz w:val="24"/>
          <w:szCs w:val="24"/>
        </w:rPr>
      </w:pPr>
      <w:r>
        <w:rPr>
          <w:rFonts w:ascii="Times New Roman" w:hAnsi="Times New Roman"/>
          <w:sz w:val="24"/>
          <w:szCs w:val="24"/>
        </w:rPr>
        <w:t>Административный регламент</w:t>
      </w:r>
    </w:p>
    <w:p w14:paraId="1064A418" w14:textId="7BFF3793" w:rsidR="003C74FA" w:rsidRDefault="005338C5" w:rsidP="005338C5">
      <w:pPr>
        <w:ind w:firstLine="0"/>
        <w:jc w:val="center"/>
        <w:rPr>
          <w:rFonts w:ascii="Times New Roman" w:hAnsi="Times New Roman"/>
        </w:rPr>
      </w:pPr>
      <w:r>
        <w:rPr>
          <w:rFonts w:ascii="Times New Roman" w:hAnsi="Times New Roman"/>
        </w:rPr>
        <w:t>администрации Старинского сельского поселения Каширского муниципального района Воронежской области</w:t>
      </w:r>
      <w:r w:rsidRPr="008D28F1">
        <w:rPr>
          <w:rFonts w:ascii="Times New Roman" w:hAnsi="Times New Roman"/>
        </w:rPr>
        <w:t xml:space="preserve"> </w:t>
      </w:r>
      <w:r>
        <w:rPr>
          <w:rFonts w:ascii="Times New Roman" w:hAnsi="Times New Roman"/>
        </w:rPr>
        <w:t>по предоставлению муниципальной услуги</w:t>
      </w:r>
      <w:bookmarkEnd w:id="5"/>
    </w:p>
    <w:p w14:paraId="736EE22A" w14:textId="20400A80" w:rsidR="003C74FA" w:rsidRPr="005338C5" w:rsidRDefault="005338C5" w:rsidP="005338C5">
      <w:pPr>
        <w:ind w:firstLine="0"/>
        <w:jc w:val="center"/>
        <w:rPr>
          <w:rFonts w:ascii="Times New Roman" w:hAnsi="Times New Roman"/>
        </w:rPr>
      </w:pPr>
      <w:r w:rsidRPr="001D3FB9">
        <w:rPr>
          <w:rFonts w:ascii="Times New Roman" w:hAnsi="Times New Roman"/>
        </w:rPr>
        <w:t>«Предоставление в собственность, аренду земельного участка, находящегося в муниципальной собственности на торгах»</w:t>
      </w:r>
    </w:p>
    <w:p w14:paraId="7FE76A2D" w14:textId="77777777" w:rsidR="003C74FA" w:rsidRPr="001D3FB9" w:rsidRDefault="003C74FA" w:rsidP="003C74FA">
      <w:pPr>
        <w:widowControl w:val="0"/>
        <w:ind w:firstLine="709"/>
        <w:rPr>
          <w:rFonts w:ascii="Times New Roman" w:eastAsia="Calibri" w:hAnsi="Times New Roman"/>
        </w:rPr>
      </w:pPr>
    </w:p>
    <w:p w14:paraId="6BE1498A" w14:textId="77777777" w:rsidR="003C74FA" w:rsidRPr="001D3FB9" w:rsidRDefault="003C74FA" w:rsidP="003C74FA">
      <w:pPr>
        <w:widowControl w:val="0"/>
        <w:numPr>
          <w:ilvl w:val="0"/>
          <w:numId w:val="32"/>
        </w:numPr>
        <w:ind w:left="0" w:firstLine="709"/>
        <w:rPr>
          <w:rFonts w:ascii="Times New Roman" w:hAnsi="Times New Roman"/>
        </w:rPr>
      </w:pPr>
      <w:r w:rsidRPr="001D3FB9">
        <w:rPr>
          <w:rFonts w:ascii="Times New Roman" w:hAnsi="Times New Roman"/>
        </w:rPr>
        <w:t>Общие положения</w:t>
      </w:r>
    </w:p>
    <w:p w14:paraId="3CCF2373" w14:textId="77777777" w:rsidR="003C74FA" w:rsidRPr="001D3FB9" w:rsidRDefault="003C74FA" w:rsidP="003C74FA">
      <w:pPr>
        <w:tabs>
          <w:tab w:val="left" w:pos="1440"/>
          <w:tab w:val="left" w:pos="1560"/>
        </w:tabs>
        <w:ind w:firstLine="709"/>
        <w:rPr>
          <w:rFonts w:ascii="Times New Roman" w:hAnsi="Times New Roman"/>
        </w:rPr>
      </w:pPr>
      <w:r w:rsidRPr="001D3FB9">
        <w:rPr>
          <w:rFonts w:ascii="Times New Roman" w:hAnsi="Times New Roman"/>
        </w:rPr>
        <w:t>1.1. Предмет регулирования административного регламента.</w:t>
      </w:r>
    </w:p>
    <w:p w14:paraId="718FD767" w14:textId="44D91153" w:rsidR="003C74FA" w:rsidRDefault="003C74FA" w:rsidP="003C74FA">
      <w:pPr>
        <w:widowControl w:val="0"/>
        <w:ind w:firstLine="709"/>
        <w:rPr>
          <w:rFonts w:ascii="Times New Roman" w:hAnsi="Times New Roman"/>
        </w:rPr>
      </w:pPr>
      <w:r w:rsidRPr="001D3FB9">
        <w:rPr>
          <w:rFonts w:ascii="Times New Roman" w:hAnsi="Times New Roman"/>
        </w:rPr>
        <w:t xml:space="preserve">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являются отношения, возникающие между заявителями, администрацией </w:t>
      </w:r>
      <w:r w:rsidR="001D3FB9">
        <w:rPr>
          <w:rFonts w:ascii="Times New Roman" w:hAnsi="Times New Roman"/>
        </w:rPr>
        <w:t>Старинского</w:t>
      </w:r>
      <w:r w:rsidRPr="001D3FB9">
        <w:rPr>
          <w:rFonts w:ascii="Times New Roman" w:hAnsi="Times New Roman"/>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001D3FB9">
        <w:rPr>
          <w:rFonts w:ascii="Times New Roman" w:hAnsi="Times New Roman"/>
        </w:rPr>
        <w:t>Старинского</w:t>
      </w:r>
      <w:r w:rsidRPr="001D3FB9">
        <w:rPr>
          <w:rFonts w:ascii="Times New Roman" w:hAnsi="Times New Roman"/>
        </w:rPr>
        <w:t xml:space="preserve"> сельского поселения и находящегося в муниципальной собственности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567A6921" w14:textId="77777777" w:rsidR="005338C5" w:rsidRPr="001D3FB9" w:rsidRDefault="005338C5" w:rsidP="003C74FA">
      <w:pPr>
        <w:widowControl w:val="0"/>
        <w:ind w:firstLine="709"/>
        <w:rPr>
          <w:rFonts w:ascii="Times New Roman" w:hAnsi="Times New Roman"/>
        </w:rPr>
      </w:pPr>
    </w:p>
    <w:p w14:paraId="714A6B55" w14:textId="53DF9EB9" w:rsidR="00B5418B" w:rsidRPr="001D3FB9" w:rsidRDefault="003C74FA" w:rsidP="00B5418B">
      <w:pPr>
        <w:ind w:firstLine="709"/>
        <w:rPr>
          <w:rFonts w:ascii="Times New Roman" w:hAnsi="Times New Roman"/>
        </w:rPr>
      </w:pPr>
      <w:r w:rsidRPr="001D3FB9">
        <w:rPr>
          <w:rFonts w:ascii="Times New Roman" w:eastAsia="Calibri" w:hAnsi="Times New Roman"/>
        </w:rPr>
        <w:t>1.2.</w:t>
      </w:r>
      <w:r w:rsidR="00B5418B" w:rsidRPr="001D3FB9">
        <w:rPr>
          <w:rFonts w:ascii="Times New Roman" w:hAnsi="Times New Roman"/>
        </w:rPr>
        <w:t xml:space="preserve"> Описание заявителей</w:t>
      </w:r>
    </w:p>
    <w:p w14:paraId="4F0487A0" w14:textId="77777777" w:rsidR="00B5418B" w:rsidRPr="001D3FB9" w:rsidRDefault="00B5418B" w:rsidP="00B5418B">
      <w:pPr>
        <w:ind w:firstLine="709"/>
        <w:rPr>
          <w:rFonts w:ascii="Times New Roman" w:hAnsi="Times New Roman"/>
        </w:rPr>
      </w:pPr>
      <w:r w:rsidRPr="001D3FB9">
        <w:rPr>
          <w:rFonts w:ascii="Times New Roman" w:hAnsi="Times New Roman"/>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приобретении земельного участка на торгах.</w:t>
      </w:r>
    </w:p>
    <w:p w14:paraId="7BD3E6C1" w14:textId="77777777" w:rsidR="00B5418B" w:rsidRPr="001D3FB9" w:rsidRDefault="00B5418B" w:rsidP="00B5418B">
      <w:pPr>
        <w:ind w:firstLine="709"/>
        <w:rPr>
          <w:rFonts w:ascii="Times New Roman" w:hAnsi="Times New Roman"/>
        </w:rPr>
      </w:pPr>
      <w:r w:rsidRPr="001D3FB9">
        <w:rPr>
          <w:rFonts w:ascii="Times New Roman" w:hAnsi="Times New Roman"/>
        </w:rPr>
        <w:t>Участниками аукциона, проводимого в случае, предусмотренном пунктом 7 статьи 39.18 Земельного кодекса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14:paraId="0B486DF5" w14:textId="77777777" w:rsidR="00B5418B" w:rsidRPr="001D3FB9" w:rsidRDefault="00B5418B" w:rsidP="00B5418B">
      <w:pPr>
        <w:ind w:firstLine="709"/>
        <w:rPr>
          <w:rFonts w:ascii="Times New Roman" w:hAnsi="Times New Roman"/>
        </w:rPr>
      </w:pPr>
      <w:r w:rsidRPr="001D3FB9">
        <w:rPr>
          <w:rFonts w:ascii="Times New Roman" w:hAnsi="Times New Roman"/>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14:paraId="74AEFC95" w14:textId="77777777" w:rsidR="00B5418B" w:rsidRPr="001D3FB9" w:rsidRDefault="00B5418B" w:rsidP="00B5418B">
      <w:pPr>
        <w:ind w:firstLine="709"/>
        <w:rPr>
          <w:rFonts w:ascii="Times New Roman" w:hAnsi="Times New Roman"/>
        </w:rPr>
      </w:pPr>
      <w:r w:rsidRPr="001D3FB9">
        <w:rPr>
          <w:rFonts w:ascii="Times New Roman" w:hAnsi="Times New Roman"/>
        </w:rPr>
        <w:t>От имени заявителей на предоставление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администрацией при предоставлении муниципальной услуги.</w:t>
      </w:r>
    </w:p>
    <w:p w14:paraId="781CE340" w14:textId="4CBC090D" w:rsidR="003C74FA" w:rsidRPr="001D3FB9" w:rsidRDefault="003C74FA" w:rsidP="00B5418B">
      <w:pPr>
        <w:ind w:firstLine="709"/>
        <w:rPr>
          <w:rFonts w:ascii="Times New Roman" w:hAnsi="Times New Roman"/>
        </w:rPr>
      </w:pPr>
      <w:r w:rsidRPr="001D3FB9">
        <w:rPr>
          <w:rFonts w:ascii="Times New Roman" w:hAnsi="Times New Roman"/>
        </w:rPr>
        <w:t>1.</w:t>
      </w:r>
      <w:r w:rsidR="005338C5" w:rsidRPr="001D3FB9">
        <w:rPr>
          <w:rFonts w:ascii="Times New Roman" w:hAnsi="Times New Roman"/>
        </w:rPr>
        <w:t>3. Требования</w:t>
      </w:r>
      <w:r w:rsidRPr="001D3FB9">
        <w:rPr>
          <w:rFonts w:ascii="Times New Roman" w:hAnsi="Times New Roman"/>
        </w:rPr>
        <w:t xml:space="preserve"> к порядку информирования о предоставлении муниципальной услуги.</w:t>
      </w:r>
    </w:p>
    <w:p w14:paraId="074709A9" w14:textId="64B402CD" w:rsidR="003C74FA" w:rsidRPr="001D3FB9" w:rsidRDefault="003C74FA" w:rsidP="003C74FA">
      <w:pPr>
        <w:widowControl w:val="0"/>
        <w:suppressAutoHyphens/>
        <w:autoSpaceDE w:val="0"/>
        <w:ind w:firstLine="709"/>
        <w:rPr>
          <w:rFonts w:ascii="Times New Roman" w:hAnsi="Times New Roman"/>
        </w:rPr>
      </w:pPr>
      <w:bookmarkStart w:id="6" w:name="P45"/>
      <w:bookmarkEnd w:id="6"/>
      <w:r w:rsidRPr="001D3FB9">
        <w:rPr>
          <w:rFonts w:ascii="Times New Roman" w:hAnsi="Times New Roman"/>
        </w:rPr>
        <w:t>1.3.1.</w:t>
      </w:r>
      <w:r w:rsidR="005338C5">
        <w:rPr>
          <w:rFonts w:ascii="Times New Roman" w:hAnsi="Times New Roman"/>
        </w:rPr>
        <w:t xml:space="preserve"> </w:t>
      </w:r>
      <w:r w:rsidRPr="001D3FB9">
        <w:rPr>
          <w:rFonts w:ascii="Times New Roman" w:hAnsi="Times New Roman"/>
        </w:rPr>
        <w:t xml:space="preserve">Орган, предоставляющий муниципальную услугу: администрация </w:t>
      </w:r>
      <w:r w:rsidR="001D3FB9">
        <w:rPr>
          <w:rFonts w:ascii="Times New Roman" w:hAnsi="Times New Roman"/>
        </w:rPr>
        <w:t>Старинского</w:t>
      </w:r>
      <w:r w:rsidRPr="001D3FB9">
        <w:rPr>
          <w:rFonts w:ascii="Times New Roman" w:hAnsi="Times New Roman"/>
        </w:rPr>
        <w:t xml:space="preserve"> сельского поселения (далее - администрация).</w:t>
      </w:r>
    </w:p>
    <w:p w14:paraId="2AA1D992" w14:textId="77777777" w:rsidR="005338C5" w:rsidRPr="00C01CA7" w:rsidRDefault="003C74FA" w:rsidP="005338C5">
      <w:pPr>
        <w:autoSpaceDE w:val="0"/>
        <w:autoSpaceDN w:val="0"/>
        <w:adjustRightInd w:val="0"/>
        <w:ind w:firstLine="709"/>
        <w:rPr>
          <w:rFonts w:ascii="Times New Roman" w:eastAsia="Calibri" w:hAnsi="Times New Roman"/>
        </w:rPr>
      </w:pPr>
      <w:r w:rsidRPr="001D3FB9">
        <w:rPr>
          <w:rFonts w:ascii="Times New Roman" w:hAnsi="Times New Roman"/>
        </w:rPr>
        <w:t xml:space="preserve">Администрация расположена по адресу: </w:t>
      </w:r>
      <w:bookmarkStart w:id="7" w:name="_Hlk119784081"/>
      <w:r w:rsidR="005338C5" w:rsidRPr="00C01CA7">
        <w:rPr>
          <w:rFonts w:ascii="Times New Roman" w:eastAsia="Calibri" w:hAnsi="Times New Roman"/>
        </w:rPr>
        <w:t>396362, Воронежская область, Каширский район, село Старина, Пришкольная ул., д.8</w:t>
      </w:r>
      <w:r w:rsidR="005338C5">
        <w:rPr>
          <w:rFonts w:ascii="Times New Roman" w:eastAsia="Calibri" w:hAnsi="Times New Roman"/>
        </w:rPr>
        <w:t>.</w:t>
      </w:r>
    </w:p>
    <w:bookmarkEnd w:id="7"/>
    <w:p w14:paraId="7D3EF0D1" w14:textId="1E247AC0" w:rsidR="003C74FA" w:rsidRPr="001D3FB9" w:rsidRDefault="003C74FA" w:rsidP="003C74FA">
      <w:pPr>
        <w:widowControl w:val="0"/>
        <w:tabs>
          <w:tab w:val="num" w:pos="142"/>
          <w:tab w:val="left" w:pos="1440"/>
          <w:tab w:val="left" w:pos="1560"/>
        </w:tabs>
        <w:ind w:firstLine="709"/>
        <w:rPr>
          <w:rFonts w:ascii="Times New Roman" w:hAnsi="Times New Roman"/>
        </w:rPr>
      </w:pPr>
      <w:r w:rsidRPr="001D3FB9">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72A980C7" w14:textId="3893A10A" w:rsidR="003C74FA" w:rsidRPr="001D3FB9" w:rsidRDefault="003C74FA" w:rsidP="003C74FA">
      <w:pPr>
        <w:adjustRightInd w:val="0"/>
        <w:ind w:firstLine="709"/>
        <w:rPr>
          <w:rFonts w:ascii="Times New Roman" w:hAnsi="Times New Roman"/>
        </w:rPr>
      </w:pPr>
      <w:r w:rsidRPr="001D3FB9">
        <w:rPr>
          <w:rFonts w:ascii="Times New Roman" w:hAnsi="Times New Roman"/>
        </w:rPr>
        <w:lastRenderedPageBreak/>
        <w:t>1.3.2.</w:t>
      </w:r>
      <w:r w:rsidR="005338C5">
        <w:rPr>
          <w:rFonts w:ascii="Times New Roman" w:hAnsi="Times New Roman"/>
        </w:rPr>
        <w:t xml:space="preserve"> </w:t>
      </w:r>
      <w:r w:rsidRPr="001D3FB9">
        <w:rPr>
          <w:rFonts w:ascii="Times New Roman" w:hAnsi="Times New Roman"/>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1D3FB9">
        <w:rPr>
          <w:rFonts w:ascii="Times New Roman" w:hAnsi="Times New Roman"/>
        </w:rPr>
        <w:t>Старинского</w:t>
      </w:r>
      <w:r w:rsidRPr="001D3FB9">
        <w:rPr>
          <w:rFonts w:ascii="Times New Roman" w:hAnsi="Times New Roman"/>
        </w:rPr>
        <w:t xml:space="preserve"> сельского поселения, МФЦ приводятся в приложении № 1 к настоящему Административному регламенту и размещаются:</w:t>
      </w:r>
    </w:p>
    <w:p w14:paraId="6BBE4010" w14:textId="21570359" w:rsidR="003C74FA" w:rsidRPr="001D3FB9" w:rsidRDefault="003C74FA" w:rsidP="003C74FA">
      <w:pPr>
        <w:adjustRightInd w:val="0"/>
        <w:ind w:firstLine="709"/>
        <w:rPr>
          <w:rFonts w:ascii="Times New Roman" w:hAnsi="Times New Roman"/>
        </w:rPr>
      </w:pPr>
      <w:r w:rsidRPr="001D3FB9">
        <w:rPr>
          <w:rFonts w:ascii="Times New Roman" w:hAnsi="Times New Roman"/>
        </w:rPr>
        <w:t>- на официальном сайте администрации в сети Интернет (</w:t>
      </w:r>
      <w:bookmarkStart w:id="8" w:name="_Hlk119784143"/>
      <w:r w:rsidR="005338C5">
        <w:rPr>
          <w:rFonts w:ascii="Times New Roman" w:hAnsi="Times New Roman"/>
          <w:lang w:val="en-US"/>
        </w:rPr>
        <w:t>www</w:t>
      </w:r>
      <w:r w:rsidR="005338C5" w:rsidRPr="00FE4752">
        <w:rPr>
          <w:rFonts w:ascii="Times New Roman" w:hAnsi="Times New Roman"/>
        </w:rPr>
        <w:t>.starinskoe.ru</w:t>
      </w:r>
      <w:bookmarkEnd w:id="8"/>
      <w:r w:rsidRPr="001D3FB9">
        <w:rPr>
          <w:rFonts w:ascii="Times New Roman" w:hAnsi="Times New Roman"/>
        </w:rPr>
        <w:t>);</w:t>
      </w:r>
    </w:p>
    <w:p w14:paraId="7CAC83B2"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 на Едином портале государственных и муниципальных услуг (функций) в сети Интернет (www.gosuslugi.ru);</w:t>
      </w:r>
    </w:p>
    <w:p w14:paraId="0145346F"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на официальном сайте МФЦ (mfc.vrn.ru);</w:t>
      </w:r>
    </w:p>
    <w:p w14:paraId="56F94809"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на информационном стенде в администрации;</w:t>
      </w:r>
    </w:p>
    <w:p w14:paraId="344D6693"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на информационном стенде в МФЦ.</w:t>
      </w:r>
    </w:p>
    <w:p w14:paraId="1864EA86" w14:textId="1295CB76"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1.3.3.</w:t>
      </w:r>
      <w:r w:rsidR="005338C5">
        <w:rPr>
          <w:rFonts w:ascii="Times New Roman" w:hAnsi="Times New Roman"/>
        </w:rPr>
        <w:t xml:space="preserve"> </w:t>
      </w:r>
      <w:r w:rsidRPr="001D3FB9">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7285D757"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непосредственно в администрации;</w:t>
      </w:r>
    </w:p>
    <w:p w14:paraId="13A31B72"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непосредственно в МФЦ;</w:t>
      </w:r>
    </w:p>
    <w:p w14:paraId="73609B2F"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с использованием средств телефонной связи, средств сети Интернет.</w:t>
      </w:r>
    </w:p>
    <w:p w14:paraId="5C2E51CF" w14:textId="17AB301B" w:rsidR="003C74FA" w:rsidRPr="001D3FB9" w:rsidRDefault="003C74FA" w:rsidP="003C74FA">
      <w:pPr>
        <w:adjustRightInd w:val="0"/>
        <w:ind w:firstLine="709"/>
        <w:rPr>
          <w:rFonts w:ascii="Times New Roman" w:hAnsi="Times New Roman"/>
        </w:rPr>
      </w:pPr>
      <w:r w:rsidRPr="001D3FB9">
        <w:rPr>
          <w:rFonts w:ascii="Times New Roman" w:hAnsi="Times New Roman"/>
        </w:rPr>
        <w:t>1.3.4.</w:t>
      </w:r>
      <w:r w:rsidR="005338C5">
        <w:rPr>
          <w:rFonts w:ascii="Times New Roman" w:hAnsi="Times New Roman"/>
        </w:rPr>
        <w:t xml:space="preserve"> </w:t>
      </w:r>
      <w:r w:rsidRPr="001D3FB9">
        <w:rPr>
          <w:rFonts w:ascii="Times New Roman" w:hAnsi="Times New Roman"/>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7805563A" w14:textId="77777777" w:rsidR="003C74FA" w:rsidRPr="001D3FB9" w:rsidRDefault="003C74FA" w:rsidP="003C74FA">
      <w:pPr>
        <w:tabs>
          <w:tab w:val="num" w:pos="142"/>
        </w:tabs>
        <w:adjustRightInd w:val="0"/>
        <w:ind w:firstLine="709"/>
        <w:rPr>
          <w:rFonts w:ascii="Times New Roman" w:hAnsi="Times New Roman"/>
        </w:rPr>
      </w:pPr>
      <w:r w:rsidRPr="001D3FB9">
        <w:rPr>
          <w:rFonts w:ascii="Times New Roman" w:hAnsi="Times New Roman"/>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w:t>
      </w:r>
    </w:p>
    <w:p w14:paraId="7FC9DBB6" w14:textId="77777777" w:rsidR="003C74FA" w:rsidRPr="001D3FB9" w:rsidRDefault="003C74FA" w:rsidP="003C74FA">
      <w:pPr>
        <w:tabs>
          <w:tab w:val="num" w:pos="142"/>
        </w:tabs>
        <w:adjustRightInd w:val="0"/>
        <w:ind w:firstLine="709"/>
        <w:rPr>
          <w:rFonts w:ascii="Times New Roman" w:hAnsi="Times New Roman"/>
        </w:rPr>
      </w:pPr>
      <w:r w:rsidRPr="001D3FB9">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14:paraId="7DFEE401"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текст настоящего Административного регламента;</w:t>
      </w:r>
    </w:p>
    <w:p w14:paraId="367DE330"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тексты, выдержки из нормативных правовых актов, регулирующих предоставление муниципальной услуги;</w:t>
      </w:r>
    </w:p>
    <w:p w14:paraId="168186C6"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формы, образцы заявлений, иных документов.</w:t>
      </w:r>
    </w:p>
    <w:p w14:paraId="021C27B6" w14:textId="1D61452A" w:rsidR="003C74FA" w:rsidRPr="001D3FB9" w:rsidRDefault="003C74FA" w:rsidP="003C74FA">
      <w:pPr>
        <w:adjustRightInd w:val="0"/>
        <w:ind w:firstLine="709"/>
        <w:rPr>
          <w:rFonts w:ascii="Times New Roman" w:hAnsi="Times New Roman"/>
        </w:rPr>
      </w:pPr>
      <w:r w:rsidRPr="001D3FB9">
        <w:rPr>
          <w:rFonts w:ascii="Times New Roman" w:hAnsi="Times New Roman"/>
        </w:rPr>
        <w:t>1.3.5.</w:t>
      </w:r>
      <w:r w:rsidR="005338C5">
        <w:rPr>
          <w:rFonts w:ascii="Times New Roman" w:hAnsi="Times New Roman"/>
        </w:rPr>
        <w:t xml:space="preserve"> </w:t>
      </w:r>
      <w:r w:rsidRPr="001D3FB9">
        <w:rPr>
          <w:rFonts w:ascii="Times New Roman" w:hAnsi="Times New Roma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0D2C1310"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о порядке предоставления муниципальной услуги;</w:t>
      </w:r>
    </w:p>
    <w:p w14:paraId="6EE40B27"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о ходе предоставления муниципальной услуги;</w:t>
      </w:r>
    </w:p>
    <w:p w14:paraId="3D8CCCCC"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об отказе в предоставлении муниципальной услуги.</w:t>
      </w:r>
    </w:p>
    <w:p w14:paraId="5D997F8E" w14:textId="7E3AAB3B" w:rsidR="003C74FA" w:rsidRPr="001D3FB9" w:rsidRDefault="003C74FA" w:rsidP="003C74FA">
      <w:pPr>
        <w:adjustRightInd w:val="0"/>
        <w:ind w:firstLine="709"/>
        <w:rPr>
          <w:rFonts w:ascii="Times New Roman" w:hAnsi="Times New Roman"/>
        </w:rPr>
      </w:pPr>
      <w:r w:rsidRPr="001D3FB9">
        <w:rPr>
          <w:rFonts w:ascii="Times New Roman" w:hAnsi="Times New Roman"/>
        </w:rPr>
        <w:t>1.3.6.</w:t>
      </w:r>
      <w:r w:rsidR="005338C5">
        <w:rPr>
          <w:rFonts w:ascii="Times New Roman" w:hAnsi="Times New Roman"/>
        </w:rPr>
        <w:t xml:space="preserve"> </w:t>
      </w:r>
      <w:r w:rsidRPr="001D3FB9">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64BF556F" w14:textId="4AB37698" w:rsidR="003C74FA" w:rsidRPr="001D3FB9" w:rsidRDefault="003C74FA" w:rsidP="003C74FA">
      <w:pPr>
        <w:adjustRightInd w:val="0"/>
        <w:ind w:firstLine="709"/>
        <w:rPr>
          <w:rFonts w:ascii="Times New Roman" w:hAnsi="Times New Roman"/>
        </w:rPr>
      </w:pPr>
      <w:r w:rsidRPr="001D3FB9">
        <w:rPr>
          <w:rFonts w:ascii="Times New Roman" w:hAnsi="Times New Roman"/>
        </w:rPr>
        <w:t>1.3.7.</w:t>
      </w:r>
      <w:r w:rsidR="005338C5">
        <w:rPr>
          <w:rFonts w:ascii="Times New Roman" w:hAnsi="Times New Roman"/>
        </w:rPr>
        <w:t xml:space="preserve"> </w:t>
      </w:r>
      <w:r w:rsidRPr="001D3FB9">
        <w:rPr>
          <w:rFonts w:ascii="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1B3D5DEA" w14:textId="77777777" w:rsidR="003C74FA" w:rsidRPr="001D3FB9" w:rsidRDefault="003C74FA" w:rsidP="003C74FA">
      <w:pPr>
        <w:tabs>
          <w:tab w:val="num" w:pos="142"/>
        </w:tabs>
        <w:adjustRightInd w:val="0"/>
        <w:ind w:firstLine="709"/>
        <w:rPr>
          <w:rFonts w:ascii="Times New Roman" w:hAnsi="Times New Roman"/>
        </w:rPr>
      </w:pPr>
      <w:r w:rsidRPr="001D3FB9">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1C48A4A4" w14:textId="1EA863C0" w:rsidR="003C74FA" w:rsidRDefault="003C74FA" w:rsidP="003C74FA">
      <w:pPr>
        <w:tabs>
          <w:tab w:val="num" w:pos="142"/>
        </w:tabs>
        <w:adjustRightInd w:val="0"/>
        <w:ind w:firstLine="709"/>
        <w:rPr>
          <w:rFonts w:ascii="Times New Roman" w:hAnsi="Times New Roman"/>
        </w:rPr>
      </w:pPr>
      <w:r w:rsidRPr="001D3FB9">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3D077DF0" w14:textId="77777777" w:rsidR="005338C5" w:rsidRPr="001D3FB9" w:rsidRDefault="005338C5" w:rsidP="003C74FA">
      <w:pPr>
        <w:tabs>
          <w:tab w:val="num" w:pos="142"/>
        </w:tabs>
        <w:adjustRightInd w:val="0"/>
        <w:ind w:firstLine="709"/>
        <w:rPr>
          <w:rFonts w:ascii="Times New Roman" w:hAnsi="Times New Roman"/>
        </w:rPr>
      </w:pPr>
    </w:p>
    <w:p w14:paraId="29E0D7C2" w14:textId="77777777" w:rsidR="003C74FA" w:rsidRPr="001D3FB9" w:rsidRDefault="003C74FA" w:rsidP="003C74FA">
      <w:pPr>
        <w:numPr>
          <w:ilvl w:val="0"/>
          <w:numId w:val="23"/>
        </w:numPr>
        <w:tabs>
          <w:tab w:val="left" w:pos="0"/>
          <w:tab w:val="left" w:pos="1440"/>
          <w:tab w:val="left" w:pos="1560"/>
        </w:tabs>
        <w:ind w:left="0" w:firstLine="709"/>
        <w:contextualSpacing/>
        <w:rPr>
          <w:rFonts w:ascii="Times New Roman" w:hAnsi="Times New Roman"/>
        </w:rPr>
      </w:pPr>
      <w:r w:rsidRPr="001D3FB9">
        <w:rPr>
          <w:rFonts w:ascii="Times New Roman" w:hAnsi="Times New Roman"/>
        </w:rPr>
        <w:t>Стандарт предоставления муниципальной услуги</w:t>
      </w:r>
    </w:p>
    <w:p w14:paraId="31C1FF73" w14:textId="70222E67" w:rsidR="003C74FA" w:rsidRDefault="003C74FA" w:rsidP="003C74FA">
      <w:pPr>
        <w:widowControl w:val="0"/>
        <w:tabs>
          <w:tab w:val="left" w:pos="1701"/>
        </w:tabs>
        <w:suppressAutoHyphens/>
        <w:adjustRightInd w:val="0"/>
        <w:ind w:firstLine="709"/>
        <w:rPr>
          <w:rFonts w:ascii="Times New Roman" w:hAnsi="Times New Roman"/>
          <w:bCs/>
        </w:rPr>
      </w:pPr>
      <w:r w:rsidRPr="001D3FB9">
        <w:rPr>
          <w:rFonts w:ascii="Times New Roman" w:hAnsi="Times New Roman"/>
        </w:rPr>
        <w:t>2.1.</w:t>
      </w:r>
      <w:r w:rsidR="005338C5">
        <w:rPr>
          <w:rFonts w:ascii="Times New Roman" w:hAnsi="Times New Roman"/>
        </w:rPr>
        <w:t xml:space="preserve"> </w:t>
      </w:r>
      <w:r w:rsidRPr="001D3FB9">
        <w:rPr>
          <w:rFonts w:ascii="Times New Roman" w:hAnsi="Times New Roman"/>
        </w:rPr>
        <w:t>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r w:rsidRPr="001D3FB9">
        <w:rPr>
          <w:rFonts w:ascii="Times New Roman" w:hAnsi="Times New Roman"/>
          <w:bCs/>
        </w:rPr>
        <w:t>.</w:t>
      </w:r>
    </w:p>
    <w:p w14:paraId="6A5B11D6" w14:textId="77777777" w:rsidR="005338C5" w:rsidRPr="001D3FB9" w:rsidRDefault="005338C5" w:rsidP="003C74FA">
      <w:pPr>
        <w:widowControl w:val="0"/>
        <w:tabs>
          <w:tab w:val="left" w:pos="1701"/>
        </w:tabs>
        <w:suppressAutoHyphens/>
        <w:adjustRightInd w:val="0"/>
        <w:ind w:firstLine="709"/>
        <w:rPr>
          <w:rFonts w:ascii="Times New Roman" w:hAnsi="Times New Roman"/>
        </w:rPr>
      </w:pPr>
    </w:p>
    <w:p w14:paraId="7A71ADAC" w14:textId="52AFCE94" w:rsidR="003C74FA" w:rsidRPr="001D3FB9" w:rsidRDefault="003C74FA" w:rsidP="003C74FA">
      <w:pPr>
        <w:tabs>
          <w:tab w:val="left" w:pos="0"/>
          <w:tab w:val="left" w:pos="1440"/>
          <w:tab w:val="left" w:pos="1560"/>
        </w:tabs>
        <w:ind w:firstLine="709"/>
        <w:rPr>
          <w:rFonts w:ascii="Times New Roman" w:hAnsi="Times New Roman"/>
        </w:rPr>
      </w:pPr>
      <w:r w:rsidRPr="001D3FB9">
        <w:rPr>
          <w:rFonts w:ascii="Times New Roman" w:hAnsi="Times New Roman"/>
        </w:rPr>
        <w:t>2.2.</w:t>
      </w:r>
      <w:r w:rsidR="005338C5">
        <w:rPr>
          <w:rFonts w:ascii="Times New Roman" w:hAnsi="Times New Roman"/>
        </w:rPr>
        <w:t xml:space="preserve"> </w:t>
      </w:r>
      <w:r w:rsidRPr="001D3FB9">
        <w:rPr>
          <w:rFonts w:ascii="Times New Roman" w:hAnsi="Times New Roman"/>
        </w:rPr>
        <w:t>Наименование органа, представляющего муниципальную услугу.</w:t>
      </w:r>
    </w:p>
    <w:p w14:paraId="7620A9F3" w14:textId="3D94DDE8" w:rsidR="003C74FA" w:rsidRPr="001D3FB9" w:rsidRDefault="003C74FA" w:rsidP="003C74FA">
      <w:pPr>
        <w:tabs>
          <w:tab w:val="left" w:pos="0"/>
          <w:tab w:val="left" w:pos="1440"/>
          <w:tab w:val="left" w:pos="1560"/>
        </w:tabs>
        <w:ind w:firstLine="709"/>
        <w:rPr>
          <w:rFonts w:ascii="Times New Roman" w:hAnsi="Times New Roman"/>
        </w:rPr>
      </w:pPr>
      <w:r w:rsidRPr="001D3FB9">
        <w:rPr>
          <w:rFonts w:ascii="Times New Roman" w:hAnsi="Times New Roman"/>
        </w:rPr>
        <w:t>2.2.1.</w:t>
      </w:r>
      <w:r w:rsidR="005338C5">
        <w:rPr>
          <w:rFonts w:ascii="Times New Roman" w:hAnsi="Times New Roman"/>
        </w:rPr>
        <w:t xml:space="preserve"> </w:t>
      </w:r>
      <w:r w:rsidRPr="001D3FB9">
        <w:rPr>
          <w:rFonts w:ascii="Times New Roman" w:hAnsi="Times New Roman"/>
        </w:rPr>
        <w:t xml:space="preserve">Орган, предоставляющий муниципальную услугу: администрация </w:t>
      </w:r>
      <w:r w:rsidR="001D3FB9">
        <w:rPr>
          <w:rFonts w:ascii="Times New Roman" w:hAnsi="Times New Roman"/>
        </w:rPr>
        <w:t>Старинского</w:t>
      </w:r>
      <w:r w:rsidRPr="001D3FB9">
        <w:rPr>
          <w:rFonts w:ascii="Times New Roman" w:hAnsi="Times New Roman"/>
        </w:rPr>
        <w:t xml:space="preserve"> сельского поселения.</w:t>
      </w:r>
    </w:p>
    <w:p w14:paraId="253DB0C7" w14:textId="77777777" w:rsidR="005338C5" w:rsidRDefault="003C74FA" w:rsidP="005338C5">
      <w:pPr>
        <w:tabs>
          <w:tab w:val="left" w:pos="0"/>
        </w:tabs>
        <w:adjustRightInd w:val="0"/>
        <w:ind w:firstLine="709"/>
        <w:rPr>
          <w:rFonts w:ascii="Times New Roman" w:hAnsi="Times New Roman"/>
        </w:rPr>
      </w:pPr>
      <w:r w:rsidRPr="001D3FB9">
        <w:rPr>
          <w:rFonts w:ascii="Times New Roman" w:hAnsi="Times New Roman"/>
        </w:rPr>
        <w:t>2.2.2.</w:t>
      </w:r>
      <w:r w:rsidR="005338C5">
        <w:rPr>
          <w:rFonts w:ascii="Times New Roman" w:hAnsi="Times New Roman"/>
        </w:rPr>
        <w:t xml:space="preserve"> </w:t>
      </w:r>
      <w:r w:rsidRPr="001D3FB9">
        <w:rPr>
          <w:rFonts w:ascii="Times New Roman" w:hAnsi="Times New Roman"/>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14:paraId="115044DD" w14:textId="4B01F5C0" w:rsidR="005338C5" w:rsidRPr="005338C5" w:rsidRDefault="003C74FA" w:rsidP="005338C5">
      <w:pPr>
        <w:tabs>
          <w:tab w:val="left" w:pos="0"/>
        </w:tabs>
        <w:adjustRightInd w:val="0"/>
        <w:ind w:firstLine="709"/>
        <w:rPr>
          <w:rFonts w:ascii="Times New Roman" w:hAnsi="Times New Roman"/>
        </w:rPr>
      </w:pPr>
      <w:r w:rsidRPr="001D3FB9">
        <w:rPr>
          <w:rFonts w:ascii="Times New Roman" w:hAnsi="Times New Roman"/>
        </w:rPr>
        <w:t>2.2.3.</w:t>
      </w:r>
      <w:r w:rsidR="005338C5">
        <w:rPr>
          <w:rFonts w:ascii="Times New Roman" w:hAnsi="Times New Roman"/>
        </w:rPr>
        <w:t xml:space="preserve"> </w:t>
      </w:r>
      <w:r w:rsidRPr="001D3FB9">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1D3FB9">
        <w:rPr>
          <w:rFonts w:ascii="Times New Roman" w:eastAsia="Lucida Sans Unicode" w:hAnsi="Times New Roman"/>
        </w:rPr>
        <w:t xml:space="preserve"> </w:t>
      </w:r>
      <w:bookmarkStart w:id="9" w:name="_Hlk119784209"/>
      <w:bookmarkStart w:id="10" w:name="_Hlk119859544"/>
      <w:r w:rsidR="005338C5">
        <w:rPr>
          <w:rStyle w:val="msonormal0"/>
          <w:rFonts w:ascii="Times New Roman" w:eastAsia="Lucida Sans Unicode" w:hAnsi="Times New Roman"/>
        </w:rPr>
        <w:t xml:space="preserve">постановлением администрации Старинского сельского поселения </w:t>
      </w:r>
      <w:r w:rsidR="005338C5" w:rsidRPr="006C5A7A">
        <w:rPr>
          <w:rStyle w:val="msonormal0"/>
          <w:rFonts w:ascii="Times New Roman" w:eastAsia="Lucida Sans Unicode" w:hAnsi="Times New Roman"/>
        </w:rPr>
        <w:t>№ 4</w:t>
      </w:r>
      <w:r w:rsidR="005338C5">
        <w:rPr>
          <w:rStyle w:val="msonormal0"/>
          <w:rFonts w:ascii="Times New Roman" w:eastAsia="Lucida Sans Unicode" w:hAnsi="Times New Roman"/>
        </w:rPr>
        <w:t xml:space="preserve"> от </w:t>
      </w:r>
      <w:r w:rsidR="005338C5" w:rsidRPr="006C5A7A">
        <w:rPr>
          <w:rStyle w:val="msonormal0"/>
          <w:rFonts w:ascii="Times New Roman" w:eastAsia="Lucida Sans Unicode" w:hAnsi="Times New Roman"/>
        </w:rPr>
        <w:t>25.01.2017</w:t>
      </w:r>
      <w:bookmarkEnd w:id="9"/>
      <w:r w:rsidR="005338C5">
        <w:rPr>
          <w:rStyle w:val="msonormal0"/>
          <w:rFonts w:ascii="Times New Roman" w:eastAsia="Lucida Sans Unicode" w:hAnsi="Times New Roman"/>
        </w:rPr>
        <w:t xml:space="preserve"> «</w:t>
      </w:r>
      <w:r w:rsidR="005338C5" w:rsidRPr="00C41951">
        <w:rPr>
          <w:rStyle w:val="msonormal0"/>
          <w:rFonts w:ascii="Times New Roman" w:eastAsia="Lucida Sans Unicode" w:hAnsi="Times New Roman"/>
        </w:rPr>
        <w:t xml:space="preserve">Об утверждении Перечня муниципальных услуг, предоставляемых администрацией </w:t>
      </w:r>
      <w:r w:rsidR="005338C5">
        <w:rPr>
          <w:rStyle w:val="msonormal0"/>
          <w:rFonts w:ascii="Times New Roman" w:eastAsia="Lucida Sans Unicode" w:hAnsi="Times New Roman"/>
        </w:rPr>
        <w:t>Старинского</w:t>
      </w:r>
      <w:r w:rsidR="005338C5" w:rsidRPr="00C41951">
        <w:rPr>
          <w:rStyle w:val="msonormal0"/>
          <w:rFonts w:ascii="Times New Roman" w:eastAsia="Lucida Sans Unicode" w:hAnsi="Times New Roman"/>
        </w:rPr>
        <w:t xml:space="preserve"> сельского поселения Каширского муниципального района Воронежской области</w:t>
      </w:r>
      <w:r w:rsidR="005338C5">
        <w:rPr>
          <w:rStyle w:val="msonormal0"/>
          <w:rFonts w:ascii="Times New Roman" w:eastAsia="Lucida Sans Unicode" w:hAnsi="Times New Roman"/>
        </w:rPr>
        <w:t>»</w:t>
      </w:r>
      <w:r w:rsidR="005338C5" w:rsidRPr="00297CC7">
        <w:rPr>
          <w:rFonts w:ascii="Times New Roman" w:hAnsi="Times New Roman"/>
        </w:rPr>
        <w:t>.</w:t>
      </w:r>
      <w:bookmarkEnd w:id="10"/>
    </w:p>
    <w:p w14:paraId="4EDDFD20" w14:textId="4F6E7B3C" w:rsidR="005338C5" w:rsidRPr="001D3FB9" w:rsidRDefault="005338C5" w:rsidP="003C74FA">
      <w:pPr>
        <w:tabs>
          <w:tab w:val="left" w:pos="0"/>
        </w:tabs>
        <w:adjustRightInd w:val="0"/>
        <w:ind w:firstLine="709"/>
        <w:rPr>
          <w:rFonts w:ascii="Times New Roman" w:hAnsi="Times New Roman"/>
        </w:rPr>
      </w:pPr>
    </w:p>
    <w:p w14:paraId="437BA5B0" w14:textId="4F28E870" w:rsidR="003C74FA" w:rsidRPr="001D3FB9" w:rsidRDefault="003C74FA" w:rsidP="003C74FA">
      <w:pPr>
        <w:tabs>
          <w:tab w:val="left" w:pos="0"/>
          <w:tab w:val="left" w:pos="1560"/>
        </w:tabs>
        <w:adjustRightInd w:val="0"/>
        <w:ind w:firstLine="709"/>
        <w:rPr>
          <w:rFonts w:ascii="Times New Roman" w:hAnsi="Times New Roman"/>
        </w:rPr>
      </w:pPr>
      <w:r w:rsidRPr="001D3FB9">
        <w:rPr>
          <w:rFonts w:ascii="Times New Roman" w:hAnsi="Times New Roman"/>
        </w:rPr>
        <w:t>2.3.</w:t>
      </w:r>
      <w:r w:rsidR="005338C5">
        <w:rPr>
          <w:rFonts w:ascii="Times New Roman" w:hAnsi="Times New Roman"/>
        </w:rPr>
        <w:t xml:space="preserve"> </w:t>
      </w:r>
      <w:r w:rsidRPr="001D3FB9">
        <w:rPr>
          <w:rFonts w:ascii="Times New Roman" w:hAnsi="Times New Roman"/>
        </w:rPr>
        <w:t>Результат предоставления муниципальной услуги.</w:t>
      </w:r>
    </w:p>
    <w:p w14:paraId="799028D3" w14:textId="77777777" w:rsidR="003C74FA" w:rsidRPr="001D3FB9" w:rsidRDefault="003C74FA" w:rsidP="003C74FA">
      <w:pPr>
        <w:widowControl w:val="0"/>
        <w:tabs>
          <w:tab w:val="left" w:pos="0"/>
        </w:tabs>
        <w:ind w:firstLine="709"/>
        <w:rPr>
          <w:rFonts w:ascii="Times New Roman" w:hAnsi="Times New Roman"/>
        </w:rPr>
      </w:pPr>
      <w:r w:rsidRPr="001D3FB9">
        <w:rPr>
          <w:rFonts w:ascii="Times New Roman" w:hAnsi="Times New Roman"/>
        </w:rPr>
        <w:t>Результатом предоставления муниципальной услуги является:</w:t>
      </w:r>
    </w:p>
    <w:p w14:paraId="2A7B2954" w14:textId="77777777" w:rsidR="003C74FA" w:rsidRPr="001D3FB9" w:rsidRDefault="003C74FA" w:rsidP="003C74FA">
      <w:pPr>
        <w:tabs>
          <w:tab w:val="left" w:pos="0"/>
        </w:tabs>
        <w:adjustRightInd w:val="0"/>
        <w:ind w:firstLine="709"/>
        <w:rPr>
          <w:rFonts w:ascii="Times New Roman" w:hAnsi="Times New Roman"/>
        </w:rPr>
      </w:pPr>
      <w:r w:rsidRPr="001D3FB9">
        <w:rPr>
          <w:rFonts w:ascii="Times New Roman" w:hAnsi="Times New Roman"/>
        </w:rPr>
        <w:t>- принятие решения об отказе в проведении аукциона;</w:t>
      </w:r>
    </w:p>
    <w:p w14:paraId="51ED4CF6" w14:textId="77777777" w:rsidR="003C74FA" w:rsidRPr="001D3FB9" w:rsidRDefault="003C74FA" w:rsidP="003C74FA">
      <w:pPr>
        <w:widowControl w:val="0"/>
        <w:ind w:firstLine="709"/>
        <w:rPr>
          <w:rFonts w:ascii="Times New Roman" w:hAnsi="Times New Roman"/>
        </w:rPr>
      </w:pPr>
      <w:r w:rsidRPr="001D3FB9">
        <w:rPr>
          <w:rFonts w:ascii="Times New Roman" w:hAnsi="Times New Roman"/>
        </w:rPr>
        <w:t xml:space="preserve">- оформление и направление </w:t>
      </w:r>
      <w:r w:rsidRPr="001D3FB9">
        <w:rPr>
          <w:rFonts w:ascii="Times New Roman" w:eastAsia="Calibri" w:hAnsi="Times New Roman"/>
        </w:rPr>
        <w:t xml:space="preserve">победителю аукциона </w:t>
      </w:r>
      <w:r w:rsidRPr="001D3FB9">
        <w:rPr>
          <w:rFonts w:ascii="Times New Roman" w:hAnsi="Times New Roman"/>
        </w:rPr>
        <w:t>протокола о результатах аукциона;</w:t>
      </w:r>
    </w:p>
    <w:p w14:paraId="17AE6438" w14:textId="244DA38E" w:rsidR="003C74FA" w:rsidRDefault="003C74FA" w:rsidP="003C74FA">
      <w:pPr>
        <w:widowControl w:val="0"/>
        <w:ind w:firstLine="709"/>
        <w:rPr>
          <w:rFonts w:ascii="Times New Roman" w:hAnsi="Times New Roman"/>
        </w:rPr>
      </w:pPr>
      <w:r w:rsidRPr="001D3FB9">
        <w:rPr>
          <w:rFonts w:ascii="Times New Roman" w:hAnsi="Times New Roman"/>
        </w:rPr>
        <w:t xml:space="preserve">- 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sidRPr="001D3FB9">
        <w:rPr>
          <w:rFonts w:ascii="Times New Roman" w:eastAsia="Calibri" w:hAnsi="Times New Roman"/>
        </w:rPr>
        <w:t xml:space="preserve">направляются также проекта </w:t>
      </w:r>
      <w:r w:rsidRPr="001D3FB9">
        <w:rPr>
          <w:rFonts w:ascii="Times New Roman" w:hAnsi="Times New Roman"/>
        </w:rPr>
        <w:t>договора о комплексном освоении территории.</w:t>
      </w:r>
    </w:p>
    <w:p w14:paraId="518855E0" w14:textId="77777777" w:rsidR="005338C5" w:rsidRPr="001D3FB9" w:rsidRDefault="005338C5" w:rsidP="003C74FA">
      <w:pPr>
        <w:widowControl w:val="0"/>
        <w:ind w:firstLine="709"/>
        <w:rPr>
          <w:rFonts w:ascii="Times New Roman" w:hAnsi="Times New Roman"/>
        </w:rPr>
      </w:pPr>
    </w:p>
    <w:p w14:paraId="18476C92" w14:textId="35449D27" w:rsidR="003C74FA" w:rsidRPr="001D3FB9" w:rsidRDefault="003C74FA" w:rsidP="003C74FA">
      <w:pPr>
        <w:tabs>
          <w:tab w:val="left" w:pos="1440"/>
          <w:tab w:val="left" w:pos="1560"/>
        </w:tabs>
        <w:adjustRightInd w:val="0"/>
        <w:ind w:firstLine="709"/>
        <w:rPr>
          <w:rFonts w:ascii="Times New Roman" w:hAnsi="Times New Roman"/>
        </w:rPr>
      </w:pPr>
      <w:r w:rsidRPr="001D3FB9">
        <w:rPr>
          <w:rFonts w:ascii="Times New Roman" w:hAnsi="Times New Roman"/>
        </w:rPr>
        <w:t>2.4.</w:t>
      </w:r>
      <w:r w:rsidR="005338C5">
        <w:rPr>
          <w:rFonts w:ascii="Times New Roman" w:hAnsi="Times New Roman"/>
        </w:rPr>
        <w:t xml:space="preserve"> </w:t>
      </w:r>
      <w:r w:rsidRPr="001D3FB9">
        <w:rPr>
          <w:rFonts w:ascii="Times New Roman" w:hAnsi="Times New Roman"/>
        </w:rPr>
        <w:t>Срок предоставления муниципальной услуги.</w:t>
      </w:r>
    </w:p>
    <w:p w14:paraId="071CE7AC" w14:textId="63DF7BF2" w:rsidR="003C74FA" w:rsidRPr="001D3FB9" w:rsidRDefault="003C74FA" w:rsidP="003C74FA">
      <w:pPr>
        <w:widowControl w:val="0"/>
        <w:ind w:firstLine="709"/>
        <w:rPr>
          <w:rFonts w:ascii="Times New Roman" w:hAnsi="Times New Roman"/>
        </w:rPr>
      </w:pPr>
      <w:r w:rsidRPr="001D3FB9">
        <w:rPr>
          <w:rFonts w:ascii="Times New Roman" w:hAnsi="Times New Roman"/>
        </w:rPr>
        <w:t>2.4.1.</w:t>
      </w:r>
      <w:r w:rsidR="005338C5">
        <w:rPr>
          <w:rFonts w:ascii="Times New Roman" w:hAnsi="Times New Roman"/>
        </w:rPr>
        <w:t xml:space="preserve"> </w:t>
      </w:r>
      <w:r w:rsidRPr="001D3FB9">
        <w:rPr>
          <w:rFonts w:ascii="Times New Roman" w:hAnsi="Times New Roman"/>
        </w:rPr>
        <w:t xml:space="preserve">Принятие решения о проведении аукциона либо решения об отказе в проведении аукциона осуществляется в </w:t>
      </w:r>
      <w:r w:rsidRPr="001D3FB9">
        <w:rPr>
          <w:rFonts w:ascii="Times New Roman" w:eastAsia="Calibri" w:hAnsi="Times New Roman"/>
        </w:rPr>
        <w:t>срок не более чем два месяца со дня поступления заявления</w:t>
      </w:r>
      <w:r w:rsidRPr="001D3FB9">
        <w:rPr>
          <w:rFonts w:ascii="Times New Roman" w:hAnsi="Times New Roman"/>
        </w:rPr>
        <w:t xml:space="preserve"> о проведении аукциона. В течение указанного срока также осуществляется </w:t>
      </w:r>
      <w:r w:rsidRPr="001D3FB9">
        <w:rPr>
          <w:rFonts w:ascii="Times New Roman" w:eastAsia="Calibri" w:hAnsi="Times New Roman"/>
        </w:rPr>
        <w:t xml:space="preserve">проверка наличия или отсутствия оснований, по которым земельный участок </w:t>
      </w:r>
      <w:r w:rsidRPr="001D3FB9">
        <w:rPr>
          <w:rFonts w:ascii="Times New Roman" w:hAnsi="Times New Roman"/>
        </w:rPr>
        <w:t>не может быть предметом аукциона.</w:t>
      </w:r>
    </w:p>
    <w:p w14:paraId="7AF061A9" w14:textId="748FEE88" w:rsidR="003C74FA" w:rsidRPr="001D3FB9" w:rsidRDefault="003C74FA" w:rsidP="003C74FA">
      <w:pPr>
        <w:adjustRightInd w:val="0"/>
        <w:ind w:firstLine="709"/>
        <w:rPr>
          <w:rFonts w:ascii="Times New Roman" w:hAnsi="Times New Roman"/>
        </w:rPr>
      </w:pPr>
      <w:r w:rsidRPr="001D3FB9">
        <w:rPr>
          <w:rFonts w:ascii="Times New Roman" w:hAnsi="Times New Roman"/>
        </w:rPr>
        <w:t>2.4.2.</w:t>
      </w:r>
      <w:r w:rsidR="005338C5">
        <w:rPr>
          <w:rFonts w:ascii="Times New Roman" w:hAnsi="Times New Roman"/>
        </w:rPr>
        <w:t xml:space="preserve"> </w:t>
      </w:r>
      <w:r w:rsidRPr="001D3FB9">
        <w:rPr>
          <w:rFonts w:ascii="Times New Roman" w:hAnsi="Times New Roman"/>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1D3FB9">
        <w:rPr>
          <w:rFonts w:ascii="Times New Roman" w:hAnsi="Times New Roman"/>
        </w:rPr>
        <w:t>Старинского</w:t>
      </w:r>
      <w:r w:rsidRPr="001D3FB9">
        <w:rPr>
          <w:rFonts w:ascii="Times New Roman" w:hAnsi="Times New Roman"/>
        </w:rPr>
        <w:t xml:space="preserve"> сельского поселения не менее чем за тридцать дней до дня проведения аукциона.</w:t>
      </w:r>
    </w:p>
    <w:p w14:paraId="72DF88BA" w14:textId="42544503" w:rsidR="003C74FA" w:rsidRPr="001D3FB9" w:rsidRDefault="003C74FA" w:rsidP="003C74FA">
      <w:pPr>
        <w:widowControl w:val="0"/>
        <w:ind w:firstLine="709"/>
        <w:rPr>
          <w:rFonts w:ascii="Times New Roman" w:hAnsi="Times New Roman"/>
        </w:rPr>
      </w:pPr>
      <w:r w:rsidRPr="001D3FB9">
        <w:rPr>
          <w:rFonts w:ascii="Times New Roman" w:hAnsi="Times New Roman"/>
        </w:rPr>
        <w:t>2.4.3.</w:t>
      </w:r>
      <w:r w:rsidR="005338C5">
        <w:rPr>
          <w:rFonts w:ascii="Times New Roman" w:hAnsi="Times New Roman"/>
        </w:rPr>
        <w:t xml:space="preserve"> </w:t>
      </w:r>
      <w:r w:rsidRPr="001D3FB9">
        <w:rPr>
          <w:rFonts w:ascii="Times New Roman" w:hAnsi="Times New Roman"/>
        </w:rPr>
        <w:t xml:space="preserve">Размещение извещения </w:t>
      </w:r>
      <w:r w:rsidRPr="001D3FB9">
        <w:rPr>
          <w:rFonts w:ascii="Times New Roman" w:eastAsia="Calibri" w:hAnsi="Times New Roman"/>
        </w:rPr>
        <w:t xml:space="preserve">об отказе в проведении аукциона </w:t>
      </w:r>
      <w:r w:rsidRPr="001D3FB9">
        <w:rPr>
          <w:rFonts w:ascii="Times New Roman" w:hAnsi="Times New Roman"/>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1D3FB9">
        <w:rPr>
          <w:rFonts w:ascii="Times New Roman" w:eastAsia="Calibri" w:hAnsi="Times New Roman"/>
        </w:rPr>
        <w:t xml:space="preserve">об отказе в проведении аукциона </w:t>
      </w:r>
      <w:r w:rsidRPr="001D3FB9">
        <w:rPr>
          <w:rFonts w:ascii="Times New Roman" w:hAnsi="Times New Roman"/>
        </w:rPr>
        <w:t>участникам аукциона в течение трех дней со дня принятия решения об отказе в проведении аукциона.</w:t>
      </w:r>
    </w:p>
    <w:p w14:paraId="048D3CFD" w14:textId="35E8505E" w:rsidR="003C74FA" w:rsidRPr="001D3FB9" w:rsidRDefault="003C74FA" w:rsidP="003C74FA">
      <w:pPr>
        <w:widowControl w:val="0"/>
        <w:ind w:firstLine="709"/>
        <w:rPr>
          <w:rFonts w:ascii="Times New Roman" w:eastAsia="Calibri" w:hAnsi="Times New Roman"/>
        </w:rPr>
      </w:pPr>
      <w:r w:rsidRPr="001D3FB9">
        <w:rPr>
          <w:rFonts w:ascii="Times New Roman" w:hAnsi="Times New Roman"/>
        </w:rPr>
        <w:lastRenderedPageBreak/>
        <w:t>2.4.4.</w:t>
      </w:r>
      <w:r w:rsidR="005338C5">
        <w:rPr>
          <w:rFonts w:ascii="Times New Roman" w:hAnsi="Times New Roman"/>
        </w:rPr>
        <w:t xml:space="preserve"> </w:t>
      </w:r>
      <w:r w:rsidRPr="001D3FB9">
        <w:rPr>
          <w:rFonts w:ascii="Times New Roman" w:hAnsi="Times New Roman"/>
        </w:rPr>
        <w:t>Направление з</w:t>
      </w:r>
      <w:r w:rsidRPr="001D3FB9">
        <w:rPr>
          <w:rFonts w:ascii="Times New Roman" w:eastAsia="Calibri" w:hAnsi="Times New Roman"/>
        </w:rPr>
        <w:t xml:space="preserve">аявителям, признанным участниками аукциона, и заявителям, не допущенным к участию </w:t>
      </w:r>
      <w:r w:rsidRPr="001D3FB9">
        <w:rPr>
          <w:rFonts w:ascii="Times New Roman" w:hAnsi="Times New Roman"/>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14:paraId="39695B4D" w14:textId="2C5FFC8B" w:rsidR="003C74FA" w:rsidRPr="001D3FB9" w:rsidRDefault="003C74FA" w:rsidP="003C74FA">
      <w:pPr>
        <w:adjustRightInd w:val="0"/>
        <w:ind w:firstLine="709"/>
        <w:rPr>
          <w:rFonts w:ascii="Times New Roman" w:hAnsi="Times New Roman"/>
        </w:rPr>
      </w:pPr>
      <w:r w:rsidRPr="001D3FB9">
        <w:rPr>
          <w:rFonts w:ascii="Times New Roman" w:hAnsi="Times New Roman"/>
        </w:rPr>
        <w:t>2.4.5.</w:t>
      </w:r>
      <w:r w:rsidR="005338C5">
        <w:rPr>
          <w:rFonts w:ascii="Times New Roman" w:hAnsi="Times New Roman"/>
        </w:rPr>
        <w:t xml:space="preserve"> </w:t>
      </w:r>
      <w:r w:rsidRPr="001D3FB9">
        <w:rPr>
          <w:rFonts w:ascii="Times New Roman" w:hAnsi="Times New Roman"/>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14:paraId="19E064F4" w14:textId="79682487" w:rsidR="003C74FA" w:rsidRPr="001D3FB9" w:rsidRDefault="003C74FA" w:rsidP="003C74FA">
      <w:pPr>
        <w:widowControl w:val="0"/>
        <w:ind w:firstLine="709"/>
        <w:rPr>
          <w:rFonts w:ascii="Times New Roman" w:eastAsia="Calibri" w:hAnsi="Times New Roman"/>
        </w:rPr>
      </w:pPr>
      <w:r w:rsidRPr="001D3FB9">
        <w:rPr>
          <w:rFonts w:ascii="Times New Roman" w:hAnsi="Times New Roman"/>
        </w:rPr>
        <w:t>2.4.6.</w:t>
      </w:r>
      <w:r w:rsidR="005338C5">
        <w:rPr>
          <w:rFonts w:ascii="Times New Roman" w:hAnsi="Times New Roman"/>
        </w:rPr>
        <w:t xml:space="preserve"> </w:t>
      </w:r>
      <w:r w:rsidRPr="001D3FB9">
        <w:rPr>
          <w:rFonts w:ascii="Times New Roman" w:hAnsi="Times New Roman"/>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1D3FB9">
        <w:rPr>
          <w:rFonts w:ascii="Times New Roman" w:eastAsia="Calibri" w:hAnsi="Times New Roman"/>
        </w:rPr>
        <w:t xml:space="preserve">также проекта </w:t>
      </w:r>
      <w:r w:rsidRPr="001D3FB9">
        <w:rPr>
          <w:rFonts w:ascii="Times New Roman" w:hAnsi="Times New Roman"/>
        </w:rPr>
        <w:t>договора о комплексном освоении территории в десятидневный срок со дня составления протокола о результатах аукциона.</w:t>
      </w:r>
    </w:p>
    <w:p w14:paraId="508D9F29" w14:textId="2B4E4C8D" w:rsidR="003C74FA" w:rsidRPr="001D3FB9" w:rsidRDefault="003C74FA" w:rsidP="003C74FA">
      <w:pPr>
        <w:adjustRightInd w:val="0"/>
        <w:ind w:firstLine="709"/>
        <w:rPr>
          <w:rFonts w:ascii="Times New Roman" w:hAnsi="Times New Roman"/>
        </w:rPr>
      </w:pPr>
      <w:r w:rsidRPr="001D3FB9">
        <w:rPr>
          <w:rFonts w:ascii="Times New Roman" w:hAnsi="Times New Roman"/>
        </w:rPr>
        <w:t>2.4.7.</w:t>
      </w:r>
      <w:r w:rsidR="005338C5">
        <w:rPr>
          <w:rFonts w:ascii="Times New Roman" w:hAnsi="Times New Roman"/>
        </w:rPr>
        <w:t xml:space="preserve"> </w:t>
      </w:r>
      <w:r w:rsidRPr="001D3FB9">
        <w:rPr>
          <w:rFonts w:ascii="Times New Roman" w:hAnsi="Times New Roman"/>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14:paraId="7156E2AD" w14:textId="77777777" w:rsidR="005338C5" w:rsidRDefault="005338C5" w:rsidP="003C74FA">
      <w:pPr>
        <w:tabs>
          <w:tab w:val="left" w:pos="1440"/>
          <w:tab w:val="left" w:pos="1560"/>
        </w:tabs>
        <w:ind w:firstLine="709"/>
        <w:rPr>
          <w:rFonts w:ascii="Times New Roman" w:hAnsi="Times New Roman"/>
        </w:rPr>
      </w:pPr>
      <w:bookmarkStart w:id="11" w:name="Par2"/>
      <w:bookmarkEnd w:id="11"/>
    </w:p>
    <w:p w14:paraId="308C0427" w14:textId="7D4A684C" w:rsidR="003C74FA" w:rsidRDefault="003C74FA" w:rsidP="003C74FA">
      <w:pPr>
        <w:tabs>
          <w:tab w:val="left" w:pos="1440"/>
          <w:tab w:val="left" w:pos="1560"/>
        </w:tabs>
        <w:ind w:firstLine="709"/>
        <w:rPr>
          <w:rFonts w:ascii="Times New Roman" w:hAnsi="Times New Roman"/>
        </w:rPr>
      </w:pPr>
      <w:r w:rsidRPr="001D3FB9">
        <w:rPr>
          <w:rFonts w:ascii="Times New Roman" w:hAnsi="Times New Roman"/>
        </w:rPr>
        <w:t>2.5.</w:t>
      </w:r>
      <w:r w:rsidR="005338C5">
        <w:rPr>
          <w:rFonts w:ascii="Times New Roman" w:hAnsi="Times New Roman"/>
        </w:rPr>
        <w:t xml:space="preserve"> </w:t>
      </w:r>
      <w:r w:rsidRPr="001D3FB9">
        <w:rPr>
          <w:rFonts w:ascii="Times New Roman" w:hAnsi="Times New Roman"/>
        </w:rPr>
        <w:t>Правовые основы для предоставления муниципальной услуги.</w:t>
      </w:r>
    </w:p>
    <w:p w14:paraId="2A9023F2" w14:textId="4A858BF4" w:rsidR="005338C5" w:rsidRPr="005338C5" w:rsidRDefault="005338C5" w:rsidP="005338C5">
      <w:pPr>
        <w:suppressAutoHyphens/>
        <w:ind w:firstLine="709"/>
        <w:rPr>
          <w:rFonts w:ascii="Times New Roman" w:hAnsi="Times New Roman"/>
          <w:color w:val="000000"/>
          <w:lang w:eastAsia="ar-SA"/>
        </w:rPr>
      </w:pPr>
      <w:r>
        <w:rPr>
          <w:rFonts w:ascii="Times New Roman" w:hAnsi="Times New Roman"/>
        </w:rPr>
        <w:t xml:space="preserve">2.5.1. </w:t>
      </w:r>
      <w:bookmarkStart w:id="12" w:name="_Hlk119281789"/>
      <w:r w:rsidRPr="00BA1AF8">
        <w:rPr>
          <w:rFonts w:ascii="Times New Roman" w:hAnsi="Times New Roman"/>
          <w:color w:val="000000"/>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bookmarkEnd w:id="12"/>
    </w:p>
    <w:p w14:paraId="06881740" w14:textId="72DF3493" w:rsidR="003C74FA" w:rsidRPr="001D3FB9" w:rsidRDefault="005338C5" w:rsidP="003C74FA">
      <w:pPr>
        <w:widowControl w:val="0"/>
        <w:adjustRightInd w:val="0"/>
        <w:ind w:firstLine="709"/>
        <w:rPr>
          <w:rFonts w:ascii="Times New Roman" w:hAnsi="Times New Roman"/>
        </w:rPr>
      </w:pPr>
      <w:r>
        <w:rPr>
          <w:rFonts w:ascii="Times New Roman" w:hAnsi="Times New Roman"/>
        </w:rPr>
        <w:t xml:space="preserve">2.5.2. </w:t>
      </w:r>
      <w:r w:rsidR="003C74FA" w:rsidRPr="001D3FB9">
        <w:rPr>
          <w:rFonts w:ascii="Times New Roman" w:hAnsi="Times New Roman"/>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14:paraId="2DF0A5E1"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14:paraId="041861FD"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14:paraId="3673D1B2"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14:paraId="144068A4"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14:paraId="05FB204B"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14:paraId="0E128004"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14:paraId="76C5D7B7"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lastRenderedPageBreak/>
        <w:t>- 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14:paraId="1EF18583" w14:textId="77777777" w:rsidR="003C74FA" w:rsidRPr="001D3FB9" w:rsidRDefault="00B5418B" w:rsidP="003C74FA">
      <w:pPr>
        <w:widowControl w:val="0"/>
        <w:ind w:firstLine="709"/>
        <w:rPr>
          <w:rFonts w:ascii="Times New Roman" w:hAnsi="Times New Roman"/>
        </w:rPr>
      </w:pPr>
      <w:r w:rsidRPr="001D3FB9">
        <w:rPr>
          <w:rFonts w:ascii="Times New Roman" w:hAnsi="Times New Roman"/>
        </w:rPr>
        <w:t>-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(www.pravo.gov.ru) 2 октября 2020 г. № 0001202010020030);</w:t>
      </w:r>
    </w:p>
    <w:p w14:paraId="329BBA26" w14:textId="77777777" w:rsidR="003C74FA" w:rsidRPr="001D3FB9" w:rsidRDefault="003C74FA" w:rsidP="003C74FA">
      <w:pPr>
        <w:widowControl w:val="0"/>
        <w:ind w:firstLine="709"/>
        <w:rPr>
          <w:rFonts w:ascii="Times New Roman" w:hAnsi="Times New Roman"/>
        </w:rPr>
      </w:pPr>
      <w:r w:rsidRPr="001D3FB9">
        <w:rPr>
          <w:rFonts w:ascii="Times New Roman" w:hAnsi="Times New Roman"/>
        </w:rPr>
        <w:t>- 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14:paraId="1B410931" w14:textId="019DDB7A"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xml:space="preserve">- Уставом </w:t>
      </w:r>
      <w:r w:rsidR="001D3FB9">
        <w:rPr>
          <w:rFonts w:ascii="Times New Roman" w:hAnsi="Times New Roman"/>
        </w:rPr>
        <w:t>Старинского</w:t>
      </w:r>
      <w:r w:rsidRPr="001D3FB9">
        <w:rPr>
          <w:rFonts w:ascii="Times New Roman" w:hAnsi="Times New Roman"/>
        </w:rPr>
        <w:t xml:space="preserve"> сельского поселения </w:t>
      </w:r>
      <w:r w:rsidR="001D3FB9">
        <w:rPr>
          <w:rFonts w:ascii="Times New Roman" w:hAnsi="Times New Roman"/>
        </w:rPr>
        <w:t>Каширского</w:t>
      </w:r>
      <w:r w:rsidRPr="001D3FB9">
        <w:rPr>
          <w:rFonts w:ascii="Times New Roman" w:hAnsi="Times New Roman"/>
        </w:rPr>
        <w:t xml:space="preserve"> муниципального района Воронежской области;</w:t>
      </w:r>
    </w:p>
    <w:p w14:paraId="290A57EC"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иными действующими в данной сфере нормативными правовыми актами.</w:t>
      </w:r>
    </w:p>
    <w:p w14:paraId="449BFCD3" w14:textId="77777777" w:rsidR="000A3988" w:rsidRDefault="000A3988" w:rsidP="003C74FA">
      <w:pPr>
        <w:widowControl w:val="0"/>
        <w:adjustRightInd w:val="0"/>
        <w:ind w:firstLine="709"/>
        <w:rPr>
          <w:rFonts w:ascii="Times New Roman" w:hAnsi="Times New Roman"/>
        </w:rPr>
      </w:pPr>
    </w:p>
    <w:p w14:paraId="0CDBB847" w14:textId="47DEACE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2.6.</w:t>
      </w:r>
      <w:r w:rsidR="000A3988">
        <w:rPr>
          <w:rFonts w:ascii="Times New Roman" w:hAnsi="Times New Roman"/>
        </w:rPr>
        <w:t xml:space="preserve"> </w:t>
      </w:r>
      <w:r w:rsidRPr="001D3FB9">
        <w:rPr>
          <w:rFonts w:ascii="Times New Roman" w:hAnsi="Times New Roman"/>
        </w:rPr>
        <w:t>Исчерпывающий перечень документов, необходимых для предоставления муниципальной услуги.</w:t>
      </w:r>
    </w:p>
    <w:p w14:paraId="64393077"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010539AC" w14:textId="77777777" w:rsidR="003C74FA" w:rsidRPr="001D3FB9" w:rsidRDefault="003C74FA" w:rsidP="003C74FA">
      <w:pPr>
        <w:widowControl w:val="0"/>
        <w:ind w:firstLine="709"/>
        <w:rPr>
          <w:rFonts w:ascii="Times New Roman" w:hAnsi="Times New Roman"/>
        </w:rPr>
      </w:pPr>
      <w:r w:rsidRPr="001D3FB9">
        <w:rPr>
          <w:rFonts w:ascii="Times New Roman" w:hAnsi="Times New Roman"/>
        </w:rPr>
        <w:t xml:space="preserve">2.6.1.1. В целях проведения </w:t>
      </w:r>
      <w:r w:rsidRPr="001D3FB9">
        <w:rPr>
          <w:rFonts w:ascii="Times New Roman" w:eastAsia="Calibri" w:hAnsi="Times New Roman"/>
        </w:rPr>
        <w:t xml:space="preserve">аукциона по продаже земельного участка или </w:t>
      </w:r>
      <w:r w:rsidRPr="001D3FB9">
        <w:rPr>
          <w:rFonts w:ascii="Times New Roman" w:hAnsi="Times New Roman"/>
        </w:rPr>
        <w:t xml:space="preserve">аукциона на право заключения договора аренды земельного участка заявитель предоставляет заявление </w:t>
      </w:r>
      <w:r w:rsidRPr="001D3FB9">
        <w:rPr>
          <w:rFonts w:ascii="Times New Roman" w:eastAsia="Calibri" w:hAnsi="Times New Roman"/>
        </w:rPr>
        <w:t xml:space="preserve">о проведении аукциона по продаже земельного участка или </w:t>
      </w:r>
      <w:r w:rsidRPr="001D3FB9">
        <w:rPr>
          <w:rFonts w:ascii="Times New Roman" w:hAnsi="Times New Roman"/>
        </w:rPr>
        <w:t>аукциона на право заключения договора аренды земельного участка.</w:t>
      </w:r>
    </w:p>
    <w:p w14:paraId="4082394D" w14:textId="77777777" w:rsidR="003C74FA" w:rsidRPr="001D3FB9" w:rsidRDefault="003C74FA" w:rsidP="003C74FA">
      <w:pPr>
        <w:widowControl w:val="0"/>
        <w:ind w:firstLine="709"/>
        <w:rPr>
          <w:rFonts w:ascii="Times New Roman" w:eastAsia="Calibri" w:hAnsi="Times New Roman"/>
        </w:rPr>
      </w:pPr>
      <w:r w:rsidRPr="001D3FB9">
        <w:rPr>
          <w:rFonts w:ascii="Times New Roman" w:hAnsi="Times New Roman"/>
        </w:rPr>
        <w:t xml:space="preserve">В заявлении указываются </w:t>
      </w:r>
      <w:r w:rsidRPr="001D3FB9">
        <w:rPr>
          <w:rFonts w:ascii="Times New Roman" w:eastAsia="Calibri" w:hAnsi="Times New Roman"/>
        </w:rPr>
        <w:t>кадастровый номер земельного участка и цель использования земельного участка.</w:t>
      </w:r>
    </w:p>
    <w:p w14:paraId="5EDD1331"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Муниципальная услуга предоставляется на основании заявления, поступившего в администрацию или в многофункциональный центр.</w:t>
      </w:r>
    </w:p>
    <w:p w14:paraId="62362A65"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Форма заявления приведена в приложении № 2 к настоящему административному регламенту.</w:t>
      </w:r>
    </w:p>
    <w:p w14:paraId="53055E99"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14:paraId="100B01BB"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w:t>
      </w:r>
    </w:p>
    <w:p w14:paraId="114E16DD"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путем направления электронного документа в администрацию на официальную электронную почту.</w:t>
      </w:r>
    </w:p>
    <w:p w14:paraId="7BCFCB09"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Заявление в форме электронного документа подписывается по выбору заявителя (если заявителем является физическое лицо):</w:t>
      </w:r>
    </w:p>
    <w:p w14:paraId="6DAD25A8"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электронной подписью заявителя (представителя заявителя);</w:t>
      </w:r>
    </w:p>
    <w:p w14:paraId="268A94F2"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lastRenderedPageBreak/>
        <w:t>- усиленной квалифицированной электронной подписью заявителя (представителя заявителя).</w:t>
      </w:r>
    </w:p>
    <w:p w14:paraId="2D80C595"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4028AB69"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7344C384"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В заявлении в форме электронного документа указывается один из следующих способов предоставления результатов рассмотрения заявления:</w:t>
      </w:r>
    </w:p>
    <w:p w14:paraId="300DA021"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 в виде бумажного документа, который заявитель получает непосредственно при личном обращении;</w:t>
      </w:r>
    </w:p>
    <w:p w14:paraId="15C4F186"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 в виде бумажного документа, который направляется заявителю посредством почтового отправления;</w:t>
      </w:r>
    </w:p>
    <w:p w14:paraId="3F726BDC"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14:paraId="23A0AA05"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в виде электронного документа, который направляется заявителю посредством электронной почты.</w:t>
      </w:r>
    </w:p>
    <w:p w14:paraId="65A74626"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14:paraId="5D3B12D1"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14:paraId="3E4DD529"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электронной подписью заявителя (представителя заявителя);</w:t>
      </w:r>
    </w:p>
    <w:p w14:paraId="4AF75BB0"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усиленной квалифицированной электронной подписью заявителя (представителя заявителя).</w:t>
      </w:r>
    </w:p>
    <w:p w14:paraId="0E8547F5"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2A262D64"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15A80F53"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14:paraId="6B60AD41"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76E3891A"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а также, если заявление подписано усиленной квалифицированной электронной подписью.</w:t>
      </w:r>
    </w:p>
    <w:p w14:paraId="120F9944"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7B77920D" w14:textId="77777777" w:rsidR="003C74FA" w:rsidRPr="001D3FB9" w:rsidRDefault="003C74FA" w:rsidP="003C74FA">
      <w:pPr>
        <w:widowControl w:val="0"/>
        <w:ind w:firstLine="709"/>
        <w:rPr>
          <w:rFonts w:ascii="Times New Roman" w:hAnsi="Times New Roman"/>
        </w:rPr>
      </w:pPr>
      <w:r w:rsidRPr="001D3FB9">
        <w:rPr>
          <w:rFonts w:ascii="Times New Roman" w:eastAsia="Calibri" w:hAnsi="Times New Roman"/>
        </w:rPr>
        <w:t xml:space="preserve">2.6.1.2. </w:t>
      </w:r>
      <w:r w:rsidRPr="001D3FB9">
        <w:rPr>
          <w:rFonts w:ascii="Times New Roman" w:hAnsi="Times New Roman"/>
        </w:rPr>
        <w:t>Для участия в аукционе заявители представляют следующие документы:</w:t>
      </w:r>
    </w:p>
    <w:p w14:paraId="352B0073"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DBCFBD7"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2) копии документов, удостоверяющих личность заявителя (для граждан);</w:t>
      </w:r>
    </w:p>
    <w:p w14:paraId="66164C8E"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w:t>
      </w:r>
      <w:r w:rsidRPr="001D3FB9">
        <w:rPr>
          <w:rFonts w:ascii="Times New Roman" w:hAnsi="Times New Roman"/>
        </w:rPr>
        <w:lastRenderedPageBreak/>
        <w:t>иностранного государства в случае, если заявителем является иностранное юридическое лицо;</w:t>
      </w:r>
    </w:p>
    <w:p w14:paraId="0083E18B"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4) документы, подтверждающие внесение задатка.</w:t>
      </w:r>
    </w:p>
    <w:p w14:paraId="5E7051EF"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14:paraId="16041FC2"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Предоставление указанных документов осуществляется в соответствии с требованиями пункта 2.6.1.1. настоящего регламента</w:t>
      </w:r>
    </w:p>
    <w:p w14:paraId="374323ED" w14:textId="77777777" w:rsidR="003C74FA" w:rsidRPr="001D3FB9" w:rsidRDefault="003C74FA" w:rsidP="003C74FA">
      <w:pPr>
        <w:widowControl w:val="0"/>
        <w:ind w:firstLine="709"/>
        <w:rPr>
          <w:rFonts w:ascii="Times New Roman" w:hAnsi="Times New Roman"/>
        </w:rPr>
      </w:pPr>
      <w:r w:rsidRPr="001D3FB9">
        <w:rPr>
          <w:rFonts w:ascii="Times New Roman" w:hAnsi="Times New Roman"/>
        </w:rPr>
        <w:t>Один заявитель имеет право подать только одну заявку на участие в торгах.</w:t>
      </w:r>
    </w:p>
    <w:p w14:paraId="25C61BC2"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3C23A117" w14:textId="77777777" w:rsidR="003C74FA" w:rsidRPr="001D3FB9" w:rsidRDefault="003C74FA" w:rsidP="003C74FA">
      <w:pPr>
        <w:widowControl w:val="0"/>
        <w:ind w:firstLine="709"/>
        <w:rPr>
          <w:rFonts w:ascii="Times New Roman" w:hAnsi="Times New Roman"/>
        </w:rPr>
      </w:pPr>
      <w:r w:rsidRPr="001D3FB9">
        <w:rPr>
          <w:rFonts w:ascii="Times New Roman" w:hAnsi="Times New Roman"/>
        </w:rPr>
        <w:t xml:space="preserve">2.6.2.1. В случае рассмотрения заявления о проведении </w:t>
      </w:r>
      <w:r w:rsidRPr="001D3FB9">
        <w:rPr>
          <w:rFonts w:ascii="Times New Roman" w:eastAsia="Calibri" w:hAnsi="Times New Roman"/>
        </w:rPr>
        <w:t xml:space="preserve">аукциона по продаже земельного участка или </w:t>
      </w:r>
      <w:r w:rsidRPr="001D3FB9">
        <w:rPr>
          <w:rFonts w:ascii="Times New Roman" w:hAnsi="Times New Roman"/>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1D3FB9">
        <w:rPr>
          <w:rFonts w:ascii="Times New Roman" w:eastAsia="Calibri" w:hAnsi="Times New Roman"/>
        </w:rPr>
        <w:t>аукциона</w:t>
      </w:r>
      <w:r w:rsidRPr="001D3FB9">
        <w:rPr>
          <w:rFonts w:ascii="Times New Roman" w:hAnsi="Times New Roman"/>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0157A6BE" w14:textId="77777777" w:rsidR="00B5418B" w:rsidRPr="001D3FB9" w:rsidRDefault="003C74FA" w:rsidP="00B5418B">
      <w:pPr>
        <w:ind w:firstLine="709"/>
        <w:rPr>
          <w:rFonts w:ascii="Times New Roman" w:hAnsi="Times New Roman"/>
        </w:rPr>
      </w:pPr>
      <w:r w:rsidRPr="001D3FB9">
        <w:rPr>
          <w:rFonts w:ascii="Times New Roman" w:eastAsia="Calibri" w:hAnsi="Times New Roman"/>
        </w:rPr>
        <w:t xml:space="preserve">2.6.2.2. </w:t>
      </w:r>
      <w:r w:rsidR="00B5418B" w:rsidRPr="001D3FB9">
        <w:rPr>
          <w:rFonts w:ascii="Times New Roman" w:hAnsi="Times New Roman"/>
        </w:rPr>
        <w:t>В случае рассмотрения заявок на участие в аукционе по продаже земельного участка или 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14:paraId="1AA48537" w14:textId="77777777" w:rsidR="00B5418B" w:rsidRPr="001D3FB9" w:rsidRDefault="00B5418B" w:rsidP="00B5418B">
      <w:pPr>
        <w:ind w:firstLine="709"/>
        <w:rPr>
          <w:rFonts w:ascii="Times New Roman" w:hAnsi="Times New Roman"/>
        </w:rPr>
      </w:pPr>
      <w:r w:rsidRPr="001D3FB9">
        <w:rPr>
          <w:rFonts w:ascii="Times New Roman" w:hAnsi="Times New Roman"/>
        </w:rPr>
        <w:t>Заявитель вправе представить указанные документы самостоятельно.</w:t>
      </w:r>
    </w:p>
    <w:p w14:paraId="34975FAE" w14:textId="77777777" w:rsidR="00B5418B" w:rsidRPr="001D3FB9" w:rsidRDefault="00B5418B" w:rsidP="00B5418B">
      <w:pPr>
        <w:ind w:firstLine="709"/>
        <w:rPr>
          <w:rFonts w:ascii="Times New Roman" w:hAnsi="Times New Roman"/>
        </w:rPr>
      </w:pPr>
      <w:r w:rsidRPr="001D3FB9">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2E3E6D3E" w14:textId="77777777" w:rsidR="00B5418B" w:rsidRPr="001D3FB9" w:rsidRDefault="00B5418B" w:rsidP="00B5418B">
      <w:pPr>
        <w:ind w:firstLine="709"/>
        <w:rPr>
          <w:rFonts w:ascii="Times New Roman" w:hAnsi="Times New Roman"/>
        </w:rPr>
      </w:pPr>
      <w:r w:rsidRPr="001D3FB9">
        <w:rPr>
          <w:rFonts w:ascii="Times New Roman" w:hAnsi="Times New Roman"/>
        </w:rPr>
        <w:t>Запрещается требовать от заявителя:</w:t>
      </w:r>
    </w:p>
    <w:p w14:paraId="2BF1A93F" w14:textId="77777777" w:rsidR="00B5418B" w:rsidRPr="001D3FB9" w:rsidRDefault="00B5418B" w:rsidP="00B5418B">
      <w:pPr>
        <w:ind w:firstLine="709"/>
        <w:rPr>
          <w:rFonts w:ascii="Times New Roman" w:hAnsi="Times New Roman"/>
        </w:rPr>
      </w:pPr>
      <w:r w:rsidRPr="001D3FB9">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0F69D2E" w14:textId="77777777" w:rsidR="00B5418B" w:rsidRPr="001D3FB9" w:rsidRDefault="00B5418B" w:rsidP="00B5418B">
      <w:pPr>
        <w:ind w:firstLine="709"/>
        <w:rPr>
          <w:rFonts w:ascii="Times New Roman" w:hAnsi="Times New Roman"/>
        </w:rPr>
      </w:pPr>
      <w:r w:rsidRPr="001D3FB9">
        <w:rPr>
          <w:rFonts w:ascii="Times New Roman" w:hAnsi="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w:t>
      </w:r>
      <w:r w:rsidRPr="001D3FB9">
        <w:rPr>
          <w:rFonts w:ascii="Times New Roman" w:hAnsi="Times New Roman"/>
        </w:rPr>
        <w:lastRenderedPageBreak/>
        <w:t>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3FF8D440" w14:textId="77777777" w:rsidR="00B5418B" w:rsidRPr="001D3FB9" w:rsidRDefault="00B5418B" w:rsidP="00B5418B">
      <w:pPr>
        <w:ind w:firstLine="709"/>
        <w:rPr>
          <w:rFonts w:ascii="Times New Roman" w:hAnsi="Times New Roman"/>
        </w:rPr>
      </w:pPr>
      <w:r w:rsidRPr="001D3FB9">
        <w:rPr>
          <w:rFonts w:ascii="Times New Roman" w:hAnsi="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7F37816" w14:textId="77777777" w:rsidR="00B5418B" w:rsidRPr="001D3FB9" w:rsidRDefault="00B5418B" w:rsidP="00B5418B">
      <w:pPr>
        <w:ind w:firstLine="709"/>
        <w:rPr>
          <w:rFonts w:ascii="Times New Roman" w:hAnsi="Times New Roman"/>
        </w:rPr>
      </w:pPr>
      <w:r w:rsidRPr="001D3FB9">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52BFDA" w14:textId="77777777" w:rsidR="00B5418B" w:rsidRPr="001D3FB9" w:rsidRDefault="00B5418B" w:rsidP="00B5418B">
      <w:pPr>
        <w:ind w:firstLine="709"/>
        <w:rPr>
          <w:rFonts w:ascii="Times New Roman" w:hAnsi="Times New Roman"/>
        </w:rPr>
      </w:pPr>
      <w:r w:rsidRPr="001D3FB9">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B970290" w14:textId="77777777" w:rsidR="00B5418B" w:rsidRPr="001D3FB9" w:rsidRDefault="00B5418B" w:rsidP="00B5418B">
      <w:pPr>
        <w:ind w:firstLine="709"/>
        <w:rPr>
          <w:rFonts w:ascii="Times New Roman" w:hAnsi="Times New Roman"/>
        </w:rPr>
      </w:pPr>
      <w:r w:rsidRPr="001D3FB9">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B4A052A" w14:textId="77777777" w:rsidR="00B5418B" w:rsidRPr="001D3FB9" w:rsidRDefault="00B5418B" w:rsidP="00B5418B">
      <w:pPr>
        <w:ind w:firstLine="709"/>
        <w:rPr>
          <w:rFonts w:ascii="Times New Roman" w:hAnsi="Times New Roman"/>
        </w:rPr>
      </w:pPr>
      <w:r w:rsidRPr="001D3FB9">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1B4CE3C" w14:textId="77777777" w:rsidR="00B5418B" w:rsidRPr="001D3FB9" w:rsidRDefault="00B5418B" w:rsidP="00B5418B">
      <w:pPr>
        <w:ind w:firstLine="709"/>
        <w:rPr>
          <w:rFonts w:ascii="Times New Roman" w:hAnsi="Times New Roman"/>
        </w:rPr>
      </w:pPr>
      <w:r w:rsidRPr="001D3FB9">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058B38F" w14:textId="77777777" w:rsidR="003C74FA" w:rsidRPr="001D3FB9" w:rsidRDefault="00B5418B" w:rsidP="00B5418B">
      <w:pPr>
        <w:ind w:firstLine="709"/>
        <w:rPr>
          <w:rFonts w:ascii="Times New Roman" w:eastAsia="Calibri" w:hAnsi="Times New Roman"/>
        </w:rPr>
      </w:pPr>
      <w:r w:rsidRPr="001D3FB9">
        <w:rPr>
          <w:rFonts w:ascii="Times New Roman" w:hAnsi="Times New Roma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5ED2DAB"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6575C630" w14:textId="77777777" w:rsidR="00B5418B" w:rsidRPr="001D3FB9" w:rsidRDefault="003C74FA" w:rsidP="00B5418B">
      <w:pPr>
        <w:ind w:firstLine="709"/>
        <w:rPr>
          <w:rFonts w:ascii="Times New Roman" w:eastAsia="Calibri" w:hAnsi="Times New Roman"/>
        </w:rPr>
      </w:pPr>
      <w:r w:rsidRPr="001D3FB9">
        <w:rPr>
          <w:rFonts w:ascii="Times New Roman" w:eastAsia="Calibri" w:hAnsi="Times New Roman"/>
        </w:rPr>
        <w:t xml:space="preserve">2.6.3.1. </w:t>
      </w:r>
      <w:r w:rsidR="00B5418B" w:rsidRPr="001D3FB9">
        <w:rPr>
          <w:rFonts w:ascii="Times New Roman" w:eastAsia="Calibri" w:hAnsi="Times New Roman"/>
        </w:rPr>
        <w:t>Заявитель до обращения в администрацию с заявлением о проведении аукциона по продаже земельного участка или аукциона на право заключения договора аренды земельного участка обращается за проведением кадастровых работ в целях выдачи межевого плана.</w:t>
      </w:r>
    </w:p>
    <w:p w14:paraId="72410317"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Кадастровые работы выполняются кадастровым инженером, которым признается физическое лицо, являющееся членом саморегулируемой организации кадастровых инженеров. Кадастровый инженер может быть членом только одной саморегулируемой организации кадастровых инженеров.</w:t>
      </w:r>
    </w:p>
    <w:p w14:paraId="43207986" w14:textId="77777777" w:rsidR="003C74FA" w:rsidRPr="001D3FB9" w:rsidRDefault="00B5418B" w:rsidP="00B5418B">
      <w:pPr>
        <w:ind w:firstLine="709"/>
        <w:rPr>
          <w:rFonts w:ascii="Times New Roman" w:eastAsia="Calibri" w:hAnsi="Times New Roman"/>
        </w:rPr>
      </w:pPr>
      <w:r w:rsidRPr="001D3FB9">
        <w:rPr>
          <w:rFonts w:ascii="Times New Roman" w:eastAsia="Calibri" w:hAnsi="Times New Roman"/>
        </w:rPr>
        <w:t xml:space="preserve">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порядке.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w:t>
      </w:r>
      <w:r w:rsidRPr="001D3FB9">
        <w:rPr>
          <w:rFonts w:ascii="Times New Roman" w:eastAsia="Calibri" w:hAnsi="Times New Roman"/>
        </w:rPr>
        <w:lastRenderedPageBreak/>
        <w:t>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14:paraId="4FE2E05F"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14:paraId="1E4336F7" w14:textId="77777777" w:rsidR="000A3988" w:rsidRDefault="000A3988" w:rsidP="003C74FA">
      <w:pPr>
        <w:ind w:firstLine="709"/>
        <w:rPr>
          <w:rFonts w:ascii="Times New Roman" w:eastAsia="Calibri" w:hAnsi="Times New Roman"/>
        </w:rPr>
      </w:pPr>
    </w:p>
    <w:p w14:paraId="4DC67C6B" w14:textId="2F3EFB80" w:rsidR="003C74FA" w:rsidRPr="001D3FB9" w:rsidRDefault="003C74FA" w:rsidP="003C74FA">
      <w:pPr>
        <w:ind w:firstLine="709"/>
        <w:rPr>
          <w:rFonts w:ascii="Times New Roman" w:eastAsia="Calibri" w:hAnsi="Times New Roman"/>
        </w:rPr>
      </w:pPr>
      <w:r w:rsidRPr="001D3FB9">
        <w:rPr>
          <w:rFonts w:ascii="Times New Roman" w:eastAsia="Calibri" w:hAnsi="Times New Roman"/>
        </w:rPr>
        <w:t>2.7. Исчерпывающий перечень оснований для отказа в приеме документов, необходимых</w:t>
      </w:r>
      <w:r w:rsidRPr="001D3FB9">
        <w:rPr>
          <w:rFonts w:ascii="Times New Roman" w:hAnsi="Times New Roman"/>
        </w:rPr>
        <w:t xml:space="preserve"> </w:t>
      </w:r>
      <w:r w:rsidRPr="001D3FB9">
        <w:rPr>
          <w:rFonts w:ascii="Times New Roman" w:eastAsia="Calibri" w:hAnsi="Times New Roman"/>
        </w:rPr>
        <w:t>для предоставления муниципальной услуги.</w:t>
      </w:r>
    </w:p>
    <w:p w14:paraId="52A001E4"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2.7.1. Оснований для отказа в приеме заявления о проведении аукциона</w:t>
      </w:r>
      <w:r w:rsidRPr="001D3FB9">
        <w:rPr>
          <w:rFonts w:ascii="Times New Roman" w:hAnsi="Times New Roman"/>
        </w:rPr>
        <w:t xml:space="preserve"> </w:t>
      </w:r>
      <w:r w:rsidRPr="001D3FB9">
        <w:rPr>
          <w:rFonts w:ascii="Times New Roman" w:eastAsia="Calibri" w:hAnsi="Times New Roman"/>
        </w:rPr>
        <w:t>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14:paraId="36D73BC8"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2.7.2. Основаниями для отказа в приеме документов для участия в аукционе по продаже земельного участка или аукциона на право заключения договора аренды земельного участка являются:</w:t>
      </w:r>
    </w:p>
    <w:p w14:paraId="7A1D490F"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 поступление заявки на участие в аукционе, по истечении срока приема заявок;</w:t>
      </w:r>
    </w:p>
    <w:p w14:paraId="5088C9BF"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возвращается заявителю в день их поступления.</w:t>
      </w:r>
    </w:p>
    <w:p w14:paraId="2AB0839F"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Исчерпывающий перечень оснований для отказа в предоставлении муниципальной услуги.</w:t>
      </w:r>
    </w:p>
    <w:p w14:paraId="50B63F6E"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В случае рассмотрения заявления о проведении аукциона по продаже земельного участка или аукциона на право заключения договора аренды земельного участка основаниями для принятия решения об отказе в проведении аукциона является:</w:t>
      </w:r>
    </w:p>
    <w:p w14:paraId="7AAC428A"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3D819155"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2EB1449E"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61A239F6"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27968708"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54C710A0"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73D5B857"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6) земельный участок не отнесен к определенной категории земель;</w:t>
      </w:r>
    </w:p>
    <w:p w14:paraId="690DE939"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55B92737"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w:t>
      </w:r>
      <w:r w:rsidRPr="001D3FB9">
        <w:rPr>
          <w:rFonts w:ascii="Times New Roman" w:eastAsia="Calibri" w:hAnsi="Times New Roman"/>
        </w:rPr>
        <w:lastRenderedPageBreak/>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B225E52"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9)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14:paraId="30893480"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1AAFDBA2"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6789941D"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12)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24041A91"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13) земельный участок расположен в границах территории, в отношении которой заключен договор о ее комплексном развитии;</w:t>
      </w:r>
    </w:p>
    <w:p w14:paraId="4C7BF415"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A4FA770"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6CD75D69"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16) в отношении земельного участка принято решение о предварительном согласовании его предоставления;</w:t>
      </w:r>
    </w:p>
    <w:p w14:paraId="1D276A4D"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0C25C7D8"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07061F8" w14:textId="0DFF29BC" w:rsidR="003C74FA" w:rsidRDefault="00B5418B" w:rsidP="00B5418B">
      <w:pPr>
        <w:ind w:firstLine="709"/>
        <w:rPr>
          <w:rFonts w:ascii="Times New Roman" w:eastAsia="Calibri" w:hAnsi="Times New Roman"/>
        </w:rPr>
      </w:pPr>
      <w:r w:rsidRPr="001D3FB9">
        <w:rPr>
          <w:rFonts w:ascii="Times New Roman" w:eastAsia="Calibri" w:hAnsi="Times New Roman"/>
        </w:rPr>
        <w:t>19)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0F0B74A" w14:textId="77777777" w:rsidR="000A3988" w:rsidRPr="001D3FB9" w:rsidRDefault="000A3988" w:rsidP="00B5418B">
      <w:pPr>
        <w:ind w:firstLine="709"/>
        <w:rPr>
          <w:rFonts w:ascii="Times New Roman" w:hAnsi="Times New Roman"/>
        </w:rPr>
      </w:pPr>
    </w:p>
    <w:p w14:paraId="126B18ED" w14:textId="13A076ED" w:rsidR="003C74FA" w:rsidRPr="001D3FB9" w:rsidRDefault="003C74FA" w:rsidP="003C74FA">
      <w:pPr>
        <w:adjustRightInd w:val="0"/>
        <w:ind w:firstLine="709"/>
        <w:rPr>
          <w:rFonts w:ascii="Times New Roman" w:hAnsi="Times New Roman"/>
        </w:rPr>
      </w:pPr>
      <w:r w:rsidRPr="001D3FB9">
        <w:rPr>
          <w:rFonts w:ascii="Times New Roman" w:hAnsi="Times New Roman"/>
        </w:rPr>
        <w:t>2.8.</w:t>
      </w:r>
      <w:r w:rsidR="000A3988">
        <w:rPr>
          <w:rFonts w:ascii="Times New Roman" w:hAnsi="Times New Roman"/>
        </w:rPr>
        <w:t xml:space="preserve"> </w:t>
      </w:r>
      <w:r w:rsidRPr="001D3FB9">
        <w:rPr>
          <w:rFonts w:ascii="Times New Roman" w:hAnsi="Times New Roman"/>
        </w:rPr>
        <w:t>Заявитель не допускается к участию в аукционе в следующих случаях:</w:t>
      </w:r>
    </w:p>
    <w:p w14:paraId="31A7E78F"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непредставление необходимых для участия в аукционе документов или представление недостоверных сведений;</w:t>
      </w:r>
    </w:p>
    <w:p w14:paraId="116B19EA"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не поступление задатка на дату рассмотрения заявок на участие в аукционе;</w:t>
      </w:r>
    </w:p>
    <w:p w14:paraId="54CDEBFD"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7AE33BC6" w14:textId="085CC605" w:rsidR="003C74FA" w:rsidRDefault="003C74FA" w:rsidP="003C74FA">
      <w:pPr>
        <w:ind w:firstLine="709"/>
        <w:rPr>
          <w:rFonts w:ascii="Times New Roman" w:hAnsi="Times New Roman"/>
        </w:rPr>
      </w:pPr>
      <w:r w:rsidRPr="001D3FB9">
        <w:rPr>
          <w:rFonts w:ascii="Times New Roman" w:hAnsi="Times New Roman"/>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1D3FB9">
        <w:rPr>
          <w:rFonts w:ascii="Times New Roman" w:hAnsi="Times New Roman"/>
        </w:rPr>
        <w:lastRenderedPageBreak/>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6A255F0B" w14:textId="77777777" w:rsidR="000A3988" w:rsidRPr="001D3FB9" w:rsidRDefault="000A3988" w:rsidP="003C74FA">
      <w:pPr>
        <w:ind w:firstLine="709"/>
        <w:rPr>
          <w:rFonts w:ascii="Times New Roman" w:hAnsi="Times New Roman"/>
        </w:rPr>
      </w:pPr>
    </w:p>
    <w:p w14:paraId="7A790639" w14:textId="77777777" w:rsidR="003C74FA" w:rsidRPr="001D3FB9" w:rsidRDefault="003C74FA" w:rsidP="003C74FA">
      <w:pPr>
        <w:tabs>
          <w:tab w:val="num" w:pos="1155"/>
          <w:tab w:val="left" w:pos="1440"/>
          <w:tab w:val="left" w:pos="1560"/>
        </w:tabs>
        <w:ind w:firstLine="709"/>
        <w:rPr>
          <w:rFonts w:ascii="Times New Roman" w:hAnsi="Times New Roman"/>
        </w:rPr>
      </w:pPr>
      <w:r w:rsidRPr="001D3FB9">
        <w:rPr>
          <w:rFonts w:ascii="Times New Roman" w:hAnsi="Times New Roman"/>
        </w:rPr>
        <w:t>2.9. Размер платы, взимаемой с заявителя при предоставлении муниципальной услуги.</w:t>
      </w:r>
    </w:p>
    <w:p w14:paraId="0FF0BD1C" w14:textId="36BC0FCC" w:rsidR="003C74FA" w:rsidRDefault="003C74FA" w:rsidP="003C74FA">
      <w:pPr>
        <w:tabs>
          <w:tab w:val="num" w:pos="792"/>
          <w:tab w:val="left" w:pos="1440"/>
          <w:tab w:val="left" w:pos="1560"/>
        </w:tabs>
        <w:ind w:firstLine="709"/>
        <w:rPr>
          <w:rFonts w:ascii="Times New Roman" w:hAnsi="Times New Roman"/>
        </w:rPr>
      </w:pPr>
      <w:r w:rsidRPr="001D3FB9">
        <w:rPr>
          <w:rFonts w:ascii="Times New Roman" w:hAnsi="Times New Roman"/>
        </w:rPr>
        <w:t xml:space="preserve">Муниципальная услуга предоставляется на безвозмездной основе. </w:t>
      </w:r>
    </w:p>
    <w:p w14:paraId="67B6E70A" w14:textId="77777777" w:rsidR="000A3988" w:rsidRPr="001D3FB9" w:rsidRDefault="000A3988" w:rsidP="003C74FA">
      <w:pPr>
        <w:tabs>
          <w:tab w:val="num" w:pos="792"/>
          <w:tab w:val="left" w:pos="1440"/>
          <w:tab w:val="left" w:pos="1560"/>
        </w:tabs>
        <w:ind w:firstLine="709"/>
        <w:rPr>
          <w:rFonts w:ascii="Times New Roman" w:hAnsi="Times New Roman"/>
        </w:rPr>
      </w:pPr>
    </w:p>
    <w:p w14:paraId="21938D27" w14:textId="7DB448E0" w:rsidR="003C74FA" w:rsidRPr="001D3FB9" w:rsidRDefault="003C74FA" w:rsidP="003C74FA">
      <w:pPr>
        <w:tabs>
          <w:tab w:val="left" w:pos="1440"/>
          <w:tab w:val="left" w:pos="1560"/>
        </w:tabs>
        <w:ind w:firstLine="709"/>
        <w:rPr>
          <w:rFonts w:ascii="Times New Roman" w:hAnsi="Times New Roman"/>
        </w:rPr>
      </w:pPr>
      <w:r w:rsidRPr="001D3FB9">
        <w:rPr>
          <w:rFonts w:ascii="Times New Roman" w:hAnsi="Times New Roman"/>
        </w:rPr>
        <w:t>2.10.</w:t>
      </w:r>
      <w:r w:rsidR="000A3988">
        <w:rPr>
          <w:rFonts w:ascii="Times New Roman" w:hAnsi="Times New Roman"/>
        </w:rPr>
        <w:t xml:space="preserve"> </w:t>
      </w:r>
      <w:r w:rsidRPr="001D3FB9">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49ACA90"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3159D566" w14:textId="6304ACDB" w:rsidR="003C74FA" w:rsidRDefault="003C74FA" w:rsidP="003C74FA">
      <w:pPr>
        <w:adjustRightInd w:val="0"/>
        <w:ind w:firstLine="709"/>
        <w:rPr>
          <w:rFonts w:ascii="Times New Roman" w:hAnsi="Times New Roman"/>
        </w:rPr>
      </w:pPr>
      <w:r w:rsidRPr="001D3FB9">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45684452" w14:textId="77777777" w:rsidR="000A3988" w:rsidRPr="001D3FB9" w:rsidRDefault="000A3988" w:rsidP="003C74FA">
      <w:pPr>
        <w:adjustRightInd w:val="0"/>
        <w:ind w:firstLine="709"/>
        <w:rPr>
          <w:rFonts w:ascii="Times New Roman" w:hAnsi="Times New Roman"/>
        </w:rPr>
      </w:pPr>
    </w:p>
    <w:p w14:paraId="5E5C70C9" w14:textId="6ECA53FB" w:rsidR="003C74FA" w:rsidRPr="001D3FB9" w:rsidRDefault="003C74FA" w:rsidP="003C74FA">
      <w:pPr>
        <w:tabs>
          <w:tab w:val="left" w:pos="1560"/>
        </w:tabs>
        <w:ind w:firstLine="709"/>
        <w:rPr>
          <w:rFonts w:ascii="Times New Roman" w:hAnsi="Times New Roman"/>
        </w:rPr>
      </w:pPr>
      <w:r w:rsidRPr="001D3FB9">
        <w:rPr>
          <w:rFonts w:ascii="Times New Roman" w:hAnsi="Times New Roman"/>
        </w:rPr>
        <w:t>2.11.</w:t>
      </w:r>
      <w:r w:rsidR="000A3988">
        <w:rPr>
          <w:rFonts w:ascii="Times New Roman" w:hAnsi="Times New Roman"/>
        </w:rPr>
        <w:t xml:space="preserve"> </w:t>
      </w:r>
      <w:r w:rsidRPr="001D3FB9">
        <w:rPr>
          <w:rFonts w:ascii="Times New Roman" w:hAnsi="Times New Roman"/>
        </w:rPr>
        <w:t>Срок регистрации запроса заявителя о предоставлении муниципальной услуги.</w:t>
      </w:r>
    </w:p>
    <w:p w14:paraId="1B5FBAD8" w14:textId="62F773C1" w:rsidR="003C74FA" w:rsidRDefault="003C74FA" w:rsidP="003C74FA">
      <w:pPr>
        <w:tabs>
          <w:tab w:val="num" w:pos="1155"/>
          <w:tab w:val="left" w:pos="1560"/>
        </w:tabs>
        <w:ind w:firstLine="709"/>
        <w:rPr>
          <w:rFonts w:ascii="Times New Roman" w:hAnsi="Times New Roman"/>
        </w:rPr>
      </w:pPr>
      <w:r w:rsidRPr="001D3FB9">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4A209EDC" w14:textId="77777777" w:rsidR="000A3988" w:rsidRPr="001D3FB9" w:rsidRDefault="000A3988" w:rsidP="003C74FA">
      <w:pPr>
        <w:tabs>
          <w:tab w:val="num" w:pos="1155"/>
          <w:tab w:val="left" w:pos="1560"/>
        </w:tabs>
        <w:ind w:firstLine="709"/>
        <w:rPr>
          <w:rFonts w:ascii="Times New Roman" w:hAnsi="Times New Roman"/>
        </w:rPr>
      </w:pPr>
    </w:p>
    <w:p w14:paraId="428FB28E" w14:textId="4C11D3CE" w:rsidR="003C74FA" w:rsidRPr="001D3FB9" w:rsidRDefault="003C74FA" w:rsidP="003C74FA">
      <w:pPr>
        <w:tabs>
          <w:tab w:val="left" w:pos="1560"/>
        </w:tabs>
        <w:ind w:firstLine="709"/>
        <w:rPr>
          <w:rFonts w:ascii="Times New Roman" w:hAnsi="Times New Roman"/>
        </w:rPr>
      </w:pPr>
      <w:r w:rsidRPr="001D3FB9">
        <w:rPr>
          <w:rFonts w:ascii="Times New Roman" w:hAnsi="Times New Roman"/>
        </w:rPr>
        <w:t>2.12.</w:t>
      </w:r>
      <w:r w:rsidR="000A3988">
        <w:rPr>
          <w:rFonts w:ascii="Times New Roman" w:hAnsi="Times New Roman"/>
        </w:rPr>
        <w:t xml:space="preserve"> </w:t>
      </w:r>
      <w:r w:rsidRPr="001D3FB9">
        <w:rPr>
          <w:rFonts w:ascii="Times New Roman" w:hAnsi="Times New Roman"/>
        </w:rPr>
        <w:t>Требования к помещениям, в которых предоставляется муниципальная услуга.</w:t>
      </w:r>
    </w:p>
    <w:p w14:paraId="1DC1D35F"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2.12.1. Прием граждан осуществляется в специально выделенных для предоставления муниципальных услуг помещениях.</w:t>
      </w:r>
    </w:p>
    <w:p w14:paraId="2FD69890"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56A796DD"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76539238"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7F1D6ACC"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Доступ заявителей к парковочным местам является бесплатным.</w:t>
      </w:r>
    </w:p>
    <w:p w14:paraId="26970913"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0B43E636"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2.12.4. Места информирования, предназначенные для ознакомления заявителей с информационными материалами, оборудуются:</w:t>
      </w:r>
    </w:p>
    <w:p w14:paraId="46E363F5"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информационными стендами, на которых размещается визуальная и текстовая информация;</w:t>
      </w:r>
    </w:p>
    <w:p w14:paraId="1C7E8CA4"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стульями и столами для оформления документов.</w:t>
      </w:r>
    </w:p>
    <w:p w14:paraId="3DE632DD"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К информационным стендам должна быть обеспечена возможность свободного доступа граждан.</w:t>
      </w:r>
    </w:p>
    <w:p w14:paraId="433A2678"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14:paraId="28E2AFCC"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14:paraId="1B7EF5A9"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70A311FC"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w:t>
      </w:r>
      <w:r w:rsidRPr="001D3FB9">
        <w:rPr>
          <w:rFonts w:ascii="Times New Roman" w:hAnsi="Times New Roman"/>
        </w:rPr>
        <w:lastRenderedPageBreak/>
        <w:t>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3AF5D63A" w14:textId="77777777" w:rsidR="003C74FA" w:rsidRPr="001D3FB9" w:rsidRDefault="003C74FA" w:rsidP="003C74FA">
      <w:pPr>
        <w:ind w:firstLine="709"/>
        <w:rPr>
          <w:rFonts w:ascii="Times New Roman" w:hAnsi="Times New Roman"/>
        </w:rPr>
      </w:pPr>
      <w:r w:rsidRPr="001D3FB9">
        <w:rPr>
          <w:rFonts w:ascii="Times New Roman" w:hAnsi="Times New Roman"/>
        </w:rPr>
        <w:t>2.12.6. Требования к обеспечению условий доступности муниципальных услуг для инвалидов.</w:t>
      </w:r>
    </w:p>
    <w:p w14:paraId="04283548" w14:textId="77777777" w:rsidR="003C74FA" w:rsidRPr="001D3FB9" w:rsidRDefault="003C74FA" w:rsidP="003C74FA">
      <w:pPr>
        <w:ind w:firstLine="709"/>
        <w:rPr>
          <w:rFonts w:ascii="Times New Roman" w:hAnsi="Times New Roman"/>
        </w:rPr>
      </w:pPr>
      <w:r w:rsidRPr="001D3FB9">
        <w:rPr>
          <w:rFonts w:ascii="Times New Roman" w:hAnsi="Times New Roman"/>
        </w:rPr>
        <w:t xml:space="preserve"> Орган предоставляющий муниципальную услугу обеспечивает условия доступности для беспрепятственного доступа инвалидов в здание и помещение,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 –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1590C634" w14:textId="607B3F67" w:rsidR="003C74FA" w:rsidRDefault="003C74FA" w:rsidP="003C74FA">
      <w:pPr>
        <w:tabs>
          <w:tab w:val="left" w:pos="1560"/>
        </w:tabs>
        <w:adjustRightInd w:val="0"/>
        <w:ind w:firstLine="709"/>
        <w:rPr>
          <w:rFonts w:ascii="Times New Roman" w:hAnsi="Times New Roman"/>
        </w:rPr>
      </w:pPr>
      <w:r w:rsidRPr="001D3FB9">
        <w:rPr>
          <w:rFonts w:ascii="Times New Roman" w:hAnsi="Times New Roman"/>
        </w:rPr>
        <w:t>Если здания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733C3851" w14:textId="77777777" w:rsidR="000A3988" w:rsidRPr="001D3FB9" w:rsidRDefault="000A3988" w:rsidP="003C74FA">
      <w:pPr>
        <w:tabs>
          <w:tab w:val="left" w:pos="1560"/>
        </w:tabs>
        <w:adjustRightInd w:val="0"/>
        <w:ind w:firstLine="709"/>
        <w:rPr>
          <w:rFonts w:ascii="Times New Roman" w:hAnsi="Times New Roman"/>
        </w:rPr>
      </w:pPr>
    </w:p>
    <w:p w14:paraId="6E107176"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2.13. Показатели доступности и качества муниципальной услуги.</w:t>
      </w:r>
    </w:p>
    <w:p w14:paraId="07DD9B08"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2.13.1. Показателями доступности муниципальной услуги являются:</w:t>
      </w:r>
    </w:p>
    <w:p w14:paraId="5B912964"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6AEDD6F7"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оборудование мест ожидания в органе предоставляющего услугу доступными местами общего пользования;</w:t>
      </w:r>
    </w:p>
    <w:p w14:paraId="415CA250"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19CBB626"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соблюдение графика работы органа предоставляющего услугу;</w:t>
      </w:r>
    </w:p>
    <w:p w14:paraId="3717968A" w14:textId="77777777" w:rsidR="003C74FA" w:rsidRPr="001D3FB9" w:rsidRDefault="003C74FA" w:rsidP="003C74FA">
      <w:pPr>
        <w:ind w:firstLine="709"/>
        <w:rPr>
          <w:rFonts w:ascii="Times New Roman" w:hAnsi="Times New Roman"/>
        </w:rPr>
      </w:pPr>
      <w:r w:rsidRPr="001D3FB9">
        <w:rPr>
          <w:rFonts w:ascii="Times New Roman" w:hAnsi="Times New Roman"/>
        </w:rPr>
        <w:t>- размещение полной, достоверной и актуальной информации о муниципальной услуге на Едином портале государственных и муниципальных услуг (функций), на официальном сайте администрации, на информационных стендах в местах предоставления муниципальной услуги;</w:t>
      </w:r>
    </w:p>
    <w:p w14:paraId="1EF6F198"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возможность получения муниципальной услуги в многофункциональном центре;</w:t>
      </w:r>
    </w:p>
    <w:p w14:paraId="029F164F"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C27901E" w14:textId="68497CD3"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2.13.2.</w:t>
      </w:r>
      <w:r w:rsidR="000A3988">
        <w:rPr>
          <w:rFonts w:ascii="Times New Roman" w:hAnsi="Times New Roman"/>
        </w:rPr>
        <w:t xml:space="preserve"> </w:t>
      </w:r>
      <w:r w:rsidRPr="001D3FB9">
        <w:rPr>
          <w:rFonts w:ascii="Times New Roman" w:hAnsi="Times New Roman"/>
        </w:rPr>
        <w:t>Показателями качества муниципальной услуги являются:</w:t>
      </w:r>
    </w:p>
    <w:p w14:paraId="04D0AA51"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полнота предоставления муниципальной услуги в соответствии с требованиями настоящего административного регламента;</w:t>
      </w:r>
    </w:p>
    <w:p w14:paraId="5422A09E"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соблюдение сроков предоставления муниципальной услуги;</w:t>
      </w:r>
    </w:p>
    <w:p w14:paraId="4F78BA45" w14:textId="66469F2A" w:rsidR="003C74FA" w:rsidRDefault="003C74FA" w:rsidP="003C74FA">
      <w:pPr>
        <w:tabs>
          <w:tab w:val="left" w:pos="1560"/>
        </w:tabs>
        <w:adjustRightInd w:val="0"/>
        <w:ind w:firstLine="709"/>
        <w:rPr>
          <w:rFonts w:ascii="Times New Roman" w:hAnsi="Times New Roman"/>
        </w:rPr>
      </w:pPr>
      <w:r w:rsidRPr="001D3FB9">
        <w:rPr>
          <w:rFonts w:ascii="Times New Roman" w:hAnsi="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3E54F968" w14:textId="77777777" w:rsidR="000A3988" w:rsidRPr="001D3FB9" w:rsidRDefault="000A3988" w:rsidP="003C74FA">
      <w:pPr>
        <w:tabs>
          <w:tab w:val="left" w:pos="1560"/>
        </w:tabs>
        <w:adjustRightInd w:val="0"/>
        <w:ind w:firstLine="709"/>
        <w:rPr>
          <w:rFonts w:ascii="Times New Roman" w:hAnsi="Times New Roman"/>
        </w:rPr>
      </w:pPr>
    </w:p>
    <w:p w14:paraId="658EBFFB"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067F500"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14:paraId="1F2EBB4C"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w:t>
      </w:r>
    </w:p>
    <w:p w14:paraId="5ED41239"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14:paraId="08CBF6B8" w14:textId="77777777" w:rsidR="003C74FA" w:rsidRPr="001D3FB9" w:rsidRDefault="003C74FA" w:rsidP="000A3988">
      <w:pPr>
        <w:tabs>
          <w:tab w:val="left" w:pos="1560"/>
        </w:tabs>
        <w:adjustRightInd w:val="0"/>
        <w:ind w:firstLine="709"/>
        <w:rPr>
          <w:rFonts w:ascii="Times New Roman" w:hAnsi="Times New Roman"/>
        </w:rPr>
      </w:pPr>
      <w:r w:rsidRPr="001D3FB9">
        <w:rPr>
          <w:rFonts w:ascii="Times New Roman" w:hAnsi="Times New Roman"/>
        </w:rPr>
        <w:lastRenderedPageBreak/>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14:paraId="1E097BEC" w14:textId="77777777" w:rsidR="000A3988" w:rsidRDefault="000A3988" w:rsidP="000A3988">
      <w:pPr>
        <w:tabs>
          <w:tab w:val="left" w:pos="1560"/>
        </w:tabs>
        <w:adjustRightInd w:val="0"/>
        <w:ind w:firstLine="709"/>
        <w:rPr>
          <w:rFonts w:ascii="Times New Roman" w:hAnsi="Times New Roman"/>
        </w:rPr>
      </w:pPr>
    </w:p>
    <w:p w14:paraId="777F4AE0" w14:textId="580CBBCD" w:rsidR="00B5418B" w:rsidRPr="001D3FB9" w:rsidRDefault="000A3988" w:rsidP="000A3988">
      <w:pPr>
        <w:ind w:firstLine="709"/>
        <w:contextualSpacing/>
        <w:rPr>
          <w:rFonts w:ascii="Times New Roman" w:hAnsi="Times New Roman"/>
        </w:rPr>
      </w:pPr>
      <w:r>
        <w:rPr>
          <w:rFonts w:ascii="Times New Roman" w:hAnsi="Times New Roman"/>
        </w:rPr>
        <w:t xml:space="preserve">3. </w:t>
      </w:r>
      <w:r w:rsidR="00B5418B" w:rsidRPr="001D3FB9">
        <w:rPr>
          <w:rFonts w:ascii="Times New Roman" w:hAnsi="Times New Roma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9686A6F"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Исчерпывающий перечень административных процедур</w:t>
      </w:r>
    </w:p>
    <w:p w14:paraId="65C8164A"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3.1. Предоставление муниципальной услуги включает в себя следующие административные процедуры:</w:t>
      </w:r>
    </w:p>
    <w:p w14:paraId="480BF949"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прием, проверка документов и регистрация заявления;</w:t>
      </w:r>
    </w:p>
    <w:p w14:paraId="0E674EA6"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2C40E3B6"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рассмотрение документов и сведений;</w:t>
      </w:r>
    </w:p>
    <w:p w14:paraId="506C99CE"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принятие решения;</w:t>
      </w:r>
    </w:p>
    <w:p w14:paraId="715541C2"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выдача результата.</w:t>
      </w:r>
    </w:p>
    <w:p w14:paraId="6EC8AC14" w14:textId="5FA275FC" w:rsidR="00B5418B" w:rsidRPr="001D3FB9" w:rsidRDefault="00B5418B" w:rsidP="000A3988">
      <w:pPr>
        <w:ind w:firstLine="709"/>
        <w:contextualSpacing/>
        <w:rPr>
          <w:rFonts w:ascii="Times New Roman" w:hAnsi="Times New Roman"/>
        </w:rPr>
      </w:pPr>
      <w:r w:rsidRPr="00086CEB">
        <w:rPr>
          <w:rFonts w:ascii="Times New Roman" w:hAnsi="Times New Roman"/>
        </w:rPr>
        <w:t xml:space="preserve">Описание административных процедур предоставления муниципальной услуги представлено в Приложении № </w:t>
      </w:r>
      <w:r w:rsidR="00086CEB" w:rsidRPr="00086CEB">
        <w:rPr>
          <w:rFonts w:ascii="Times New Roman" w:hAnsi="Times New Roman"/>
        </w:rPr>
        <w:t xml:space="preserve">4 </w:t>
      </w:r>
      <w:r w:rsidRPr="00086CEB">
        <w:rPr>
          <w:rFonts w:ascii="Times New Roman" w:hAnsi="Times New Roman"/>
        </w:rPr>
        <w:t>к настоящему Административному регламенту.</w:t>
      </w:r>
    </w:p>
    <w:p w14:paraId="237E7E2B" w14:textId="10A89772" w:rsidR="00B5418B" w:rsidRDefault="00B5418B" w:rsidP="000A3988">
      <w:pPr>
        <w:ind w:firstLine="709"/>
        <w:contextualSpacing/>
        <w:rPr>
          <w:rFonts w:ascii="Times New Roman" w:hAnsi="Times New Roman"/>
        </w:rPr>
      </w:pPr>
      <w:r w:rsidRPr="001D3FB9">
        <w:rPr>
          <w:rFonts w:ascii="Times New Roman" w:hAnsi="Times New Roman"/>
        </w:rPr>
        <w:t>Перечень административных процедур (действий) при предоставлении муниципальной услуги в электронной форме</w:t>
      </w:r>
      <w:r w:rsidR="000A3988">
        <w:rPr>
          <w:rFonts w:ascii="Times New Roman" w:hAnsi="Times New Roman"/>
        </w:rPr>
        <w:t>.</w:t>
      </w:r>
    </w:p>
    <w:p w14:paraId="2EC69CB3" w14:textId="77777777" w:rsidR="000A3988" w:rsidRPr="001D3FB9" w:rsidRDefault="000A3988" w:rsidP="000A3988">
      <w:pPr>
        <w:ind w:firstLine="709"/>
        <w:contextualSpacing/>
        <w:rPr>
          <w:rFonts w:ascii="Times New Roman" w:hAnsi="Times New Roman"/>
        </w:rPr>
      </w:pPr>
    </w:p>
    <w:p w14:paraId="46BAF7AF"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 xml:space="preserve">3.2. При предоставлении муниципальной услуги в электронной форме заявителю обеспечиваются: </w:t>
      </w:r>
    </w:p>
    <w:p w14:paraId="0DBCDA08"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 xml:space="preserve">получение информации о порядке и сроках предоставления муниципальной услуги; </w:t>
      </w:r>
    </w:p>
    <w:p w14:paraId="21051623"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формирование заявления;</w:t>
      </w:r>
    </w:p>
    <w:p w14:paraId="5B2EFD27"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прием и регистрация Администрацией заявления и иных документов, необходимых для предоставления муниципальной услуги;</w:t>
      </w:r>
    </w:p>
    <w:p w14:paraId="34B2A31A"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получение результата предоставления муниципальной услуги;</w:t>
      </w:r>
    </w:p>
    <w:p w14:paraId="4427DF6E"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получение сведений о ходе рассмотрения заявления;</w:t>
      </w:r>
    </w:p>
    <w:p w14:paraId="48B367A3"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осуществление оценки качества предоставления муниципальной услуги;</w:t>
      </w:r>
    </w:p>
    <w:p w14:paraId="5F9D852E" w14:textId="30A244C9" w:rsidR="00B5418B" w:rsidRPr="001D3FB9" w:rsidRDefault="00B5418B" w:rsidP="000A3988">
      <w:pPr>
        <w:ind w:firstLine="709"/>
        <w:contextualSpacing/>
        <w:rPr>
          <w:rFonts w:ascii="Times New Roman" w:hAnsi="Times New Roman"/>
        </w:rPr>
      </w:pPr>
      <w:r w:rsidRPr="001D3FB9">
        <w:rPr>
          <w:rFonts w:ascii="Times New Roman" w:hAnsi="Times New Roman"/>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14:paraId="390B27C1" w14:textId="2B83E1B4" w:rsidR="00B5418B" w:rsidRDefault="00B5418B" w:rsidP="000A3988">
      <w:pPr>
        <w:ind w:firstLine="709"/>
        <w:contextualSpacing/>
        <w:rPr>
          <w:rFonts w:ascii="Times New Roman" w:hAnsi="Times New Roman"/>
        </w:rPr>
      </w:pPr>
      <w:r w:rsidRPr="001D3FB9">
        <w:rPr>
          <w:rFonts w:ascii="Times New Roman" w:hAnsi="Times New Roman"/>
        </w:rPr>
        <w:t>Порядок осуществления административных процедур (действий) в электронной форме</w:t>
      </w:r>
    </w:p>
    <w:p w14:paraId="7D767028" w14:textId="77777777" w:rsidR="000A3988" w:rsidRPr="001D3FB9" w:rsidRDefault="000A3988" w:rsidP="000A3988">
      <w:pPr>
        <w:ind w:firstLine="709"/>
        <w:contextualSpacing/>
        <w:rPr>
          <w:rFonts w:ascii="Times New Roman" w:hAnsi="Times New Roman"/>
        </w:rPr>
      </w:pPr>
    </w:p>
    <w:p w14:paraId="7C00DC1E"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3.3. Исчерпывающий порядок осуществления административных процедур (действий) в электронной форме</w:t>
      </w:r>
    </w:p>
    <w:p w14:paraId="48097644"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Формирование заявления.</w:t>
      </w:r>
    </w:p>
    <w:p w14:paraId="2E0AE2D9"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2AD77FE"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3E15153"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При формировании заявления заявителю обеспечивается:</w:t>
      </w:r>
    </w:p>
    <w:p w14:paraId="75F98EFA"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а) возможность копирования и сохранения заявления и иных документов, указанных в пункте 2.6.2 настоящего Административного регламента, необходимых для предоставления муниципальной услуги;</w:t>
      </w:r>
    </w:p>
    <w:p w14:paraId="01EF0502"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б) возможность печати на бумажном носителе копии электронной формы заявления;</w:t>
      </w:r>
    </w:p>
    <w:p w14:paraId="499FDEB0"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52EF24A"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511BE06"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д) возможность вернуться на любой из этапов заполнения электронной формы заявления без потери ранее введенной информации;</w:t>
      </w:r>
    </w:p>
    <w:p w14:paraId="54B3CE69"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1027102" w14:textId="58A99230" w:rsidR="00B5418B" w:rsidRDefault="00B5418B" w:rsidP="000A3988">
      <w:pPr>
        <w:ind w:firstLine="709"/>
        <w:contextualSpacing/>
        <w:rPr>
          <w:rFonts w:ascii="Times New Roman" w:hAnsi="Times New Roman"/>
        </w:rPr>
      </w:pPr>
      <w:r w:rsidRPr="001D3FB9">
        <w:rPr>
          <w:rFonts w:ascii="Times New Roman" w:hAnsi="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C5A33D8" w14:textId="77777777" w:rsidR="000A3988" w:rsidRPr="001D3FB9" w:rsidRDefault="000A3988" w:rsidP="000A3988">
      <w:pPr>
        <w:ind w:firstLine="709"/>
        <w:contextualSpacing/>
        <w:rPr>
          <w:rFonts w:ascii="Times New Roman" w:hAnsi="Times New Roman"/>
        </w:rPr>
      </w:pPr>
    </w:p>
    <w:p w14:paraId="25B60B8E"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3.4. Администрация обеспечивает в сроки, указанные в пунктах 2.10 и 2.11 настоящего Административного регламента:</w:t>
      </w:r>
    </w:p>
    <w:p w14:paraId="53E61868"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D43351C" w14:textId="14A55DD8" w:rsidR="00B5418B" w:rsidRDefault="00B5418B" w:rsidP="000A3988">
      <w:pPr>
        <w:ind w:firstLine="709"/>
        <w:contextualSpacing/>
        <w:rPr>
          <w:rFonts w:ascii="Times New Roman" w:hAnsi="Times New Roman"/>
        </w:rPr>
      </w:pPr>
      <w:r w:rsidRPr="001D3FB9">
        <w:rPr>
          <w:rFonts w:ascii="Times New Roman" w:hAnsi="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70DD4CD" w14:textId="77777777" w:rsidR="000A3988" w:rsidRPr="001D3FB9" w:rsidRDefault="000A3988" w:rsidP="000A3988">
      <w:pPr>
        <w:ind w:firstLine="709"/>
        <w:contextualSpacing/>
        <w:rPr>
          <w:rFonts w:ascii="Times New Roman" w:hAnsi="Times New Roman"/>
        </w:rPr>
      </w:pPr>
    </w:p>
    <w:p w14:paraId="56593927"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14:paraId="37F28009"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Ответственное должностное лицо:</w:t>
      </w:r>
    </w:p>
    <w:p w14:paraId="6D269E33"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проверяет наличие электронных заявлений, поступивших с ЕПГУ, с периодом не реже 2 (двух) раз в день;</w:t>
      </w:r>
    </w:p>
    <w:p w14:paraId="7D900EEC"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рассматривает поступившие заявления и приложенные образы документов (документы);</w:t>
      </w:r>
    </w:p>
    <w:p w14:paraId="1A997271" w14:textId="5FCFCF76" w:rsidR="00B5418B" w:rsidRDefault="00B5418B" w:rsidP="000A3988">
      <w:pPr>
        <w:ind w:firstLine="709"/>
        <w:contextualSpacing/>
        <w:rPr>
          <w:rFonts w:ascii="Times New Roman" w:hAnsi="Times New Roman"/>
        </w:rPr>
      </w:pPr>
      <w:r w:rsidRPr="001D3FB9">
        <w:rPr>
          <w:rFonts w:ascii="Times New Roman" w:hAnsi="Times New Roman"/>
        </w:rPr>
        <w:t>производит действия в соответствии с пунктом 3.1 настоящего Административного регламента.</w:t>
      </w:r>
    </w:p>
    <w:p w14:paraId="4256BD34" w14:textId="77777777" w:rsidR="000A3988" w:rsidRPr="001D3FB9" w:rsidRDefault="000A3988" w:rsidP="000A3988">
      <w:pPr>
        <w:ind w:firstLine="709"/>
        <w:contextualSpacing/>
        <w:rPr>
          <w:rFonts w:ascii="Times New Roman" w:hAnsi="Times New Roman"/>
        </w:rPr>
      </w:pPr>
    </w:p>
    <w:p w14:paraId="0BC81286"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 xml:space="preserve">3.6. Заявителю в качестве результата предоставления муниципальной услуги обеспечивается возможность получения документа: </w:t>
      </w:r>
    </w:p>
    <w:p w14:paraId="157B5E5F"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в форме электронного документа, подписанного УКЭП уполномоченного должностного лица Администрации, направленного заявителю в личный кабинет на ЕПГУ;</w:t>
      </w:r>
    </w:p>
    <w:p w14:paraId="38E02520"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в виде бумажного документа, подтверждающего содержание электронного документа, который заявитель получает при личном обращении</w:t>
      </w:r>
    </w:p>
    <w:p w14:paraId="09FD0276" w14:textId="626E74B9" w:rsidR="00B5418B" w:rsidRDefault="00B5418B" w:rsidP="000A3988">
      <w:pPr>
        <w:ind w:firstLine="709"/>
        <w:contextualSpacing/>
        <w:rPr>
          <w:rFonts w:ascii="Times New Roman" w:hAnsi="Times New Roman"/>
        </w:rPr>
      </w:pPr>
      <w:r w:rsidRPr="001D3FB9">
        <w:rPr>
          <w:rFonts w:ascii="Times New Roman" w:hAnsi="Times New Roman"/>
        </w:rPr>
        <w:t>в МФЦ.</w:t>
      </w:r>
    </w:p>
    <w:p w14:paraId="4280BC97" w14:textId="77777777" w:rsidR="000A3988" w:rsidRPr="001D3FB9" w:rsidRDefault="000A3988" w:rsidP="000A3988">
      <w:pPr>
        <w:ind w:firstLine="709"/>
        <w:contextualSpacing/>
        <w:rPr>
          <w:rFonts w:ascii="Times New Roman" w:hAnsi="Times New Roman"/>
        </w:rPr>
      </w:pPr>
    </w:p>
    <w:p w14:paraId="4A54276F"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9799A81"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При предоставлении муниципальной услуги в электронной форме заявителю направляется:</w:t>
      </w:r>
    </w:p>
    <w:p w14:paraId="6928FDC9"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1D3FB9">
        <w:rPr>
          <w:rFonts w:ascii="Times New Roman" w:hAnsi="Times New Roman"/>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
    <w:p w14:paraId="649CE754" w14:textId="62922C54" w:rsidR="00B5418B" w:rsidRDefault="00B5418B" w:rsidP="000A3988">
      <w:pPr>
        <w:ind w:firstLine="709"/>
        <w:contextualSpacing/>
        <w:rPr>
          <w:rFonts w:ascii="Times New Roman" w:hAnsi="Times New Roman"/>
        </w:rPr>
      </w:pPr>
      <w:r w:rsidRPr="001D3FB9">
        <w:rPr>
          <w:rFonts w:ascii="Times New Roman" w:hAnsi="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CBB8F20" w14:textId="77777777" w:rsidR="000A3988" w:rsidRPr="001D3FB9" w:rsidRDefault="000A3988" w:rsidP="000A3988">
      <w:pPr>
        <w:ind w:firstLine="709"/>
        <w:contextualSpacing/>
        <w:rPr>
          <w:rFonts w:ascii="Times New Roman" w:hAnsi="Times New Roman"/>
        </w:rPr>
      </w:pPr>
    </w:p>
    <w:p w14:paraId="72635D26"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3.8. Оценка качества предоставления муниципальной услуги.</w:t>
      </w:r>
    </w:p>
    <w:p w14:paraId="68F980A0" w14:textId="66B9EAF0" w:rsidR="00B5418B" w:rsidRDefault="00B5418B" w:rsidP="000A3988">
      <w:pPr>
        <w:ind w:firstLine="709"/>
        <w:contextualSpacing/>
        <w:rPr>
          <w:rFonts w:ascii="Times New Roman" w:hAnsi="Times New Roman"/>
        </w:rPr>
      </w:pPr>
      <w:r w:rsidRPr="001D3FB9">
        <w:rPr>
          <w:rFonts w:ascii="Times New Roman" w:hAnsi="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576ECE1" w14:textId="77777777" w:rsidR="000A3988" w:rsidRPr="001D3FB9" w:rsidRDefault="000A3988" w:rsidP="000A3988">
      <w:pPr>
        <w:ind w:firstLine="709"/>
        <w:contextualSpacing/>
        <w:rPr>
          <w:rFonts w:ascii="Times New Roman" w:hAnsi="Times New Roman"/>
        </w:rPr>
      </w:pPr>
    </w:p>
    <w:p w14:paraId="46C863D9"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0AB60FD" w14:textId="0F30807F" w:rsidR="00B5418B" w:rsidRDefault="00B5418B" w:rsidP="000A3988">
      <w:pPr>
        <w:ind w:firstLine="709"/>
        <w:contextualSpacing/>
        <w:rPr>
          <w:rFonts w:ascii="Times New Roman" w:hAnsi="Times New Roman"/>
        </w:rPr>
      </w:pPr>
      <w:r w:rsidRPr="001D3FB9">
        <w:rPr>
          <w:rFonts w:ascii="Times New Roman" w:hAnsi="Times New Roman"/>
        </w:rPr>
        <w:t>Порядок исправления допущенных опечаток и ошибок в выданных в результате предоставления муниципальной услуги документах</w:t>
      </w:r>
    </w:p>
    <w:p w14:paraId="52BE39BD" w14:textId="77777777" w:rsidR="000A3988" w:rsidRPr="001D3FB9" w:rsidRDefault="000A3988" w:rsidP="000A3988">
      <w:pPr>
        <w:ind w:firstLine="709"/>
        <w:contextualSpacing/>
        <w:rPr>
          <w:rFonts w:ascii="Times New Roman" w:hAnsi="Times New Roman"/>
        </w:rPr>
      </w:pPr>
    </w:p>
    <w:p w14:paraId="19B485A1" w14:textId="1C7A9DCD" w:rsidR="00B5418B" w:rsidRDefault="00B5418B" w:rsidP="000A3988">
      <w:pPr>
        <w:ind w:firstLine="709"/>
        <w:contextualSpacing/>
        <w:rPr>
          <w:rFonts w:ascii="Times New Roman" w:hAnsi="Times New Roman"/>
        </w:rPr>
      </w:pPr>
      <w:r w:rsidRPr="001D3FB9">
        <w:rPr>
          <w:rFonts w:ascii="Times New Roman" w:hAnsi="Times New Roman"/>
        </w:rPr>
        <w:t>3.10. В случае выявления опечаток и ошибок заявитель вправе обратиться в Администрацию с заявлением с приложением документов, указанных в пункте 2.6.1. настоящего Административного регламента.</w:t>
      </w:r>
    </w:p>
    <w:p w14:paraId="270477A6" w14:textId="77777777" w:rsidR="000A3988" w:rsidRPr="001D3FB9" w:rsidRDefault="000A3988" w:rsidP="000A3988">
      <w:pPr>
        <w:ind w:firstLine="709"/>
        <w:contextualSpacing/>
        <w:rPr>
          <w:rFonts w:ascii="Times New Roman" w:hAnsi="Times New Roman"/>
        </w:rPr>
      </w:pPr>
    </w:p>
    <w:p w14:paraId="3D774269" w14:textId="716EDB4A" w:rsidR="00B5418B" w:rsidRDefault="00B5418B" w:rsidP="000A3988">
      <w:pPr>
        <w:ind w:firstLine="709"/>
        <w:contextualSpacing/>
        <w:rPr>
          <w:rFonts w:ascii="Times New Roman" w:hAnsi="Times New Roman"/>
        </w:rPr>
      </w:pPr>
      <w:r w:rsidRPr="001D3FB9">
        <w:rPr>
          <w:rFonts w:ascii="Times New Roman" w:hAnsi="Times New Roman"/>
        </w:rPr>
        <w:t>3.11. Основания отказа в приеме заявления об исправлении опечаток и ошибок указаны в пункте 2.7 настоящего Административного регламента.</w:t>
      </w:r>
    </w:p>
    <w:p w14:paraId="44DFAABB" w14:textId="77777777" w:rsidR="000A3988" w:rsidRPr="001D3FB9" w:rsidRDefault="000A3988" w:rsidP="000A3988">
      <w:pPr>
        <w:ind w:firstLine="709"/>
        <w:contextualSpacing/>
        <w:rPr>
          <w:rFonts w:ascii="Times New Roman" w:hAnsi="Times New Roman"/>
        </w:rPr>
      </w:pPr>
    </w:p>
    <w:p w14:paraId="233B9694"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00C7CD7"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14:paraId="3A1E0C1D"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lastRenderedPageBreak/>
        <w:t>3.12.2. Администрация при получении заявления, указанного в подпункте 3.12.1 пункта 3.12, рассматривает необходимость внесения соответствующих изменений в документы, являющиеся результатом предоставления муниципальной услуги.</w:t>
      </w:r>
    </w:p>
    <w:p w14:paraId="2DC37D5E"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3FAD47E7" w14:textId="1486B73E" w:rsidR="00B5418B" w:rsidRPr="001D3FB9" w:rsidRDefault="00B5418B" w:rsidP="000A3988">
      <w:pPr>
        <w:ind w:firstLine="709"/>
        <w:contextualSpacing/>
        <w:rPr>
          <w:rFonts w:ascii="Times New Roman" w:hAnsi="Times New Roman"/>
        </w:rPr>
      </w:pPr>
      <w:r w:rsidRPr="001D3FB9">
        <w:rPr>
          <w:rFonts w:ascii="Times New Roman" w:hAnsi="Times New Roman"/>
        </w:rPr>
        <w:t>3.12.4. Срок устранения опечаток и ошибок не должен превышать 3 (трех) рабочих дней с даты регистрации заявления, указанного в подпункте 3.12.1 пункта 3.12.</w:t>
      </w:r>
    </w:p>
    <w:p w14:paraId="523F9259" w14:textId="77777777" w:rsidR="00B5418B" w:rsidRPr="001D3FB9" w:rsidRDefault="00B5418B" w:rsidP="000A3988">
      <w:pPr>
        <w:ind w:firstLine="709"/>
        <w:contextualSpacing/>
        <w:rPr>
          <w:rFonts w:ascii="Times New Roman" w:hAnsi="Times New Roman"/>
        </w:rPr>
      </w:pPr>
    </w:p>
    <w:p w14:paraId="6BDE47BB" w14:textId="77777777" w:rsidR="003C74FA" w:rsidRPr="001D3FB9" w:rsidRDefault="00B5418B" w:rsidP="000A3988">
      <w:pPr>
        <w:ind w:firstLine="709"/>
        <w:contextualSpacing/>
        <w:rPr>
          <w:rFonts w:ascii="Times New Roman" w:hAnsi="Times New Roman"/>
        </w:rPr>
      </w:pPr>
      <w:r w:rsidRPr="001D3FB9">
        <w:rPr>
          <w:rFonts w:ascii="Times New Roman" w:hAnsi="Times New Roman"/>
        </w:rPr>
        <w:t>4.</w:t>
      </w:r>
      <w:r w:rsidR="003C74FA" w:rsidRPr="001D3FB9">
        <w:rPr>
          <w:rFonts w:ascii="Times New Roman" w:hAnsi="Times New Roman"/>
        </w:rPr>
        <w:t>Формы контроля за исполнением административного регламента</w:t>
      </w:r>
    </w:p>
    <w:p w14:paraId="4972C43F" w14:textId="1B476803" w:rsidR="003C74FA" w:rsidRPr="001D3FB9" w:rsidRDefault="003C74FA" w:rsidP="000A3988">
      <w:pPr>
        <w:ind w:firstLine="709"/>
        <w:rPr>
          <w:rFonts w:ascii="Times New Roman" w:hAnsi="Times New Roman"/>
        </w:rPr>
      </w:pPr>
      <w:r w:rsidRPr="001D3FB9">
        <w:rPr>
          <w:rFonts w:ascii="Times New Roman" w:hAnsi="Times New Roman"/>
        </w:rPr>
        <w:t>4.1.</w:t>
      </w:r>
      <w:r w:rsidR="000A3988">
        <w:rPr>
          <w:rFonts w:ascii="Times New Roman" w:hAnsi="Times New Roman"/>
        </w:rPr>
        <w:t xml:space="preserve"> </w:t>
      </w:r>
      <w:r w:rsidRPr="001D3FB9">
        <w:rPr>
          <w:rFonts w:ascii="Times New Roman" w:hAnsi="Times New Roman"/>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52DF93B4" w14:textId="1D6DF40A" w:rsidR="003C74FA" w:rsidRPr="001D3FB9" w:rsidRDefault="003C74FA" w:rsidP="000A3988">
      <w:pPr>
        <w:ind w:firstLine="709"/>
        <w:rPr>
          <w:rFonts w:ascii="Times New Roman" w:hAnsi="Times New Roman"/>
        </w:rPr>
      </w:pPr>
      <w:r w:rsidRPr="001D3FB9">
        <w:rPr>
          <w:rFonts w:ascii="Times New Roman" w:hAnsi="Times New Roman"/>
        </w:rPr>
        <w:t>4.2.</w:t>
      </w:r>
      <w:r w:rsidR="000A3988">
        <w:rPr>
          <w:rFonts w:ascii="Times New Roman" w:hAnsi="Times New Roman"/>
        </w:rPr>
        <w:t xml:space="preserve"> </w:t>
      </w:r>
      <w:r w:rsidRPr="001D3FB9">
        <w:rPr>
          <w:rFonts w:ascii="Times New Roman" w:hAnsi="Times New Roman"/>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66325307" w14:textId="77777777" w:rsidR="003C74FA" w:rsidRPr="001D3FB9" w:rsidRDefault="003C74FA" w:rsidP="003C74FA">
      <w:pPr>
        <w:ind w:firstLine="709"/>
        <w:rPr>
          <w:rFonts w:ascii="Times New Roman" w:hAnsi="Times New Roman"/>
        </w:rPr>
      </w:pPr>
      <w:r w:rsidRPr="001D3FB9">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33A8304D" w14:textId="1E37D8E9" w:rsidR="003C74FA" w:rsidRPr="001D3FB9" w:rsidRDefault="003C74FA" w:rsidP="003C74FA">
      <w:pPr>
        <w:ind w:firstLine="709"/>
        <w:rPr>
          <w:rFonts w:ascii="Times New Roman" w:hAnsi="Times New Roman"/>
        </w:rPr>
      </w:pPr>
      <w:r w:rsidRPr="001D3FB9">
        <w:rPr>
          <w:rFonts w:ascii="Times New Roman" w:hAnsi="Times New Roman"/>
        </w:rPr>
        <w:t>4.3.</w:t>
      </w:r>
      <w:r w:rsidR="000A3988">
        <w:rPr>
          <w:rFonts w:ascii="Times New Roman" w:hAnsi="Times New Roman"/>
        </w:rPr>
        <w:t xml:space="preserve"> </w:t>
      </w:r>
      <w:r w:rsidRPr="001D3FB9">
        <w:rPr>
          <w:rFonts w:ascii="Times New Roman" w:hAnsi="Times New Roman"/>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5651BE02" w14:textId="5F891BBD" w:rsidR="003C74FA" w:rsidRPr="001D3FB9" w:rsidRDefault="003C74FA" w:rsidP="003C74FA">
      <w:pPr>
        <w:ind w:firstLine="709"/>
        <w:rPr>
          <w:rFonts w:ascii="Times New Roman" w:hAnsi="Times New Roman"/>
        </w:rPr>
      </w:pPr>
      <w:r w:rsidRPr="001D3FB9">
        <w:rPr>
          <w:rFonts w:ascii="Times New Roman" w:hAnsi="Times New Roman"/>
        </w:rPr>
        <w:t>4.4.</w:t>
      </w:r>
      <w:r w:rsidR="000A3988">
        <w:rPr>
          <w:rFonts w:ascii="Times New Roman" w:hAnsi="Times New Roman"/>
        </w:rPr>
        <w:t xml:space="preserve"> </w:t>
      </w:r>
      <w:r w:rsidRPr="001D3FB9">
        <w:rPr>
          <w:rFonts w:ascii="Times New Roman" w:hAnsi="Times New Roman"/>
        </w:rPr>
        <w:t>Проведение текущего контроля должно осуществляться не реже двух раз в год.</w:t>
      </w:r>
    </w:p>
    <w:p w14:paraId="18F329DF" w14:textId="77777777" w:rsidR="003C74FA" w:rsidRPr="001D3FB9" w:rsidRDefault="003C74FA" w:rsidP="003C74FA">
      <w:pPr>
        <w:ind w:firstLine="709"/>
        <w:rPr>
          <w:rFonts w:ascii="Times New Roman" w:hAnsi="Times New Roman"/>
        </w:rPr>
      </w:pPr>
      <w:r w:rsidRPr="001D3FB9">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439A0D01" w14:textId="77777777" w:rsidR="003C74FA" w:rsidRPr="001D3FB9" w:rsidRDefault="003C74FA" w:rsidP="003C74FA">
      <w:pPr>
        <w:ind w:firstLine="709"/>
        <w:rPr>
          <w:rFonts w:ascii="Times New Roman" w:hAnsi="Times New Roman"/>
        </w:rPr>
      </w:pPr>
      <w:r w:rsidRPr="001D3FB9">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07F1B3A9" w14:textId="77777777" w:rsidR="003C74FA" w:rsidRPr="001D3FB9" w:rsidRDefault="003C74FA" w:rsidP="003C74FA">
      <w:pPr>
        <w:ind w:firstLine="709"/>
        <w:rPr>
          <w:rFonts w:ascii="Times New Roman" w:hAnsi="Times New Roman"/>
        </w:rPr>
      </w:pPr>
      <w:r w:rsidRPr="001D3FB9">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5E861B22" w14:textId="788DD403" w:rsidR="003C74FA" w:rsidRDefault="003C74FA" w:rsidP="003C74FA">
      <w:pPr>
        <w:ind w:firstLine="709"/>
        <w:rPr>
          <w:rFonts w:ascii="Times New Roman" w:hAnsi="Times New Roman"/>
        </w:rPr>
      </w:pPr>
      <w:r w:rsidRPr="001D3FB9">
        <w:rPr>
          <w:rFonts w:ascii="Times New Roman" w:hAnsi="Times New Roman"/>
        </w:rPr>
        <w:t>4.5.</w:t>
      </w:r>
      <w:r w:rsidR="000A3988">
        <w:rPr>
          <w:rFonts w:ascii="Times New Roman" w:hAnsi="Times New Roman"/>
        </w:rPr>
        <w:t xml:space="preserve"> </w:t>
      </w:r>
      <w:r w:rsidRPr="001D3FB9">
        <w:rPr>
          <w:rFonts w:ascii="Times New Roman" w:hAnsi="Times New Roman"/>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740B6169" w14:textId="77777777" w:rsidR="000A3988" w:rsidRPr="001D3FB9" w:rsidRDefault="000A3988" w:rsidP="003C74FA">
      <w:pPr>
        <w:ind w:firstLine="709"/>
        <w:rPr>
          <w:rFonts w:ascii="Times New Roman" w:hAnsi="Times New Roman"/>
        </w:rPr>
      </w:pPr>
    </w:p>
    <w:p w14:paraId="59CBBECB" w14:textId="77777777" w:rsidR="003C74FA" w:rsidRPr="001D3FB9" w:rsidRDefault="003C74FA" w:rsidP="003C74FA">
      <w:pPr>
        <w:numPr>
          <w:ilvl w:val="0"/>
          <w:numId w:val="28"/>
        </w:numPr>
        <w:tabs>
          <w:tab w:val="num" w:pos="0"/>
          <w:tab w:val="left" w:pos="1560"/>
        </w:tabs>
        <w:ind w:left="0" w:firstLine="709"/>
        <w:contextualSpacing/>
        <w:rPr>
          <w:rFonts w:ascii="Times New Roman" w:hAnsi="Times New Roman"/>
        </w:rPr>
      </w:pPr>
      <w:r w:rsidRPr="001D3FB9">
        <w:rPr>
          <w:rFonts w:ascii="Times New Roman" w:hAnsi="Times New Roman"/>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8634A9C" w14:textId="11A7F6B2" w:rsidR="003C74FA" w:rsidRDefault="003C74FA" w:rsidP="003C74FA">
      <w:pPr>
        <w:widowControl w:val="0"/>
        <w:tabs>
          <w:tab w:val="left" w:pos="142"/>
        </w:tabs>
        <w:ind w:firstLine="709"/>
        <w:rPr>
          <w:rFonts w:ascii="Times New Roman" w:hAnsi="Times New Roman"/>
        </w:rPr>
      </w:pPr>
      <w:r w:rsidRPr="001D3FB9">
        <w:rPr>
          <w:rFonts w:ascii="Times New Roman" w:hAnsi="Times New Roman"/>
        </w:rPr>
        <w:t>5.1.</w:t>
      </w:r>
      <w:r w:rsidR="000A3988">
        <w:rPr>
          <w:rFonts w:ascii="Times New Roman" w:hAnsi="Times New Roman"/>
        </w:rPr>
        <w:t xml:space="preserve"> </w:t>
      </w:r>
      <w:r w:rsidRPr="001D3FB9">
        <w:rPr>
          <w:rFonts w:ascii="Times New Roman" w:hAnsi="Times New Roman"/>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14:paraId="73AFD225" w14:textId="77777777" w:rsidR="000A3988" w:rsidRPr="001D3FB9" w:rsidRDefault="000A3988" w:rsidP="003C74FA">
      <w:pPr>
        <w:widowControl w:val="0"/>
        <w:tabs>
          <w:tab w:val="left" w:pos="142"/>
        </w:tabs>
        <w:ind w:firstLine="709"/>
        <w:rPr>
          <w:rFonts w:ascii="Times New Roman" w:hAnsi="Times New Roman"/>
        </w:rPr>
      </w:pPr>
    </w:p>
    <w:p w14:paraId="0AEA9832" w14:textId="77777777" w:rsidR="000A3988" w:rsidRPr="001D3FB9" w:rsidRDefault="003C74FA" w:rsidP="000A3988">
      <w:pPr>
        <w:ind w:firstLine="709"/>
        <w:contextualSpacing/>
        <w:rPr>
          <w:rFonts w:ascii="Times New Roman" w:hAnsi="Times New Roman"/>
        </w:rPr>
      </w:pPr>
      <w:r w:rsidRPr="001D3FB9">
        <w:rPr>
          <w:rFonts w:ascii="Times New Roman" w:hAnsi="Times New Roman"/>
        </w:rPr>
        <w:t>5.2.</w:t>
      </w:r>
      <w:r w:rsidR="000A3988">
        <w:rPr>
          <w:rFonts w:ascii="Times New Roman" w:hAnsi="Times New Roman"/>
        </w:rPr>
        <w:t xml:space="preserve"> </w:t>
      </w:r>
      <w:r w:rsidR="000A3988" w:rsidRPr="001D3FB9">
        <w:rPr>
          <w:rFonts w:ascii="Times New Roman" w:hAnsi="Times New Roman"/>
        </w:rPr>
        <w:t>Заявитель может обратиться с жалобой, в том числе в следующих случаях:</w:t>
      </w:r>
    </w:p>
    <w:p w14:paraId="64DD793A" w14:textId="77777777" w:rsidR="000A3988" w:rsidRPr="001D3FB9" w:rsidRDefault="000A3988" w:rsidP="000A3988">
      <w:pPr>
        <w:ind w:firstLine="709"/>
        <w:contextualSpacing/>
        <w:rPr>
          <w:rFonts w:ascii="Times New Roman" w:hAnsi="Times New Roman"/>
        </w:rPr>
      </w:pPr>
      <w:r w:rsidRPr="001D3FB9">
        <w:rPr>
          <w:rFonts w:ascii="Times New Roman" w:hAnsi="Times New Roman"/>
        </w:rPr>
        <w:t>1) нарушение срока регистрации запроса о предоставлении муниципальной услуги, запроса, указанного в статье 15.1 Федерального закона № 210-ФЗ;</w:t>
      </w:r>
    </w:p>
    <w:p w14:paraId="1F808659" w14:textId="77777777" w:rsidR="000A3988" w:rsidRPr="001D3FB9" w:rsidRDefault="000A3988" w:rsidP="000A3988">
      <w:pPr>
        <w:ind w:firstLine="709"/>
        <w:contextualSpacing/>
        <w:rPr>
          <w:rFonts w:ascii="Times New Roman" w:hAnsi="Times New Roman"/>
        </w:rPr>
      </w:pPr>
      <w:r w:rsidRPr="001D3FB9">
        <w:rPr>
          <w:rFonts w:ascii="Times New Roman" w:hAnsi="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w:t>
      </w:r>
      <w:r w:rsidRPr="001D3FB9">
        <w:rPr>
          <w:rFonts w:ascii="Times New Roman" w:hAnsi="Times New Roman"/>
        </w:rPr>
        <w:lastRenderedPageBreak/>
        <w:t>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0AEB82F" w14:textId="77777777" w:rsidR="000A3988" w:rsidRPr="001D3FB9" w:rsidRDefault="000A3988" w:rsidP="000A3988">
      <w:pPr>
        <w:ind w:firstLine="709"/>
        <w:contextualSpacing/>
        <w:rPr>
          <w:rFonts w:ascii="Times New Roman" w:hAnsi="Times New Roman"/>
        </w:rPr>
      </w:pPr>
      <w:r w:rsidRPr="001D3FB9">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9DCB139" w14:textId="77777777" w:rsidR="000A3988" w:rsidRPr="001D3FB9" w:rsidRDefault="000A3988" w:rsidP="000A3988">
      <w:pPr>
        <w:ind w:firstLine="709"/>
        <w:contextualSpacing/>
        <w:rPr>
          <w:rFonts w:ascii="Times New Roman" w:hAnsi="Times New Roman"/>
        </w:rPr>
      </w:pPr>
      <w:r w:rsidRPr="001D3FB9">
        <w:rPr>
          <w:rFonts w:ascii="Times New Roman" w:hAnsi="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государственной услуги, у заявителя;</w:t>
      </w:r>
    </w:p>
    <w:p w14:paraId="5287C2DB" w14:textId="77777777" w:rsidR="000A3988" w:rsidRPr="001D3FB9" w:rsidRDefault="000A3988" w:rsidP="000A3988">
      <w:pPr>
        <w:ind w:firstLine="709"/>
        <w:contextualSpacing/>
        <w:rPr>
          <w:rFonts w:ascii="Times New Roman" w:hAnsi="Times New Roman"/>
        </w:rPr>
      </w:pPr>
      <w:r w:rsidRPr="001D3FB9">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D4B1BA8" w14:textId="77777777" w:rsidR="000A3988" w:rsidRPr="001D3FB9" w:rsidRDefault="000A3988" w:rsidP="000A3988">
      <w:pPr>
        <w:ind w:firstLine="709"/>
        <w:contextualSpacing/>
        <w:rPr>
          <w:rFonts w:ascii="Times New Roman" w:hAnsi="Times New Roman"/>
        </w:rPr>
      </w:pPr>
      <w:r w:rsidRPr="001D3FB9">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14:paraId="0570DC8B" w14:textId="77777777" w:rsidR="000A3988" w:rsidRPr="001D3FB9" w:rsidRDefault="000A3988" w:rsidP="000A3988">
      <w:pPr>
        <w:ind w:firstLine="709"/>
        <w:contextualSpacing/>
        <w:rPr>
          <w:rFonts w:ascii="Times New Roman" w:hAnsi="Times New Roman"/>
        </w:rPr>
      </w:pPr>
      <w:r w:rsidRPr="001D3FB9">
        <w:rPr>
          <w:rFonts w:ascii="Times New Roman" w:hAnsi="Times New Roman"/>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5C9722C" w14:textId="77777777" w:rsidR="000A3988" w:rsidRPr="001D3FB9" w:rsidRDefault="000A3988" w:rsidP="000A3988">
      <w:pPr>
        <w:ind w:firstLine="709"/>
        <w:contextualSpacing/>
        <w:rPr>
          <w:rFonts w:ascii="Times New Roman" w:hAnsi="Times New Roman"/>
        </w:rPr>
      </w:pPr>
      <w:r w:rsidRPr="001D3FB9">
        <w:rPr>
          <w:rFonts w:ascii="Times New Roman" w:hAnsi="Times New Roman"/>
        </w:rPr>
        <w:t>8) нарушение срока или порядка выдачи документов по результатам предоставления муниципальной услуги;</w:t>
      </w:r>
    </w:p>
    <w:p w14:paraId="2C2DEC3C" w14:textId="77777777" w:rsidR="000A3988" w:rsidRPr="001D3FB9" w:rsidRDefault="000A3988" w:rsidP="000A3988">
      <w:pPr>
        <w:ind w:firstLine="709"/>
        <w:contextualSpacing/>
        <w:rPr>
          <w:rFonts w:ascii="Times New Roman" w:hAnsi="Times New Roman"/>
        </w:rPr>
      </w:pPr>
      <w:r w:rsidRPr="001D3FB9">
        <w:rPr>
          <w:rFonts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8CC8300" w14:textId="77777777" w:rsidR="000A3988" w:rsidRPr="001D3FB9" w:rsidRDefault="000A3988" w:rsidP="000A3988">
      <w:pPr>
        <w:ind w:firstLine="709"/>
        <w:contextualSpacing/>
        <w:rPr>
          <w:rFonts w:ascii="Times New Roman" w:hAnsi="Times New Roman"/>
        </w:rPr>
      </w:pPr>
      <w:r w:rsidRPr="001D3FB9">
        <w:rPr>
          <w:rFonts w:ascii="Times New Roman" w:hAnsi="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1D3FB9">
        <w:rPr>
          <w:rFonts w:ascii="Times New Roman" w:hAnsi="Times New Roman"/>
        </w:rPr>
        <w:lastRenderedPageBreak/>
        <w:t>соответствующих муниципальных услуг в полном объеме в порядке, определенном частью 1.3 статьи 16 Федерального закона № 210-ФЗ.</w:t>
      </w:r>
    </w:p>
    <w:p w14:paraId="6DB1CFF1" w14:textId="58CA8299" w:rsidR="000A3988" w:rsidRDefault="000A3988" w:rsidP="000A3988">
      <w:pPr>
        <w:widowControl w:val="0"/>
        <w:tabs>
          <w:tab w:val="left" w:pos="142"/>
        </w:tabs>
        <w:ind w:firstLine="709"/>
        <w:rPr>
          <w:rFonts w:ascii="Times New Roman" w:eastAsia="Calibri" w:hAnsi="Times New Roman"/>
        </w:rPr>
      </w:pPr>
    </w:p>
    <w:p w14:paraId="40F46F08" w14:textId="59834E94" w:rsidR="003C74FA" w:rsidRPr="001D3FB9" w:rsidRDefault="003C74FA" w:rsidP="003C74FA">
      <w:pPr>
        <w:ind w:firstLine="709"/>
        <w:rPr>
          <w:rFonts w:ascii="Times New Roman" w:eastAsia="Calibri" w:hAnsi="Times New Roman"/>
        </w:rPr>
      </w:pPr>
      <w:r w:rsidRPr="001D3FB9">
        <w:rPr>
          <w:rFonts w:ascii="Times New Roman" w:eastAsia="Calibri" w:hAnsi="Times New Roman"/>
        </w:rPr>
        <w:t>5.3.</w:t>
      </w:r>
      <w:r w:rsidR="000A3988">
        <w:rPr>
          <w:rFonts w:ascii="Times New Roman" w:eastAsia="Calibri" w:hAnsi="Times New Roman"/>
        </w:rPr>
        <w:t xml:space="preserve"> </w:t>
      </w:r>
      <w:r w:rsidRPr="001D3FB9">
        <w:rPr>
          <w:rFonts w:ascii="Times New Roman" w:eastAsia="Calibri" w:hAnsi="Times New Roman"/>
        </w:rPr>
        <w:t>Основанием для начала процедуры досудебного (внесудебного) обжалования является поступившая жалоба.</w:t>
      </w:r>
    </w:p>
    <w:p w14:paraId="7C5450FB" w14:textId="1D6A71B0" w:rsidR="003C74FA" w:rsidRDefault="003C74FA" w:rsidP="003C74FA">
      <w:pPr>
        <w:ind w:firstLine="709"/>
        <w:rPr>
          <w:rFonts w:ascii="Times New Roman" w:eastAsia="Calibri" w:hAnsi="Times New Roman"/>
        </w:rPr>
      </w:pPr>
      <w:r w:rsidRPr="001D3FB9">
        <w:rPr>
          <w:rFonts w:ascii="Times New Roman" w:eastAsia="Calibri" w:hAnsi="Times New Roma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w:t>
      </w:r>
    </w:p>
    <w:p w14:paraId="17983253" w14:textId="77777777" w:rsidR="000A3988" w:rsidRPr="001D3FB9" w:rsidRDefault="000A3988" w:rsidP="003C74FA">
      <w:pPr>
        <w:ind w:firstLine="709"/>
        <w:rPr>
          <w:rFonts w:ascii="Times New Roman" w:eastAsia="Calibri" w:hAnsi="Times New Roman"/>
        </w:rPr>
      </w:pPr>
    </w:p>
    <w:p w14:paraId="49B3AD89"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5.4. Жалоба должна содержать:</w:t>
      </w:r>
    </w:p>
    <w:p w14:paraId="0D154075"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14:paraId="03567A43"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9D00D5"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 сведения об обжалуемых решениях и действиях (бездействии) администрации, должностного лица либо муниципального служащего;</w:t>
      </w:r>
    </w:p>
    <w:p w14:paraId="4D35B076" w14:textId="44CF5545" w:rsidR="003C74FA" w:rsidRDefault="003C74FA" w:rsidP="003C74FA">
      <w:pPr>
        <w:ind w:firstLine="709"/>
        <w:rPr>
          <w:rFonts w:ascii="Times New Roman" w:eastAsia="Calibri" w:hAnsi="Times New Roman"/>
        </w:rPr>
      </w:pPr>
      <w:r w:rsidRPr="001D3FB9">
        <w:rPr>
          <w:rFonts w:ascii="Times New Roman" w:eastAsia="Calibri" w:hAnsi="Times New Roma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14:paraId="61071DF8" w14:textId="77777777" w:rsidR="000A3988" w:rsidRPr="001D3FB9" w:rsidRDefault="000A3988" w:rsidP="003C74FA">
      <w:pPr>
        <w:ind w:firstLine="709"/>
        <w:rPr>
          <w:rFonts w:ascii="Times New Roman" w:eastAsia="Calibri" w:hAnsi="Times New Roman"/>
        </w:rPr>
      </w:pPr>
    </w:p>
    <w:p w14:paraId="1FBF8AD7" w14:textId="69158E21" w:rsidR="003C74FA" w:rsidRDefault="003C74FA" w:rsidP="003C74FA">
      <w:pPr>
        <w:ind w:firstLine="709"/>
        <w:rPr>
          <w:rFonts w:ascii="Times New Roman" w:eastAsia="Calibri" w:hAnsi="Times New Roman"/>
        </w:rPr>
      </w:pPr>
      <w:r w:rsidRPr="001D3FB9">
        <w:rPr>
          <w:rFonts w:ascii="Times New Roman" w:eastAsia="Calibri" w:hAnsi="Times New Roman"/>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14:paraId="7AFA7C6C" w14:textId="77777777" w:rsidR="000A3988" w:rsidRPr="001D3FB9" w:rsidRDefault="000A3988" w:rsidP="003C74FA">
      <w:pPr>
        <w:ind w:firstLine="709"/>
        <w:rPr>
          <w:rFonts w:ascii="Times New Roman" w:eastAsia="Calibri" w:hAnsi="Times New Roman"/>
        </w:rPr>
      </w:pPr>
    </w:p>
    <w:p w14:paraId="123E2A22"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5.6. Должностные лица администрации, указанные в пункте 5.5 настоящего раздела административного регламента, проводят личный прием заявителей.</w:t>
      </w:r>
    </w:p>
    <w:p w14:paraId="75E30D86"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14:paraId="228AD035" w14:textId="77777777" w:rsidR="003C74FA" w:rsidRPr="001D3FB9" w:rsidRDefault="003C74FA" w:rsidP="003C74FA">
      <w:pPr>
        <w:widowControl w:val="0"/>
        <w:tabs>
          <w:tab w:val="num" w:pos="0"/>
          <w:tab w:val="left" w:pos="142"/>
        </w:tabs>
        <w:ind w:firstLine="709"/>
        <w:rPr>
          <w:rFonts w:ascii="Times New Roman" w:hAnsi="Times New Roman"/>
        </w:rPr>
      </w:pPr>
      <w:r w:rsidRPr="001D3FB9">
        <w:rPr>
          <w:rFonts w:ascii="Times New Roman" w:hAnsi="Times New Roma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786E85C5" w14:textId="77777777" w:rsidR="000A3988" w:rsidRDefault="000A3988" w:rsidP="00B5418B">
      <w:pPr>
        <w:widowControl w:val="0"/>
        <w:tabs>
          <w:tab w:val="left" w:pos="142"/>
        </w:tabs>
        <w:ind w:firstLine="709"/>
        <w:rPr>
          <w:rFonts w:ascii="Times New Roman" w:hAnsi="Times New Roman"/>
        </w:rPr>
      </w:pPr>
    </w:p>
    <w:p w14:paraId="4EFA9FAC" w14:textId="189A745B" w:rsidR="00B5418B" w:rsidRPr="001D3FB9" w:rsidRDefault="00B5418B" w:rsidP="00B5418B">
      <w:pPr>
        <w:widowControl w:val="0"/>
        <w:tabs>
          <w:tab w:val="left" w:pos="142"/>
        </w:tabs>
        <w:ind w:firstLine="709"/>
        <w:rPr>
          <w:rFonts w:ascii="Times New Roman" w:hAnsi="Times New Roman"/>
        </w:rPr>
      </w:pPr>
      <w:r w:rsidRPr="001D3FB9">
        <w:rPr>
          <w:rFonts w:ascii="Times New Roman" w:hAnsi="Times New Roman"/>
        </w:rPr>
        <w:t>5.7. Основания для отказа в удовлетворении жалобы</w:t>
      </w:r>
    </w:p>
    <w:p w14:paraId="7FCC5B14" w14:textId="77777777" w:rsidR="00B5418B" w:rsidRPr="001D3FB9" w:rsidRDefault="00B5418B" w:rsidP="00B5418B">
      <w:pPr>
        <w:widowControl w:val="0"/>
        <w:tabs>
          <w:tab w:val="left" w:pos="142"/>
        </w:tabs>
        <w:ind w:firstLine="709"/>
        <w:rPr>
          <w:rFonts w:ascii="Times New Roman" w:hAnsi="Times New Roman"/>
        </w:rPr>
      </w:pPr>
      <w:r w:rsidRPr="001D3FB9">
        <w:rPr>
          <w:rFonts w:ascii="Times New Roman" w:hAnsi="Times New Roman"/>
        </w:rPr>
        <w:t>Должностное лицо, уполномоченное на рассмотрение жалобы, или администрация отказывают в удовлетворении жалобы в следующих случаях:</w:t>
      </w:r>
    </w:p>
    <w:p w14:paraId="5DCF070C" w14:textId="77777777" w:rsidR="00B5418B" w:rsidRPr="001D3FB9" w:rsidRDefault="00B5418B" w:rsidP="00B5418B">
      <w:pPr>
        <w:widowControl w:val="0"/>
        <w:tabs>
          <w:tab w:val="left" w:pos="142"/>
        </w:tabs>
        <w:ind w:firstLine="709"/>
        <w:rPr>
          <w:rFonts w:ascii="Times New Roman" w:hAnsi="Times New Roman"/>
        </w:rPr>
      </w:pPr>
      <w:r w:rsidRPr="001D3FB9">
        <w:rPr>
          <w:rFonts w:ascii="Times New Roman" w:hAnsi="Times New Roman"/>
        </w:rPr>
        <w:t>1) наличие вступившего в законную силу решения суда, арбитражного суда по жалобе о том же предмете и по тем же основаниям;</w:t>
      </w:r>
    </w:p>
    <w:p w14:paraId="6A4E5011" w14:textId="77777777" w:rsidR="00B5418B" w:rsidRPr="001D3FB9" w:rsidRDefault="00B5418B" w:rsidP="00B5418B">
      <w:pPr>
        <w:widowControl w:val="0"/>
        <w:tabs>
          <w:tab w:val="left" w:pos="142"/>
        </w:tabs>
        <w:ind w:firstLine="709"/>
        <w:rPr>
          <w:rFonts w:ascii="Times New Roman" w:hAnsi="Times New Roman"/>
        </w:rPr>
      </w:pPr>
      <w:r w:rsidRPr="001D3FB9">
        <w:rPr>
          <w:rFonts w:ascii="Times New Roman" w:hAnsi="Times New Roman"/>
        </w:rPr>
        <w:t>2) подача жалобы лицом, полномочия которого не подтверждены в порядке, установленном законодательством;</w:t>
      </w:r>
    </w:p>
    <w:p w14:paraId="59628DEA" w14:textId="77777777" w:rsidR="00B5418B" w:rsidRPr="001D3FB9" w:rsidRDefault="00B5418B" w:rsidP="00B5418B">
      <w:pPr>
        <w:widowControl w:val="0"/>
        <w:tabs>
          <w:tab w:val="left" w:pos="142"/>
        </w:tabs>
        <w:ind w:firstLine="709"/>
        <w:rPr>
          <w:rFonts w:ascii="Times New Roman" w:hAnsi="Times New Roman"/>
        </w:rPr>
      </w:pPr>
      <w:r w:rsidRPr="001D3FB9">
        <w:rPr>
          <w:rFonts w:ascii="Times New Roman" w:hAnsi="Times New Roman"/>
        </w:rPr>
        <w:t>3) наличие решения по жалобе, принятого ранее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34EB3FDF" w14:textId="77777777" w:rsidR="00B5418B" w:rsidRPr="001D3FB9" w:rsidRDefault="00B5418B" w:rsidP="00B5418B">
      <w:pPr>
        <w:widowControl w:val="0"/>
        <w:tabs>
          <w:tab w:val="left" w:pos="142"/>
        </w:tabs>
        <w:ind w:firstLine="709"/>
        <w:rPr>
          <w:rFonts w:ascii="Times New Roman" w:hAnsi="Times New Roman"/>
        </w:rPr>
      </w:pPr>
      <w:r w:rsidRPr="001D3FB9">
        <w:rPr>
          <w:rFonts w:ascii="Times New Roman" w:hAnsi="Times New Roman"/>
        </w:rPr>
        <w:t>Основания для оставления жалобы без ответа</w:t>
      </w:r>
    </w:p>
    <w:p w14:paraId="3FFE1D23" w14:textId="77777777" w:rsidR="00B5418B" w:rsidRPr="001D3FB9" w:rsidRDefault="00B5418B" w:rsidP="00B5418B">
      <w:pPr>
        <w:widowControl w:val="0"/>
        <w:tabs>
          <w:tab w:val="left" w:pos="142"/>
        </w:tabs>
        <w:ind w:firstLine="709"/>
        <w:rPr>
          <w:rFonts w:ascii="Times New Roman" w:hAnsi="Times New Roman"/>
        </w:rPr>
      </w:pPr>
      <w:r w:rsidRPr="001D3FB9">
        <w:rPr>
          <w:rFonts w:ascii="Times New Roman" w:hAnsi="Times New Roman"/>
        </w:rPr>
        <w:t>Должностное лицо, уполномоченное на рассмотрение жалобы, или администрация вправе оставить жалобу без ответа в следующих случаях:</w:t>
      </w:r>
    </w:p>
    <w:p w14:paraId="12B09A5D" w14:textId="77777777" w:rsidR="00B5418B" w:rsidRPr="001D3FB9" w:rsidRDefault="00B5418B" w:rsidP="00B5418B">
      <w:pPr>
        <w:widowControl w:val="0"/>
        <w:tabs>
          <w:tab w:val="left" w:pos="142"/>
        </w:tabs>
        <w:ind w:firstLine="709"/>
        <w:rPr>
          <w:rFonts w:ascii="Times New Roman" w:hAnsi="Times New Roman"/>
        </w:rPr>
      </w:pPr>
      <w:r w:rsidRPr="001D3FB9">
        <w:rPr>
          <w:rFonts w:ascii="Times New Roman" w:hAnsi="Times New Roman"/>
        </w:rPr>
        <w:t>1) наличие в жалобе нецензурных либо оскорбительных выражений, угроз жизни, здоровью и имуществу должностного лица, а также членов его семьи;</w:t>
      </w:r>
    </w:p>
    <w:p w14:paraId="1C1EA2AD" w14:textId="2B82F30B" w:rsidR="003C74FA" w:rsidRDefault="00B5418B" w:rsidP="00B5418B">
      <w:pPr>
        <w:widowControl w:val="0"/>
        <w:tabs>
          <w:tab w:val="left" w:pos="142"/>
        </w:tabs>
        <w:ind w:firstLine="709"/>
        <w:rPr>
          <w:rFonts w:ascii="Times New Roman" w:hAnsi="Times New Roman"/>
        </w:rPr>
      </w:pPr>
      <w:r w:rsidRPr="001D3FB9">
        <w:rPr>
          <w:rFonts w:ascii="Times New Roman" w:hAnsi="Times New Roman"/>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9B2A6B1" w14:textId="77777777" w:rsidR="000A3988" w:rsidRPr="001D3FB9" w:rsidRDefault="000A3988" w:rsidP="00B5418B">
      <w:pPr>
        <w:widowControl w:val="0"/>
        <w:tabs>
          <w:tab w:val="left" w:pos="142"/>
        </w:tabs>
        <w:ind w:firstLine="709"/>
        <w:rPr>
          <w:rFonts w:ascii="Times New Roman" w:hAnsi="Times New Roman"/>
        </w:rPr>
      </w:pPr>
    </w:p>
    <w:p w14:paraId="5E5385DC" w14:textId="35B1A8E5" w:rsidR="003C74FA" w:rsidRDefault="003C74FA" w:rsidP="003C74FA">
      <w:pPr>
        <w:widowControl w:val="0"/>
        <w:tabs>
          <w:tab w:val="left" w:pos="142"/>
        </w:tabs>
        <w:ind w:firstLine="709"/>
        <w:rPr>
          <w:rFonts w:ascii="Times New Roman" w:hAnsi="Times New Roman"/>
        </w:rPr>
      </w:pPr>
      <w:r w:rsidRPr="001D3FB9">
        <w:rPr>
          <w:rFonts w:ascii="Times New Roman" w:hAnsi="Times New Roman"/>
        </w:rPr>
        <w:t>5.8.</w:t>
      </w:r>
      <w:r w:rsidR="000A3988">
        <w:rPr>
          <w:rFonts w:ascii="Times New Roman" w:hAnsi="Times New Roman"/>
        </w:rPr>
        <w:t xml:space="preserve"> </w:t>
      </w:r>
      <w:r w:rsidRPr="001D3FB9">
        <w:rPr>
          <w:rFonts w:ascii="Times New Roman" w:hAnsi="Times New Roman"/>
        </w:rPr>
        <w:t>Заявители имеют право на получение документов и информации, необходимых для обоснования и рассмотрения жалобы.</w:t>
      </w:r>
    </w:p>
    <w:p w14:paraId="7BA935CD" w14:textId="77777777" w:rsidR="000A3988" w:rsidRPr="001D3FB9" w:rsidRDefault="000A3988" w:rsidP="003C74FA">
      <w:pPr>
        <w:widowControl w:val="0"/>
        <w:tabs>
          <w:tab w:val="left" w:pos="142"/>
        </w:tabs>
        <w:ind w:firstLine="709"/>
        <w:rPr>
          <w:rFonts w:ascii="Times New Roman" w:hAnsi="Times New Roman"/>
        </w:rPr>
      </w:pPr>
    </w:p>
    <w:p w14:paraId="45433FE8" w14:textId="59FBF221" w:rsidR="003C74FA" w:rsidRDefault="003C74FA" w:rsidP="003C74FA">
      <w:pPr>
        <w:widowControl w:val="0"/>
        <w:tabs>
          <w:tab w:val="left" w:pos="142"/>
        </w:tabs>
        <w:ind w:firstLine="709"/>
        <w:rPr>
          <w:rFonts w:ascii="Times New Roman" w:hAnsi="Times New Roman"/>
        </w:rPr>
      </w:pPr>
      <w:r w:rsidRPr="001D3FB9">
        <w:rPr>
          <w:rFonts w:ascii="Times New Roman" w:hAnsi="Times New Roman"/>
        </w:rPr>
        <w:t>5.9.</w:t>
      </w:r>
      <w:r w:rsidR="000A3988">
        <w:rPr>
          <w:rFonts w:ascii="Times New Roman" w:hAnsi="Times New Roman"/>
        </w:rPr>
        <w:t xml:space="preserve"> </w:t>
      </w:r>
      <w:r w:rsidRPr="001D3FB9">
        <w:rPr>
          <w:rFonts w:ascii="Times New Roman" w:hAnsi="Times New Roman"/>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184BAC6" w14:textId="77777777" w:rsidR="000A3988" w:rsidRPr="001D3FB9" w:rsidRDefault="000A3988" w:rsidP="003C74FA">
      <w:pPr>
        <w:widowControl w:val="0"/>
        <w:tabs>
          <w:tab w:val="left" w:pos="142"/>
        </w:tabs>
        <w:ind w:firstLine="709"/>
        <w:rPr>
          <w:rFonts w:ascii="Times New Roman" w:hAnsi="Times New Roman"/>
        </w:rPr>
      </w:pPr>
    </w:p>
    <w:p w14:paraId="3FF79234" w14:textId="6C98211C" w:rsidR="003C74FA" w:rsidRDefault="003C74FA" w:rsidP="003C74FA">
      <w:pPr>
        <w:widowControl w:val="0"/>
        <w:tabs>
          <w:tab w:val="left" w:pos="142"/>
        </w:tabs>
        <w:adjustRightInd w:val="0"/>
        <w:ind w:firstLine="709"/>
        <w:rPr>
          <w:rFonts w:ascii="Times New Roman" w:hAnsi="Times New Roman"/>
        </w:rPr>
      </w:pPr>
      <w:r w:rsidRPr="001D3FB9">
        <w:rPr>
          <w:rFonts w:ascii="Times New Roman" w:hAnsi="Times New Roman"/>
        </w:rPr>
        <w:t>5.10.</w:t>
      </w:r>
      <w:r w:rsidR="000A3988">
        <w:rPr>
          <w:rFonts w:ascii="Times New Roman" w:hAnsi="Times New Roman"/>
        </w:rPr>
        <w:t xml:space="preserve"> </w:t>
      </w:r>
      <w:r w:rsidRPr="001D3FB9">
        <w:rPr>
          <w:rFonts w:ascii="Times New Roman" w:hAnsi="Times New Roman"/>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3B1620" w14:textId="77777777" w:rsidR="000A3988" w:rsidRPr="001D3FB9" w:rsidRDefault="000A3988" w:rsidP="003C74FA">
      <w:pPr>
        <w:widowControl w:val="0"/>
        <w:tabs>
          <w:tab w:val="left" w:pos="142"/>
        </w:tabs>
        <w:adjustRightInd w:val="0"/>
        <w:ind w:firstLine="709"/>
        <w:rPr>
          <w:rFonts w:ascii="Times New Roman" w:hAnsi="Times New Roman"/>
        </w:rPr>
      </w:pPr>
    </w:p>
    <w:p w14:paraId="17B0B673" w14:textId="4BFE0F27" w:rsidR="003C74FA" w:rsidRPr="001D3FB9" w:rsidRDefault="003C74FA" w:rsidP="003C74FA">
      <w:pPr>
        <w:widowControl w:val="0"/>
        <w:ind w:firstLine="709"/>
        <w:rPr>
          <w:rFonts w:ascii="Times New Roman" w:hAnsi="Times New Roman"/>
        </w:rPr>
      </w:pPr>
      <w:r w:rsidRPr="001D3FB9">
        <w:rPr>
          <w:rFonts w:ascii="Times New Roman" w:hAnsi="Times New Roman"/>
        </w:rPr>
        <w:t>5.11.</w:t>
      </w:r>
      <w:r w:rsidR="000A3988">
        <w:rPr>
          <w:rFonts w:ascii="Times New Roman" w:hAnsi="Times New Roman"/>
        </w:rPr>
        <w:t xml:space="preserve"> </w:t>
      </w:r>
      <w:r w:rsidRPr="001D3FB9">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4950B9F" w14:textId="77777777" w:rsidR="000A3988" w:rsidRPr="00683ABE" w:rsidRDefault="003C74FA" w:rsidP="001C3AFC">
      <w:pPr>
        <w:ind w:left="6096" w:firstLine="0"/>
        <w:rPr>
          <w:rFonts w:ascii="Times New Roman" w:hAnsi="Times New Roman"/>
        </w:rPr>
      </w:pPr>
      <w:r w:rsidRPr="001D3FB9">
        <w:rPr>
          <w:rFonts w:ascii="Times New Roman" w:hAnsi="Times New Roman"/>
        </w:rPr>
        <w:br w:type="page"/>
      </w:r>
      <w:bookmarkStart w:id="13" w:name="P33"/>
      <w:bookmarkEnd w:id="13"/>
      <w:r w:rsidR="000A3988" w:rsidRPr="00683ABE">
        <w:rPr>
          <w:rFonts w:ascii="Times New Roman" w:hAnsi="Times New Roman"/>
        </w:rPr>
        <w:lastRenderedPageBreak/>
        <w:t>Приложение № 1</w:t>
      </w:r>
    </w:p>
    <w:p w14:paraId="24EBBBBD" w14:textId="77777777" w:rsidR="000A3988" w:rsidRPr="00683ABE" w:rsidRDefault="000A3988" w:rsidP="001C3AFC">
      <w:pPr>
        <w:autoSpaceDE w:val="0"/>
        <w:autoSpaceDN w:val="0"/>
        <w:adjustRightInd w:val="0"/>
        <w:ind w:left="6096" w:firstLine="0"/>
        <w:rPr>
          <w:rFonts w:ascii="Times New Roman" w:hAnsi="Times New Roman"/>
        </w:rPr>
      </w:pPr>
      <w:r w:rsidRPr="00683ABE">
        <w:rPr>
          <w:rFonts w:ascii="Times New Roman" w:hAnsi="Times New Roman"/>
        </w:rPr>
        <w:t>к Административному регламенту</w:t>
      </w:r>
    </w:p>
    <w:p w14:paraId="028E077F" w14:textId="77777777" w:rsidR="000A3988" w:rsidRPr="00683ABE" w:rsidRDefault="000A3988" w:rsidP="000A3988">
      <w:pPr>
        <w:autoSpaceDE w:val="0"/>
        <w:autoSpaceDN w:val="0"/>
        <w:adjustRightInd w:val="0"/>
        <w:ind w:firstLine="709"/>
        <w:rPr>
          <w:rFonts w:ascii="Times New Roman" w:hAnsi="Times New Roman"/>
        </w:rPr>
      </w:pPr>
    </w:p>
    <w:p w14:paraId="1DC251B4" w14:textId="77777777" w:rsidR="000A3988" w:rsidRPr="00683ABE" w:rsidRDefault="000A3988" w:rsidP="000A3988">
      <w:pPr>
        <w:autoSpaceDE w:val="0"/>
        <w:autoSpaceDN w:val="0"/>
        <w:adjustRightInd w:val="0"/>
        <w:ind w:firstLine="709"/>
        <w:rPr>
          <w:rFonts w:ascii="Times New Roman" w:hAnsi="Times New Roman"/>
        </w:rPr>
      </w:pPr>
    </w:p>
    <w:p w14:paraId="42C53392" w14:textId="77777777" w:rsidR="000A3988" w:rsidRPr="00C01CA7" w:rsidRDefault="000A3988" w:rsidP="000A3988">
      <w:pPr>
        <w:autoSpaceDE w:val="0"/>
        <w:autoSpaceDN w:val="0"/>
        <w:adjustRightInd w:val="0"/>
        <w:ind w:firstLine="709"/>
        <w:rPr>
          <w:rFonts w:ascii="Times New Roman" w:eastAsia="Calibri" w:hAnsi="Times New Roman"/>
        </w:rPr>
      </w:pPr>
      <w:bookmarkStart w:id="14" w:name="_Hlk119855899"/>
      <w:r w:rsidRPr="00C01CA7">
        <w:rPr>
          <w:rFonts w:ascii="Times New Roman" w:eastAsia="Calibri" w:hAnsi="Times New Roman"/>
        </w:rPr>
        <w:t>1. Место нахождения администрации Старинского сельского поселения Каширского муниципального района: 396362, Воронежская область, Каширский район, село Старина, Пришкольная ул., д.8</w:t>
      </w:r>
    </w:p>
    <w:p w14:paraId="225835F7" w14:textId="77777777" w:rsidR="000A3988" w:rsidRPr="00C01CA7" w:rsidRDefault="000A3988" w:rsidP="000A3988">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1.1. График работы администрации Старинского сельского поселения Каширского муниципального района: </w:t>
      </w:r>
    </w:p>
    <w:p w14:paraId="2D1B1AF9" w14:textId="77777777" w:rsidR="000A3988" w:rsidRPr="00C01CA7" w:rsidRDefault="000A3988" w:rsidP="000A3988">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понедельник - пятница: с 08:00 до 16:00; </w:t>
      </w:r>
    </w:p>
    <w:p w14:paraId="03E69EEC" w14:textId="77777777" w:rsidR="000A3988" w:rsidRPr="00C01CA7" w:rsidRDefault="000A3988" w:rsidP="000A3988">
      <w:pPr>
        <w:autoSpaceDE w:val="0"/>
        <w:autoSpaceDN w:val="0"/>
        <w:adjustRightInd w:val="0"/>
        <w:ind w:firstLine="709"/>
        <w:rPr>
          <w:rFonts w:ascii="Times New Roman" w:eastAsia="Calibri" w:hAnsi="Times New Roman"/>
        </w:rPr>
      </w:pPr>
      <w:r w:rsidRPr="00C01CA7">
        <w:rPr>
          <w:rFonts w:ascii="Times New Roman" w:eastAsia="Calibri" w:hAnsi="Times New Roman"/>
        </w:rPr>
        <w:t>перерыв: с 12:00 до 13:00</w:t>
      </w:r>
    </w:p>
    <w:p w14:paraId="416B7CC1" w14:textId="77777777" w:rsidR="000A3988" w:rsidRPr="00FE4752" w:rsidRDefault="000A3988" w:rsidP="000A3988">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1.2. Официальный сайт администрации Старинского сельского поселения Каширского муниципального района в сети Интернет: </w:t>
      </w:r>
      <w:r w:rsidRPr="00FE4752">
        <w:rPr>
          <w:rFonts w:ascii="Times New Roman" w:hAnsi="Times New Roman"/>
        </w:rPr>
        <w:t>(</w:t>
      </w:r>
      <w:bookmarkStart w:id="15" w:name="_Hlk119859359"/>
      <w:r>
        <w:rPr>
          <w:rFonts w:ascii="Times New Roman" w:hAnsi="Times New Roman"/>
          <w:lang w:val="en-US"/>
        </w:rPr>
        <w:t>www</w:t>
      </w:r>
      <w:r w:rsidRPr="00FE4752">
        <w:rPr>
          <w:rFonts w:ascii="Times New Roman" w:hAnsi="Times New Roman"/>
        </w:rPr>
        <w:t>.starinskoe.ru</w:t>
      </w:r>
      <w:bookmarkEnd w:id="15"/>
      <w:r w:rsidRPr="00FE4752">
        <w:rPr>
          <w:rFonts w:ascii="Times New Roman" w:hAnsi="Times New Roman"/>
        </w:rPr>
        <w:t>).</w:t>
      </w:r>
    </w:p>
    <w:p w14:paraId="539DDAB8" w14:textId="77777777" w:rsidR="000A3988" w:rsidRPr="00FE4752" w:rsidRDefault="000A3988" w:rsidP="000A3988">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1.3. Адрес электронной почты администрации Старинского сельского поселения Каширского муниципального района: </w:t>
      </w:r>
      <w:r w:rsidRPr="00FE4752">
        <w:rPr>
          <w:rFonts w:ascii="Times New Roman" w:eastAsia="Calibri" w:hAnsi="Times New Roman"/>
          <w:lang w:val="en-US"/>
        </w:rPr>
        <w:t>star</w:t>
      </w:r>
      <w:r w:rsidRPr="00FE4752">
        <w:rPr>
          <w:rFonts w:ascii="Times New Roman" w:eastAsia="Calibri" w:hAnsi="Times New Roman"/>
        </w:rPr>
        <w:t>.</w:t>
      </w:r>
      <w:proofErr w:type="spellStart"/>
      <w:r w:rsidRPr="00FE4752">
        <w:rPr>
          <w:rFonts w:ascii="Times New Roman" w:eastAsia="Calibri" w:hAnsi="Times New Roman"/>
          <w:lang w:val="en-US"/>
        </w:rPr>
        <w:t>kashir</w:t>
      </w:r>
      <w:proofErr w:type="spellEnd"/>
      <w:r w:rsidRPr="00FE4752">
        <w:rPr>
          <w:rFonts w:ascii="Times New Roman" w:eastAsia="Calibri" w:hAnsi="Times New Roman"/>
        </w:rPr>
        <w:t>@</w:t>
      </w:r>
      <w:proofErr w:type="spellStart"/>
      <w:r w:rsidRPr="00FE4752">
        <w:rPr>
          <w:rFonts w:ascii="Times New Roman" w:eastAsia="Calibri" w:hAnsi="Times New Roman"/>
          <w:lang w:val="en-US"/>
        </w:rPr>
        <w:t>govvrn</w:t>
      </w:r>
      <w:proofErr w:type="spellEnd"/>
      <w:r w:rsidRPr="00FE4752">
        <w:rPr>
          <w:rFonts w:ascii="Times New Roman" w:eastAsia="Calibri" w:hAnsi="Times New Roman"/>
        </w:rPr>
        <w:t>.</w:t>
      </w:r>
      <w:proofErr w:type="spellStart"/>
      <w:r w:rsidRPr="00FE4752">
        <w:rPr>
          <w:rFonts w:ascii="Times New Roman" w:eastAsia="Calibri" w:hAnsi="Times New Roman"/>
          <w:lang w:val="en-US"/>
        </w:rPr>
        <w:t>ru</w:t>
      </w:r>
      <w:proofErr w:type="spellEnd"/>
      <w:r w:rsidRPr="00FE4752">
        <w:rPr>
          <w:rFonts w:ascii="Times New Roman" w:eastAsia="Calibri" w:hAnsi="Times New Roman"/>
        </w:rPr>
        <w:t>.</w:t>
      </w:r>
    </w:p>
    <w:p w14:paraId="69DCA02E" w14:textId="77777777" w:rsidR="000A3988" w:rsidRPr="00FE4752" w:rsidRDefault="000A3988" w:rsidP="000A3988">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Pr="006C5A7A">
        <w:rPr>
          <w:rFonts w:ascii="Times New Roman" w:eastAsia="Calibri" w:hAnsi="Times New Roman"/>
        </w:rPr>
        <w:t>8</w:t>
      </w:r>
      <w:r>
        <w:rPr>
          <w:rFonts w:ascii="Times New Roman" w:eastAsia="Calibri" w:hAnsi="Times New Roman"/>
          <w:lang w:val="en-US"/>
        </w:rPr>
        <w:t> </w:t>
      </w:r>
      <w:r w:rsidRPr="006C5A7A">
        <w:rPr>
          <w:rFonts w:ascii="Times New Roman" w:eastAsia="Calibri" w:hAnsi="Times New Roman"/>
        </w:rPr>
        <w:t>(473</w:t>
      </w:r>
      <w:r>
        <w:rPr>
          <w:rFonts w:ascii="Times New Roman" w:eastAsia="Calibri" w:hAnsi="Times New Roman"/>
        </w:rPr>
        <w:t xml:space="preserve"> 42</w:t>
      </w:r>
      <w:r w:rsidRPr="006C5A7A">
        <w:rPr>
          <w:rFonts w:ascii="Times New Roman" w:eastAsia="Calibri" w:hAnsi="Times New Roman"/>
        </w:rPr>
        <w:t xml:space="preserve">) 6-01-46, </w:t>
      </w:r>
      <w:r>
        <w:rPr>
          <w:rFonts w:ascii="Times New Roman" w:eastAsia="Calibri" w:hAnsi="Times New Roman"/>
        </w:rPr>
        <w:t xml:space="preserve">8 (473 42) </w:t>
      </w:r>
      <w:r w:rsidRPr="006C5A7A">
        <w:rPr>
          <w:rFonts w:ascii="Times New Roman" w:eastAsia="Calibri" w:hAnsi="Times New Roman"/>
        </w:rPr>
        <w:t>6</w:t>
      </w:r>
      <w:r>
        <w:rPr>
          <w:rFonts w:ascii="Times New Roman" w:eastAsia="Calibri" w:hAnsi="Times New Roman"/>
        </w:rPr>
        <w:t>-01-19.</w:t>
      </w:r>
    </w:p>
    <w:p w14:paraId="4FF9EEA9" w14:textId="77777777" w:rsidR="000A3988" w:rsidRPr="00831D17" w:rsidRDefault="000A3988" w:rsidP="000A3988">
      <w:pPr>
        <w:autoSpaceDE w:val="0"/>
        <w:autoSpaceDN w:val="0"/>
        <w:adjustRightInd w:val="0"/>
        <w:ind w:firstLine="709"/>
        <w:rPr>
          <w:rFonts w:ascii="Times New Roman" w:eastAsia="Calibri" w:hAnsi="Times New Roman"/>
          <w:highlight w:val="yellow"/>
        </w:rPr>
      </w:pPr>
    </w:p>
    <w:p w14:paraId="42459D17" w14:textId="77777777" w:rsidR="000A3988" w:rsidRPr="00AB7532" w:rsidRDefault="000A3988" w:rsidP="000A3988">
      <w:pPr>
        <w:ind w:firstLine="709"/>
        <w:rPr>
          <w:rFonts w:ascii="Times New Roman" w:hAnsi="Times New Roman"/>
        </w:rPr>
      </w:pPr>
      <w:r w:rsidRPr="00AB753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03A85114" w14:textId="77777777" w:rsidR="000A3988" w:rsidRPr="00AB7532" w:rsidRDefault="000A3988" w:rsidP="000A3988">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14:paraId="6B3B17F2" w14:textId="77777777" w:rsidR="000A3988" w:rsidRPr="00AB7532" w:rsidRDefault="000A3988" w:rsidP="000A3988">
      <w:pPr>
        <w:ind w:firstLine="709"/>
        <w:rPr>
          <w:rFonts w:ascii="Times New Roman" w:hAnsi="Times New Roman"/>
        </w:rPr>
      </w:pPr>
      <w:r w:rsidRPr="00AB7532">
        <w:rPr>
          <w:rFonts w:ascii="Times New Roman" w:hAnsi="Times New Roman"/>
        </w:rPr>
        <w:t>Телефон для справок АУ «МФЦ»: (473) 226-99-99.</w:t>
      </w:r>
    </w:p>
    <w:p w14:paraId="55129B25" w14:textId="77777777" w:rsidR="000A3988" w:rsidRPr="00AB7532" w:rsidRDefault="000A3988" w:rsidP="000A3988">
      <w:pPr>
        <w:ind w:firstLine="709"/>
        <w:rPr>
          <w:rFonts w:ascii="Times New Roman" w:hAnsi="Times New Roman"/>
        </w:rPr>
      </w:pPr>
      <w:r w:rsidRPr="00AB7532">
        <w:rPr>
          <w:rFonts w:ascii="Times New Roman" w:hAnsi="Times New Roman"/>
        </w:rPr>
        <w:t xml:space="preserve">Официальный сайт АУ «МФЦ» в сети Интернет: mfc.vrn.ru.; </w:t>
      </w:r>
      <w:r w:rsidRPr="00AB7532">
        <w:rPr>
          <w:rFonts w:ascii="Times New Roman" w:hAnsi="Times New Roman"/>
          <w:color w:val="000000"/>
        </w:rPr>
        <w:t>www.mydocuments36.ru.</w:t>
      </w:r>
    </w:p>
    <w:p w14:paraId="45D6BA93" w14:textId="77777777" w:rsidR="000A3988" w:rsidRPr="00AB7532" w:rsidRDefault="000A3988" w:rsidP="000A3988">
      <w:pPr>
        <w:ind w:firstLine="709"/>
        <w:rPr>
          <w:rFonts w:ascii="Times New Roman" w:hAnsi="Times New Roman"/>
        </w:rPr>
      </w:pPr>
      <w:r w:rsidRPr="00AB7532">
        <w:rPr>
          <w:rFonts w:ascii="Times New Roman" w:hAnsi="Times New Roman"/>
        </w:rPr>
        <w:t xml:space="preserve">Адрес электронной почты АУ «МФЦ»: </w:t>
      </w:r>
      <w:proofErr w:type="spellStart"/>
      <w:r w:rsidRPr="00AB7532">
        <w:rPr>
          <w:rFonts w:ascii="Times New Roman" w:hAnsi="Times New Roman"/>
        </w:rPr>
        <w:t>mfc@govvrn</w:t>
      </w:r>
      <w:proofErr w:type="spellEnd"/>
      <w:r w:rsidRPr="00AB7532">
        <w:rPr>
          <w:rFonts w:ascii="Times New Roman" w:hAnsi="Times New Roman"/>
        </w:rPr>
        <w:t>, odno-okno@mail.ru.</w:t>
      </w:r>
    </w:p>
    <w:p w14:paraId="59C074F7" w14:textId="77777777" w:rsidR="000A3988" w:rsidRPr="00AB7532" w:rsidRDefault="000A3988" w:rsidP="000A3988">
      <w:pPr>
        <w:ind w:firstLine="709"/>
        <w:rPr>
          <w:rFonts w:ascii="Times New Roman" w:hAnsi="Times New Roman"/>
        </w:rPr>
      </w:pPr>
      <w:r w:rsidRPr="00AB7532">
        <w:rPr>
          <w:rFonts w:ascii="Times New Roman" w:hAnsi="Times New Roman"/>
        </w:rPr>
        <w:t>График работы АУ «МФЦ»:</w:t>
      </w:r>
    </w:p>
    <w:p w14:paraId="47540038" w14:textId="77777777" w:rsidR="000A3988" w:rsidRPr="00AB7532" w:rsidRDefault="000A3988" w:rsidP="000A3988">
      <w:pPr>
        <w:ind w:firstLine="709"/>
        <w:rPr>
          <w:rFonts w:ascii="Times New Roman" w:hAnsi="Times New Roman"/>
        </w:rPr>
      </w:pPr>
      <w:r w:rsidRPr="00AB7532">
        <w:rPr>
          <w:rFonts w:ascii="Times New Roman" w:hAnsi="Times New Roman"/>
        </w:rPr>
        <w:t>понедельник: 08.00-18.00;</w:t>
      </w:r>
    </w:p>
    <w:p w14:paraId="7C995209" w14:textId="77777777" w:rsidR="000A3988" w:rsidRPr="00AB7532" w:rsidRDefault="000A3988" w:rsidP="000A3988">
      <w:pPr>
        <w:ind w:firstLine="709"/>
        <w:rPr>
          <w:rFonts w:ascii="Times New Roman" w:hAnsi="Times New Roman"/>
        </w:rPr>
      </w:pPr>
      <w:r w:rsidRPr="00AB7532">
        <w:rPr>
          <w:rFonts w:ascii="Times New Roman" w:hAnsi="Times New Roman"/>
        </w:rPr>
        <w:t>вторник: 08.00-18.00;</w:t>
      </w:r>
    </w:p>
    <w:p w14:paraId="20ED207A" w14:textId="77777777" w:rsidR="000A3988" w:rsidRPr="00AB7532" w:rsidRDefault="000A3988" w:rsidP="000A3988">
      <w:pPr>
        <w:ind w:firstLine="709"/>
        <w:rPr>
          <w:rFonts w:ascii="Times New Roman" w:hAnsi="Times New Roman"/>
        </w:rPr>
      </w:pPr>
      <w:r w:rsidRPr="00AB7532">
        <w:rPr>
          <w:rFonts w:ascii="Times New Roman" w:hAnsi="Times New Roman"/>
        </w:rPr>
        <w:t>среда: 10.00-20.00;</w:t>
      </w:r>
    </w:p>
    <w:p w14:paraId="4403AFE0" w14:textId="77777777" w:rsidR="000A3988" w:rsidRPr="00AB7532" w:rsidRDefault="000A3988" w:rsidP="000A3988">
      <w:pPr>
        <w:ind w:firstLine="709"/>
        <w:rPr>
          <w:rFonts w:ascii="Times New Roman" w:hAnsi="Times New Roman"/>
        </w:rPr>
      </w:pPr>
      <w:r w:rsidRPr="00AB7532">
        <w:rPr>
          <w:rFonts w:ascii="Times New Roman" w:hAnsi="Times New Roman"/>
        </w:rPr>
        <w:t>четверг: 08.00-18.00;</w:t>
      </w:r>
    </w:p>
    <w:p w14:paraId="5C7F101F" w14:textId="77777777" w:rsidR="000A3988" w:rsidRPr="00AB7532" w:rsidRDefault="000A3988" w:rsidP="000A3988">
      <w:pPr>
        <w:ind w:firstLine="709"/>
        <w:rPr>
          <w:rFonts w:ascii="Times New Roman" w:hAnsi="Times New Roman"/>
        </w:rPr>
      </w:pPr>
      <w:r w:rsidRPr="00AB7532">
        <w:rPr>
          <w:rFonts w:ascii="Times New Roman" w:hAnsi="Times New Roman"/>
        </w:rPr>
        <w:t>пятница: 08.00-18.00;</w:t>
      </w:r>
    </w:p>
    <w:p w14:paraId="119A56BF" w14:textId="77777777" w:rsidR="000A3988" w:rsidRPr="00AB7532" w:rsidRDefault="000A3988" w:rsidP="000A3988">
      <w:pPr>
        <w:ind w:firstLine="709"/>
        <w:rPr>
          <w:rFonts w:ascii="Times New Roman" w:hAnsi="Times New Roman"/>
        </w:rPr>
      </w:pPr>
      <w:r w:rsidRPr="00AB7532">
        <w:rPr>
          <w:rFonts w:ascii="Times New Roman" w:hAnsi="Times New Roman"/>
        </w:rPr>
        <w:t>суббота: 10.00-18.00;</w:t>
      </w:r>
    </w:p>
    <w:p w14:paraId="68FE9CEC" w14:textId="77777777" w:rsidR="000A3988" w:rsidRPr="00AB7532" w:rsidRDefault="000A3988" w:rsidP="000A3988">
      <w:pPr>
        <w:ind w:firstLine="709"/>
        <w:rPr>
          <w:rFonts w:ascii="Times New Roman" w:hAnsi="Times New Roman"/>
        </w:rPr>
      </w:pPr>
      <w:r w:rsidRPr="00AB7532">
        <w:rPr>
          <w:rFonts w:ascii="Times New Roman" w:hAnsi="Times New Roman"/>
        </w:rPr>
        <w:t>выходной - воскресенье.</w:t>
      </w:r>
    </w:p>
    <w:p w14:paraId="0AD70B24" w14:textId="77777777" w:rsidR="000A3988" w:rsidRPr="00AB7532" w:rsidRDefault="000A3988" w:rsidP="000A3988">
      <w:pPr>
        <w:ind w:firstLine="709"/>
        <w:rPr>
          <w:rFonts w:ascii="Times New Roman" w:hAnsi="Times New Roman"/>
        </w:rPr>
      </w:pPr>
    </w:p>
    <w:p w14:paraId="76D30BC9" w14:textId="77777777" w:rsidR="000A3988" w:rsidRPr="00AB7532" w:rsidRDefault="000A3988" w:rsidP="000A3988">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14:paraId="19782891" w14:textId="77777777" w:rsidR="000A3988" w:rsidRPr="00AB7532" w:rsidRDefault="000A3988" w:rsidP="000A3988">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14:paraId="31B8F09C" w14:textId="77777777" w:rsidR="000A3988" w:rsidRPr="00AB7532" w:rsidRDefault="000A3988" w:rsidP="000A3988">
      <w:pPr>
        <w:ind w:firstLine="709"/>
        <w:rPr>
          <w:rFonts w:ascii="Times New Roman" w:hAnsi="Times New Roman"/>
        </w:rPr>
      </w:pPr>
      <w:r w:rsidRPr="00AB7532">
        <w:rPr>
          <w:rFonts w:ascii="Times New Roman" w:hAnsi="Times New Roman"/>
        </w:rPr>
        <w:t>Телефон для справок филиала АУ «МФЦ»: 4-30-20</w:t>
      </w:r>
    </w:p>
    <w:p w14:paraId="1EF3516A" w14:textId="77777777" w:rsidR="000A3988" w:rsidRPr="00AB7532" w:rsidRDefault="000A3988" w:rsidP="000A3988">
      <w:pPr>
        <w:ind w:firstLine="709"/>
        <w:rPr>
          <w:rFonts w:ascii="Times New Roman" w:hAnsi="Times New Roman"/>
        </w:rPr>
      </w:pPr>
      <w:r w:rsidRPr="00AB7532">
        <w:rPr>
          <w:rFonts w:ascii="Times New Roman" w:hAnsi="Times New Roman"/>
        </w:rPr>
        <w:t>График работы филиала АУ «МФЦ»:</w:t>
      </w:r>
    </w:p>
    <w:p w14:paraId="77870095" w14:textId="77777777" w:rsidR="000A3988" w:rsidRPr="00AB7532" w:rsidRDefault="000A3988" w:rsidP="000A3988">
      <w:pPr>
        <w:ind w:firstLine="709"/>
        <w:rPr>
          <w:rFonts w:ascii="Times New Roman" w:hAnsi="Times New Roman"/>
        </w:rPr>
      </w:pPr>
      <w:r w:rsidRPr="00AB7532">
        <w:rPr>
          <w:rFonts w:ascii="Times New Roman" w:hAnsi="Times New Roman"/>
        </w:rPr>
        <w:t>Понедельник - пятница: с 8.00 до 16.00;</w:t>
      </w:r>
    </w:p>
    <w:p w14:paraId="112E535C" w14:textId="77777777" w:rsidR="000A3988" w:rsidRPr="00AB7532" w:rsidRDefault="000A3988" w:rsidP="000A3988">
      <w:pPr>
        <w:ind w:firstLine="709"/>
        <w:rPr>
          <w:rFonts w:ascii="Times New Roman" w:hAnsi="Times New Roman"/>
        </w:rPr>
      </w:pPr>
      <w:r w:rsidRPr="00AB7532">
        <w:rPr>
          <w:rFonts w:ascii="Times New Roman" w:hAnsi="Times New Roman"/>
        </w:rPr>
        <w:t>перерыв с 12.00 до 13.00;</w:t>
      </w:r>
    </w:p>
    <w:p w14:paraId="3940B462" w14:textId="77777777" w:rsidR="000A3988" w:rsidRPr="00AB7532" w:rsidRDefault="000A3988" w:rsidP="000A3988">
      <w:pPr>
        <w:ind w:firstLine="709"/>
        <w:rPr>
          <w:rFonts w:ascii="Times New Roman" w:hAnsi="Times New Roman"/>
        </w:rPr>
      </w:pPr>
      <w:r w:rsidRPr="00AB7532">
        <w:rPr>
          <w:rFonts w:ascii="Times New Roman" w:hAnsi="Times New Roman"/>
        </w:rPr>
        <w:t>суббота, воскресенье – выходные дни</w:t>
      </w:r>
    </w:p>
    <w:bookmarkEnd w:id="14"/>
    <w:p w14:paraId="0254E3C7" w14:textId="77777777" w:rsidR="000A3988" w:rsidRPr="00683ABE" w:rsidRDefault="000A3988" w:rsidP="000A3988">
      <w:pPr>
        <w:autoSpaceDE w:val="0"/>
        <w:autoSpaceDN w:val="0"/>
        <w:adjustRightInd w:val="0"/>
        <w:ind w:firstLine="0"/>
        <w:rPr>
          <w:rFonts w:ascii="Times New Roman" w:hAnsi="Times New Roman"/>
        </w:rPr>
      </w:pPr>
      <w:r w:rsidRPr="00683ABE">
        <w:rPr>
          <w:rFonts w:ascii="Times New Roman" w:hAnsi="Times New Roman"/>
        </w:rPr>
        <w:t> </w:t>
      </w:r>
      <w:r w:rsidRPr="00683ABE">
        <w:rPr>
          <w:rFonts w:ascii="Times New Roman" w:hAnsi="Times New Roman"/>
        </w:rPr>
        <w:br w:type="page"/>
      </w:r>
    </w:p>
    <w:p w14:paraId="22F8221F" w14:textId="168BF7B5" w:rsidR="003C74FA" w:rsidRPr="001D3FB9" w:rsidRDefault="003C74FA" w:rsidP="000A3988">
      <w:pPr>
        <w:ind w:left="6096" w:firstLine="0"/>
        <w:rPr>
          <w:rFonts w:ascii="Times New Roman" w:hAnsi="Times New Roman"/>
        </w:rPr>
      </w:pPr>
      <w:r w:rsidRPr="001D3FB9">
        <w:rPr>
          <w:rFonts w:ascii="Times New Roman" w:hAnsi="Times New Roman"/>
        </w:rPr>
        <w:lastRenderedPageBreak/>
        <w:t xml:space="preserve">Приложение №2 </w:t>
      </w:r>
    </w:p>
    <w:p w14:paraId="090AFBF9" w14:textId="7389D11C" w:rsidR="003C74FA" w:rsidRPr="001D3FB9" w:rsidRDefault="003C74FA" w:rsidP="000A3988">
      <w:pPr>
        <w:ind w:left="6096" w:firstLine="0"/>
        <w:rPr>
          <w:rFonts w:ascii="Times New Roman" w:hAnsi="Times New Roman"/>
        </w:rPr>
      </w:pPr>
      <w:r w:rsidRPr="001D3FB9">
        <w:rPr>
          <w:rFonts w:ascii="Times New Roman" w:hAnsi="Times New Roman"/>
        </w:rPr>
        <w:t>к административному регламенту</w:t>
      </w:r>
    </w:p>
    <w:p w14:paraId="057128BF" w14:textId="77777777" w:rsidR="003C74FA" w:rsidRPr="001D3FB9" w:rsidRDefault="003C74FA" w:rsidP="003C74FA">
      <w:pPr>
        <w:widowControl w:val="0"/>
        <w:ind w:firstLine="709"/>
        <w:jc w:val="right"/>
        <w:rPr>
          <w:rFonts w:ascii="Times New Roman" w:eastAsia="Calibri" w:hAnsi="Times New Roman"/>
        </w:rPr>
      </w:pPr>
    </w:p>
    <w:p w14:paraId="552AA2A2" w14:textId="71B6E845" w:rsidR="003C74FA" w:rsidRPr="001D3FB9" w:rsidRDefault="000A3988" w:rsidP="000A3988">
      <w:pPr>
        <w:adjustRightInd w:val="0"/>
        <w:ind w:left="5245" w:firstLine="0"/>
        <w:rPr>
          <w:rFonts w:ascii="Times New Roman" w:hAnsi="Times New Roman"/>
        </w:rPr>
      </w:pPr>
      <w:r>
        <w:rPr>
          <w:rFonts w:ascii="Times New Roman" w:hAnsi="Times New Roman"/>
        </w:rPr>
        <w:t xml:space="preserve">Администрацию Старинского сельского поселения Каширского муниципального района Воронежской области </w:t>
      </w:r>
    </w:p>
    <w:p w14:paraId="5FAE14FD" w14:textId="1B1BC68D" w:rsidR="003C74FA" w:rsidRPr="001D3FB9" w:rsidRDefault="00352A9D" w:rsidP="000A3988">
      <w:pPr>
        <w:adjustRightInd w:val="0"/>
        <w:ind w:left="5245" w:firstLine="0"/>
        <w:rPr>
          <w:rFonts w:ascii="Times New Roman" w:hAnsi="Times New Roman"/>
        </w:rPr>
      </w:pPr>
      <w:r w:rsidRPr="001D3FB9">
        <w:rPr>
          <w:rFonts w:ascii="Times New Roman" w:hAnsi="Times New Roman"/>
        </w:rPr>
        <w:t xml:space="preserve">адрес: </w:t>
      </w:r>
      <w:r w:rsidR="003C74FA" w:rsidRPr="001D3FB9">
        <w:rPr>
          <w:rFonts w:ascii="Times New Roman" w:hAnsi="Times New Roman"/>
        </w:rPr>
        <w:t>______________________________</w:t>
      </w:r>
    </w:p>
    <w:p w14:paraId="34681C95" w14:textId="78005BFF" w:rsidR="003C74FA" w:rsidRPr="001D3FB9" w:rsidRDefault="000A3988" w:rsidP="000A3988">
      <w:pPr>
        <w:adjustRightInd w:val="0"/>
        <w:ind w:left="5245" w:firstLine="0"/>
        <w:rPr>
          <w:rFonts w:ascii="Times New Roman" w:hAnsi="Times New Roman"/>
        </w:rPr>
      </w:pPr>
      <w:r>
        <w:rPr>
          <w:rFonts w:ascii="Times New Roman" w:hAnsi="Times New Roman"/>
        </w:rPr>
        <w:t>____________________________________</w:t>
      </w:r>
    </w:p>
    <w:p w14:paraId="191D3E79" w14:textId="5140C642" w:rsidR="003C74FA" w:rsidRPr="001D3FB9" w:rsidRDefault="003C74FA" w:rsidP="000A3988">
      <w:pPr>
        <w:adjustRightInd w:val="0"/>
        <w:ind w:left="5245" w:firstLine="0"/>
        <w:rPr>
          <w:rFonts w:ascii="Times New Roman" w:hAnsi="Times New Roman"/>
        </w:rPr>
      </w:pPr>
      <w:r w:rsidRPr="001D3FB9">
        <w:rPr>
          <w:rFonts w:ascii="Times New Roman" w:hAnsi="Times New Roman"/>
        </w:rPr>
        <w:t>от</w:t>
      </w:r>
      <w:r w:rsidR="00352A9D">
        <w:rPr>
          <w:rFonts w:ascii="Times New Roman" w:hAnsi="Times New Roman"/>
        </w:rPr>
        <w:t xml:space="preserve"> </w:t>
      </w:r>
      <w:r w:rsidRPr="001D3FB9">
        <w:rPr>
          <w:rFonts w:ascii="Times New Roman" w:hAnsi="Times New Roman"/>
        </w:rPr>
        <w:t>__________________________________</w:t>
      </w:r>
    </w:p>
    <w:p w14:paraId="11F2603B" w14:textId="3D02C165" w:rsidR="003C74FA" w:rsidRPr="00352A9D" w:rsidRDefault="003C74FA" w:rsidP="00352A9D">
      <w:pPr>
        <w:adjustRightInd w:val="0"/>
        <w:ind w:left="5245" w:firstLine="0"/>
        <w:jc w:val="center"/>
        <w:rPr>
          <w:rFonts w:ascii="Times New Roman" w:hAnsi="Times New Roman"/>
          <w:sz w:val="20"/>
          <w:szCs w:val="20"/>
        </w:rPr>
      </w:pPr>
      <w:r w:rsidRPr="00352A9D">
        <w:rPr>
          <w:rFonts w:ascii="Times New Roman" w:hAnsi="Times New Roman"/>
          <w:sz w:val="20"/>
          <w:szCs w:val="20"/>
        </w:rPr>
        <w:t>(наименование или Ф.И.О.)</w:t>
      </w:r>
    </w:p>
    <w:p w14:paraId="1A627AB9" w14:textId="5E9AA129" w:rsidR="003C74FA" w:rsidRPr="001D3FB9" w:rsidRDefault="003C74FA" w:rsidP="000A3988">
      <w:pPr>
        <w:adjustRightInd w:val="0"/>
        <w:ind w:left="5245" w:firstLine="0"/>
        <w:rPr>
          <w:rFonts w:ascii="Times New Roman" w:hAnsi="Times New Roman"/>
        </w:rPr>
      </w:pPr>
      <w:r w:rsidRPr="001D3FB9">
        <w:rPr>
          <w:rFonts w:ascii="Times New Roman" w:hAnsi="Times New Roman"/>
        </w:rPr>
        <w:t>адрес:</w:t>
      </w:r>
      <w:r w:rsidR="00352A9D">
        <w:rPr>
          <w:rFonts w:ascii="Times New Roman" w:hAnsi="Times New Roman"/>
        </w:rPr>
        <w:t xml:space="preserve"> </w:t>
      </w:r>
      <w:r w:rsidRPr="001D3FB9">
        <w:rPr>
          <w:rFonts w:ascii="Times New Roman" w:hAnsi="Times New Roman"/>
        </w:rPr>
        <w:t>______________________________</w:t>
      </w:r>
      <w:r w:rsidR="00352A9D">
        <w:rPr>
          <w:rFonts w:ascii="Times New Roman" w:hAnsi="Times New Roman"/>
        </w:rPr>
        <w:t xml:space="preserve"> ____________________________________</w:t>
      </w:r>
    </w:p>
    <w:p w14:paraId="51C68FF1" w14:textId="5DB1FB28" w:rsidR="00352A9D" w:rsidRDefault="003C74FA" w:rsidP="000A3988">
      <w:pPr>
        <w:adjustRightInd w:val="0"/>
        <w:ind w:left="5245" w:firstLine="0"/>
        <w:rPr>
          <w:rFonts w:ascii="Times New Roman" w:hAnsi="Times New Roman"/>
        </w:rPr>
      </w:pPr>
      <w:r w:rsidRPr="001D3FB9">
        <w:rPr>
          <w:rFonts w:ascii="Times New Roman" w:hAnsi="Times New Roman"/>
        </w:rPr>
        <w:t>телефон: ___________</w:t>
      </w:r>
      <w:r w:rsidR="00352A9D">
        <w:rPr>
          <w:rFonts w:ascii="Times New Roman" w:hAnsi="Times New Roman"/>
        </w:rPr>
        <w:t>_______________</w:t>
      </w:r>
      <w:r w:rsidRPr="001D3FB9">
        <w:rPr>
          <w:rFonts w:ascii="Times New Roman" w:hAnsi="Times New Roman"/>
        </w:rPr>
        <w:t xml:space="preserve">__, </w:t>
      </w:r>
    </w:p>
    <w:p w14:paraId="4F0AC307" w14:textId="67309486" w:rsidR="003C74FA" w:rsidRPr="001D3FB9" w:rsidRDefault="003C74FA" w:rsidP="000A3988">
      <w:pPr>
        <w:adjustRightInd w:val="0"/>
        <w:ind w:left="5245" w:firstLine="0"/>
        <w:rPr>
          <w:rFonts w:ascii="Times New Roman" w:hAnsi="Times New Roman"/>
        </w:rPr>
      </w:pPr>
      <w:r w:rsidRPr="001D3FB9">
        <w:rPr>
          <w:rFonts w:ascii="Times New Roman" w:hAnsi="Times New Roman"/>
        </w:rPr>
        <w:t>факс: ____________</w:t>
      </w:r>
      <w:r w:rsidR="00352A9D">
        <w:rPr>
          <w:rFonts w:ascii="Times New Roman" w:hAnsi="Times New Roman"/>
        </w:rPr>
        <w:t>___________________</w:t>
      </w:r>
      <w:r w:rsidRPr="001D3FB9">
        <w:rPr>
          <w:rFonts w:ascii="Times New Roman" w:hAnsi="Times New Roman"/>
        </w:rPr>
        <w:t>,</w:t>
      </w:r>
    </w:p>
    <w:p w14:paraId="2D510AC0" w14:textId="21D53C73" w:rsidR="00352A9D" w:rsidRDefault="003C74FA" w:rsidP="000A3988">
      <w:pPr>
        <w:adjustRightInd w:val="0"/>
        <w:ind w:left="5245" w:firstLine="0"/>
        <w:rPr>
          <w:rFonts w:ascii="Times New Roman" w:hAnsi="Times New Roman"/>
        </w:rPr>
      </w:pPr>
      <w:r w:rsidRPr="001D3FB9">
        <w:rPr>
          <w:rFonts w:ascii="Times New Roman" w:hAnsi="Times New Roman"/>
        </w:rPr>
        <w:t>адрес электронной почты:</w:t>
      </w:r>
      <w:r w:rsidR="00352A9D">
        <w:rPr>
          <w:rFonts w:ascii="Times New Roman" w:hAnsi="Times New Roman"/>
        </w:rPr>
        <w:t xml:space="preserve"> _____________</w:t>
      </w:r>
    </w:p>
    <w:p w14:paraId="6AE8C9BE" w14:textId="331E0E3F" w:rsidR="003C74FA" w:rsidRPr="001D3FB9" w:rsidRDefault="003C74FA" w:rsidP="000A3988">
      <w:pPr>
        <w:adjustRightInd w:val="0"/>
        <w:ind w:left="5245" w:firstLine="0"/>
        <w:rPr>
          <w:rFonts w:ascii="Times New Roman" w:hAnsi="Times New Roman"/>
        </w:rPr>
      </w:pPr>
      <w:r w:rsidRPr="001D3FB9">
        <w:rPr>
          <w:rFonts w:ascii="Times New Roman" w:hAnsi="Times New Roman"/>
        </w:rPr>
        <w:t>__________________</w:t>
      </w:r>
      <w:r w:rsidR="00352A9D">
        <w:rPr>
          <w:rFonts w:ascii="Times New Roman" w:hAnsi="Times New Roman"/>
        </w:rPr>
        <w:t>__________________</w:t>
      </w:r>
    </w:p>
    <w:p w14:paraId="7F9074EE" w14:textId="77777777" w:rsidR="003C74FA" w:rsidRPr="001D3FB9" w:rsidRDefault="003C74FA" w:rsidP="003C74FA">
      <w:pPr>
        <w:adjustRightInd w:val="0"/>
        <w:ind w:firstLine="709"/>
        <w:rPr>
          <w:rFonts w:ascii="Times New Roman" w:hAnsi="Times New Roman"/>
        </w:rPr>
      </w:pPr>
    </w:p>
    <w:p w14:paraId="63E2D8DA" w14:textId="77777777" w:rsidR="003C74FA" w:rsidRPr="001D3FB9" w:rsidRDefault="003C74FA" w:rsidP="003C74FA">
      <w:pPr>
        <w:adjustRightInd w:val="0"/>
        <w:ind w:firstLine="709"/>
        <w:jc w:val="center"/>
        <w:rPr>
          <w:rFonts w:ascii="Times New Roman" w:hAnsi="Times New Roman"/>
        </w:rPr>
      </w:pPr>
      <w:r w:rsidRPr="001D3FB9">
        <w:rPr>
          <w:rFonts w:ascii="Times New Roman" w:hAnsi="Times New Roman"/>
        </w:rPr>
        <w:t>Заявление</w:t>
      </w:r>
    </w:p>
    <w:p w14:paraId="10A60FEB" w14:textId="77777777" w:rsidR="003C74FA" w:rsidRPr="001D3FB9" w:rsidRDefault="003C74FA" w:rsidP="003C74FA">
      <w:pPr>
        <w:adjustRightInd w:val="0"/>
        <w:ind w:firstLine="709"/>
        <w:jc w:val="center"/>
        <w:rPr>
          <w:rFonts w:ascii="Times New Roman" w:hAnsi="Times New Roman"/>
        </w:rPr>
      </w:pPr>
      <w:r w:rsidRPr="001D3FB9">
        <w:rPr>
          <w:rFonts w:ascii="Times New Roman" w:hAnsi="Times New Roman"/>
        </w:rPr>
        <w:t>о проведении аукциона по продаже (или на право</w:t>
      </w:r>
    </w:p>
    <w:p w14:paraId="4DBD735A" w14:textId="77777777" w:rsidR="003C74FA" w:rsidRPr="001D3FB9" w:rsidRDefault="003C74FA" w:rsidP="003C74FA">
      <w:pPr>
        <w:adjustRightInd w:val="0"/>
        <w:ind w:firstLine="709"/>
        <w:jc w:val="center"/>
        <w:rPr>
          <w:rFonts w:ascii="Times New Roman" w:hAnsi="Times New Roman"/>
        </w:rPr>
      </w:pPr>
      <w:r w:rsidRPr="001D3FB9">
        <w:rPr>
          <w:rFonts w:ascii="Times New Roman" w:hAnsi="Times New Roman"/>
        </w:rPr>
        <w:t>заключения договора аренды) земельного участка</w:t>
      </w:r>
    </w:p>
    <w:p w14:paraId="77FF1A62" w14:textId="77777777" w:rsidR="003C74FA" w:rsidRPr="001D3FB9" w:rsidRDefault="003C74FA" w:rsidP="003C74FA">
      <w:pPr>
        <w:adjustRightInd w:val="0"/>
        <w:ind w:firstLine="709"/>
        <w:rPr>
          <w:rFonts w:ascii="Times New Roman" w:hAnsi="Times New Roman"/>
        </w:rPr>
      </w:pPr>
    </w:p>
    <w:p w14:paraId="10A427E0" w14:textId="4AC18C50" w:rsidR="003C74FA" w:rsidRPr="001D3FB9" w:rsidRDefault="003C74FA" w:rsidP="003C74FA">
      <w:pPr>
        <w:adjustRightInd w:val="0"/>
        <w:ind w:firstLine="709"/>
        <w:rPr>
          <w:rFonts w:ascii="Times New Roman" w:hAnsi="Times New Roman"/>
        </w:rPr>
      </w:pPr>
      <w:r w:rsidRPr="001D3FB9">
        <w:rPr>
          <w:rFonts w:ascii="Times New Roman" w:hAnsi="Times New Roman"/>
        </w:rPr>
        <w:t xml:space="preserve">На основании </w:t>
      </w:r>
      <w:proofErr w:type="spellStart"/>
      <w:r w:rsidRPr="001D3FB9">
        <w:rPr>
          <w:rFonts w:ascii="Times New Roman" w:hAnsi="Times New Roman"/>
        </w:rPr>
        <w:t>пп</w:t>
      </w:r>
      <w:proofErr w:type="spellEnd"/>
      <w:r w:rsidRPr="001D3FB9">
        <w:rPr>
          <w:rFonts w:ascii="Times New Roman" w:hAnsi="Times New Roman"/>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w:t>
      </w:r>
      <w:r w:rsidR="00AF1473">
        <w:rPr>
          <w:rFonts w:ascii="Times New Roman" w:hAnsi="Times New Roman"/>
        </w:rPr>
        <w:t>___________</w:t>
      </w:r>
      <w:r w:rsidRPr="001D3FB9">
        <w:rPr>
          <w:rFonts w:ascii="Times New Roman" w:hAnsi="Times New Roman"/>
        </w:rPr>
        <w:t>________, расположенного по адресу: ____________________________</w:t>
      </w:r>
      <w:r w:rsidR="00AF1473">
        <w:rPr>
          <w:rFonts w:ascii="Times New Roman" w:hAnsi="Times New Roman"/>
        </w:rPr>
        <w:t>____________________________</w:t>
      </w:r>
      <w:r w:rsidRPr="001D3FB9">
        <w:rPr>
          <w:rFonts w:ascii="Times New Roman" w:hAnsi="Times New Roman"/>
        </w:rPr>
        <w:t xml:space="preserve">_______, категория земель: ________________________________________________, вид разрешенного использования: ___________________________________, кадастровый </w:t>
      </w:r>
      <w:r w:rsidR="000A3988">
        <w:rPr>
          <w:rFonts w:ascii="Times New Roman" w:hAnsi="Times New Roman"/>
        </w:rPr>
        <w:t>№</w:t>
      </w:r>
      <w:r w:rsidRPr="001D3FB9">
        <w:rPr>
          <w:rFonts w:ascii="Times New Roman" w:hAnsi="Times New Roman"/>
        </w:rPr>
        <w:t xml:space="preserve"> ________________.</w:t>
      </w:r>
    </w:p>
    <w:p w14:paraId="049A8309" w14:textId="116B2ABD" w:rsidR="003C74FA" w:rsidRPr="001D3FB9" w:rsidRDefault="003C74FA" w:rsidP="003C74FA">
      <w:pPr>
        <w:adjustRightInd w:val="0"/>
        <w:ind w:firstLine="709"/>
        <w:rPr>
          <w:rFonts w:ascii="Times New Roman" w:hAnsi="Times New Roman"/>
        </w:rPr>
      </w:pPr>
      <w:r w:rsidRPr="001D3FB9">
        <w:rPr>
          <w:rFonts w:ascii="Times New Roman" w:hAnsi="Times New Roman"/>
        </w:rPr>
        <w:t>Цель использования земельного участка:</w:t>
      </w:r>
      <w:r w:rsidR="00042BB9">
        <w:rPr>
          <w:rFonts w:ascii="Times New Roman" w:hAnsi="Times New Roman"/>
        </w:rPr>
        <w:t xml:space="preserve"> ____________</w:t>
      </w:r>
      <w:r w:rsidRPr="001D3FB9">
        <w:rPr>
          <w:rFonts w:ascii="Times New Roman" w:hAnsi="Times New Roman"/>
        </w:rPr>
        <w:t>__________________________ ______________________________________________________</w:t>
      </w:r>
      <w:r w:rsidR="00042BB9">
        <w:rPr>
          <w:rFonts w:ascii="Times New Roman" w:hAnsi="Times New Roman"/>
        </w:rPr>
        <w:t>______________</w:t>
      </w:r>
      <w:r w:rsidRPr="001D3FB9">
        <w:rPr>
          <w:rFonts w:ascii="Times New Roman" w:hAnsi="Times New Roman"/>
        </w:rPr>
        <w:t>___________.</w:t>
      </w:r>
    </w:p>
    <w:p w14:paraId="36A1AEC3" w14:textId="77777777" w:rsidR="003C74FA" w:rsidRPr="001D3FB9" w:rsidRDefault="003C74FA" w:rsidP="003C74FA">
      <w:pPr>
        <w:adjustRightInd w:val="0"/>
        <w:ind w:firstLine="709"/>
        <w:rPr>
          <w:rFonts w:ascii="Times New Roman" w:hAnsi="Times New Roman"/>
        </w:rPr>
      </w:pPr>
    </w:p>
    <w:p w14:paraId="73BA350B"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"___"________ ____ г.</w:t>
      </w:r>
    </w:p>
    <w:p w14:paraId="4991EEC4" w14:textId="77777777" w:rsidR="003C74FA" w:rsidRPr="001D3FB9" w:rsidRDefault="003C74FA" w:rsidP="003C74FA">
      <w:pPr>
        <w:adjustRightInd w:val="0"/>
        <w:ind w:firstLine="709"/>
        <w:rPr>
          <w:rFonts w:ascii="Times New Roman" w:hAnsi="Times New Roman"/>
        </w:rPr>
      </w:pPr>
    </w:p>
    <w:p w14:paraId="7E81B422"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xml:space="preserve"> ___________________</w:t>
      </w:r>
    </w:p>
    <w:p w14:paraId="50E881E0" w14:textId="69E76FD9" w:rsidR="003C74FA" w:rsidRPr="00E04E6D" w:rsidRDefault="003C74FA" w:rsidP="00E04E6D">
      <w:pPr>
        <w:adjustRightInd w:val="0"/>
        <w:ind w:left="709" w:right="6519" w:firstLine="0"/>
        <w:jc w:val="center"/>
        <w:rPr>
          <w:rFonts w:ascii="Times New Roman" w:hAnsi="Times New Roman"/>
          <w:sz w:val="20"/>
          <w:szCs w:val="20"/>
        </w:rPr>
      </w:pPr>
      <w:r w:rsidRPr="00E04E6D">
        <w:rPr>
          <w:rFonts w:ascii="Times New Roman" w:hAnsi="Times New Roman"/>
          <w:sz w:val="20"/>
          <w:szCs w:val="20"/>
        </w:rPr>
        <w:t>(подпись)</w:t>
      </w:r>
    </w:p>
    <w:p w14:paraId="02CB3C3B" w14:textId="292E0ABA" w:rsidR="003C74FA" w:rsidRPr="001D3FB9" w:rsidRDefault="003C74FA" w:rsidP="006627B0">
      <w:pPr>
        <w:ind w:firstLine="0"/>
        <w:jc w:val="right"/>
        <w:rPr>
          <w:rFonts w:ascii="Times New Roman" w:hAnsi="Times New Roman"/>
        </w:rPr>
      </w:pPr>
      <w:r w:rsidRPr="001D3FB9">
        <w:rPr>
          <w:rFonts w:ascii="Times New Roman" w:hAnsi="Times New Roman"/>
        </w:rPr>
        <w:br w:type="page"/>
      </w:r>
      <w:r w:rsidRPr="001D3FB9">
        <w:rPr>
          <w:rFonts w:ascii="Times New Roman" w:hAnsi="Times New Roman"/>
        </w:rPr>
        <w:lastRenderedPageBreak/>
        <w:t xml:space="preserve">Приложение </w:t>
      </w:r>
      <w:r w:rsidR="001C3AFC">
        <w:rPr>
          <w:rFonts w:ascii="Times New Roman" w:hAnsi="Times New Roman"/>
        </w:rPr>
        <w:t xml:space="preserve">№ </w:t>
      </w:r>
      <w:r w:rsidRPr="001D3FB9">
        <w:rPr>
          <w:rFonts w:ascii="Times New Roman" w:hAnsi="Times New Roman"/>
        </w:rPr>
        <w:t>3</w:t>
      </w:r>
    </w:p>
    <w:p w14:paraId="23C7AC8E" w14:textId="47EEA7F5" w:rsidR="003C74FA" w:rsidRPr="001D3FB9" w:rsidRDefault="003C74FA" w:rsidP="001C3AFC">
      <w:pPr>
        <w:ind w:firstLine="709"/>
        <w:jc w:val="right"/>
        <w:rPr>
          <w:rFonts w:ascii="Times New Roman" w:hAnsi="Times New Roman"/>
        </w:rPr>
      </w:pPr>
      <w:r w:rsidRPr="001D3FB9">
        <w:rPr>
          <w:rFonts w:ascii="Times New Roman" w:hAnsi="Times New Roman"/>
        </w:rPr>
        <w:t>к административному регламенту</w:t>
      </w:r>
    </w:p>
    <w:p w14:paraId="3E33933C" w14:textId="77777777" w:rsidR="003C74FA" w:rsidRPr="001D3FB9" w:rsidRDefault="003C74FA" w:rsidP="003C74FA">
      <w:pPr>
        <w:adjustRightInd w:val="0"/>
        <w:ind w:firstLine="709"/>
        <w:rPr>
          <w:rFonts w:ascii="Times New Roman" w:hAnsi="Times New Roman"/>
        </w:rPr>
      </w:pPr>
    </w:p>
    <w:p w14:paraId="5BA441DB" w14:textId="77777777" w:rsidR="003C74FA" w:rsidRPr="001D3FB9" w:rsidRDefault="003C74FA" w:rsidP="003C74FA">
      <w:pPr>
        <w:adjustRightInd w:val="0"/>
        <w:ind w:firstLine="709"/>
        <w:jc w:val="center"/>
        <w:rPr>
          <w:rFonts w:ascii="Times New Roman" w:hAnsi="Times New Roman"/>
        </w:rPr>
      </w:pPr>
      <w:r w:rsidRPr="001D3FB9">
        <w:rPr>
          <w:rFonts w:ascii="Times New Roman" w:hAnsi="Times New Roman"/>
        </w:rPr>
        <w:t>РАСПИСКА</w:t>
      </w:r>
    </w:p>
    <w:p w14:paraId="477F5F53" w14:textId="77777777" w:rsidR="003C74FA" w:rsidRPr="001D3FB9" w:rsidRDefault="003C74FA" w:rsidP="003C74FA">
      <w:pPr>
        <w:adjustRightInd w:val="0"/>
        <w:ind w:firstLine="709"/>
        <w:jc w:val="center"/>
        <w:rPr>
          <w:rFonts w:ascii="Times New Roman" w:hAnsi="Times New Roman"/>
        </w:rPr>
      </w:pPr>
      <w:r w:rsidRPr="001D3FB9">
        <w:rPr>
          <w:rFonts w:ascii="Times New Roman" w:hAnsi="Times New Roman"/>
        </w:rPr>
        <w:t>в получении документов, представленных для принятия решения</w:t>
      </w:r>
    </w:p>
    <w:p w14:paraId="7C78DB26" w14:textId="77777777" w:rsidR="003C74FA" w:rsidRPr="001D3FB9" w:rsidRDefault="003C74FA" w:rsidP="003C74FA">
      <w:pPr>
        <w:adjustRightInd w:val="0"/>
        <w:ind w:firstLine="709"/>
        <w:jc w:val="center"/>
        <w:rPr>
          <w:rFonts w:ascii="Times New Roman" w:hAnsi="Times New Roman"/>
        </w:rPr>
      </w:pPr>
      <w:r w:rsidRPr="001D3FB9">
        <w:rPr>
          <w:rFonts w:ascii="Times New Roman" w:hAnsi="Times New Roman"/>
        </w:rPr>
        <w:t>о проведение аукциона по продаже земельного участка или аукциона на право заключения договора аренды земельного участка</w:t>
      </w:r>
    </w:p>
    <w:p w14:paraId="437C4581" w14:textId="77777777" w:rsidR="003C74FA" w:rsidRPr="001D3FB9" w:rsidRDefault="003C74FA" w:rsidP="003C74FA">
      <w:pPr>
        <w:adjustRightInd w:val="0"/>
        <w:ind w:firstLine="709"/>
        <w:rPr>
          <w:rFonts w:ascii="Times New Roman" w:hAnsi="Times New Roman"/>
        </w:rPr>
      </w:pPr>
    </w:p>
    <w:p w14:paraId="118333B8" w14:textId="713FE47E" w:rsidR="003C74FA" w:rsidRPr="001D3FB9" w:rsidRDefault="003C74FA" w:rsidP="003C74FA">
      <w:pPr>
        <w:widowControl w:val="0"/>
        <w:ind w:firstLine="709"/>
        <w:rPr>
          <w:rFonts w:ascii="Times New Roman" w:eastAsia="Calibri" w:hAnsi="Times New Roman"/>
        </w:rPr>
      </w:pPr>
      <w:r w:rsidRPr="001D3FB9">
        <w:rPr>
          <w:rFonts w:ascii="Times New Roman" w:eastAsia="Calibri" w:hAnsi="Times New Roman"/>
        </w:rPr>
        <w:t>Настоящим удостоверяется, что заявитель ______________________</w:t>
      </w:r>
      <w:r w:rsidR="006627B0">
        <w:rPr>
          <w:rFonts w:ascii="Times New Roman" w:eastAsia="Calibri" w:hAnsi="Times New Roman"/>
        </w:rPr>
        <w:t>_______________</w:t>
      </w:r>
    </w:p>
    <w:p w14:paraId="616C236E" w14:textId="46E4C7F8" w:rsidR="006627B0" w:rsidRDefault="003C74FA" w:rsidP="006627B0">
      <w:pPr>
        <w:widowControl w:val="0"/>
        <w:ind w:firstLine="0"/>
        <w:rPr>
          <w:rFonts w:ascii="Times New Roman" w:eastAsia="Calibri" w:hAnsi="Times New Roman"/>
        </w:rPr>
      </w:pPr>
      <w:r w:rsidRPr="001D3FB9">
        <w:rPr>
          <w:rFonts w:ascii="Times New Roman" w:eastAsia="Calibri" w:hAnsi="Times New Roman"/>
        </w:rPr>
        <w:t>__________________________________________________________________</w:t>
      </w:r>
      <w:r w:rsidR="006627B0">
        <w:rPr>
          <w:rFonts w:ascii="Times New Roman" w:eastAsia="Calibri" w:hAnsi="Times New Roman"/>
        </w:rPr>
        <w:t>______________</w:t>
      </w:r>
    </w:p>
    <w:p w14:paraId="7163C2C0" w14:textId="3B2DA6FE" w:rsidR="003C74FA" w:rsidRPr="006627B0" w:rsidRDefault="003C74FA" w:rsidP="006627B0">
      <w:pPr>
        <w:widowControl w:val="0"/>
        <w:ind w:firstLine="0"/>
        <w:jc w:val="center"/>
        <w:rPr>
          <w:rFonts w:ascii="Times New Roman" w:eastAsia="Calibri" w:hAnsi="Times New Roman"/>
          <w:sz w:val="20"/>
          <w:szCs w:val="20"/>
        </w:rPr>
      </w:pPr>
      <w:r w:rsidRPr="006627B0">
        <w:rPr>
          <w:rFonts w:ascii="Times New Roman" w:eastAsia="Calibri" w:hAnsi="Times New Roman"/>
          <w:sz w:val="20"/>
          <w:szCs w:val="20"/>
        </w:rPr>
        <w:t>(фамилия, имя, отчество)</w:t>
      </w:r>
    </w:p>
    <w:p w14:paraId="192BF9C0" w14:textId="42D5A844" w:rsidR="003C74FA" w:rsidRPr="001D3FB9" w:rsidRDefault="003C74FA" w:rsidP="006627B0">
      <w:pPr>
        <w:widowControl w:val="0"/>
        <w:ind w:firstLine="0"/>
        <w:rPr>
          <w:rFonts w:ascii="Times New Roman" w:eastAsia="Calibri" w:hAnsi="Times New Roman"/>
        </w:rPr>
      </w:pPr>
      <w:r w:rsidRPr="001D3FB9">
        <w:rPr>
          <w:rFonts w:ascii="Times New Roman" w:eastAsia="Calibri" w:hAnsi="Times New Roman"/>
        </w:rPr>
        <w:t>представил, а сотрудник _______________________________________</w:t>
      </w:r>
      <w:r w:rsidR="006627B0">
        <w:rPr>
          <w:rFonts w:ascii="Times New Roman" w:eastAsia="Calibri" w:hAnsi="Times New Roman"/>
        </w:rPr>
        <w:t xml:space="preserve"> </w:t>
      </w:r>
      <w:r w:rsidRPr="001D3FB9">
        <w:rPr>
          <w:rFonts w:ascii="Times New Roman" w:eastAsia="Calibri" w:hAnsi="Times New Roman"/>
        </w:rPr>
        <w:t>администрации</w:t>
      </w:r>
      <w:r w:rsidR="006627B0">
        <w:rPr>
          <w:rFonts w:ascii="Times New Roman" w:eastAsia="Calibri" w:hAnsi="Times New Roman"/>
        </w:rPr>
        <w:t xml:space="preserve"> Старинского </w:t>
      </w:r>
      <w:r w:rsidRPr="001D3FB9">
        <w:rPr>
          <w:rFonts w:ascii="Times New Roman" w:eastAsia="Calibri" w:hAnsi="Times New Roman"/>
        </w:rPr>
        <w:t>сельского поселения получил "_____" ______________ _____ документы</w:t>
      </w:r>
    </w:p>
    <w:p w14:paraId="4719017B" w14:textId="2F036576" w:rsidR="003C74FA" w:rsidRPr="006627B0" w:rsidRDefault="003C74FA" w:rsidP="006627B0">
      <w:pPr>
        <w:widowControl w:val="0"/>
        <w:ind w:left="4536" w:right="1841" w:firstLine="0"/>
        <w:rPr>
          <w:rFonts w:ascii="Times New Roman" w:eastAsia="Calibri" w:hAnsi="Times New Roman"/>
          <w:sz w:val="20"/>
          <w:szCs w:val="20"/>
        </w:rPr>
      </w:pPr>
      <w:r w:rsidRPr="006627B0">
        <w:rPr>
          <w:rFonts w:ascii="Times New Roman" w:eastAsia="Calibri" w:hAnsi="Times New Roman"/>
          <w:sz w:val="20"/>
          <w:szCs w:val="20"/>
        </w:rPr>
        <w:t xml:space="preserve">(число) </w:t>
      </w:r>
      <w:r w:rsidR="006627B0">
        <w:rPr>
          <w:rFonts w:ascii="Times New Roman" w:eastAsia="Calibri" w:hAnsi="Times New Roman"/>
          <w:sz w:val="20"/>
          <w:szCs w:val="20"/>
        </w:rPr>
        <w:t xml:space="preserve">    </w:t>
      </w:r>
      <w:r w:rsidRPr="006627B0">
        <w:rPr>
          <w:rFonts w:ascii="Times New Roman" w:eastAsia="Calibri" w:hAnsi="Times New Roman"/>
          <w:sz w:val="20"/>
          <w:szCs w:val="20"/>
        </w:rPr>
        <w:t xml:space="preserve">(месяц прописью) </w:t>
      </w:r>
      <w:r w:rsidR="006627B0">
        <w:rPr>
          <w:rFonts w:ascii="Times New Roman" w:eastAsia="Calibri" w:hAnsi="Times New Roman"/>
          <w:sz w:val="20"/>
          <w:szCs w:val="20"/>
        </w:rPr>
        <w:t xml:space="preserve">  </w:t>
      </w:r>
      <w:r w:rsidRPr="006627B0">
        <w:rPr>
          <w:rFonts w:ascii="Times New Roman" w:eastAsia="Calibri" w:hAnsi="Times New Roman"/>
          <w:sz w:val="20"/>
          <w:szCs w:val="20"/>
        </w:rPr>
        <w:t>(год)</w:t>
      </w:r>
    </w:p>
    <w:p w14:paraId="255AB782" w14:textId="53DE7286" w:rsidR="003C74FA" w:rsidRPr="001D3FB9" w:rsidRDefault="003C74FA" w:rsidP="006627B0">
      <w:pPr>
        <w:widowControl w:val="0"/>
        <w:ind w:firstLine="0"/>
        <w:rPr>
          <w:rFonts w:ascii="Times New Roman" w:eastAsia="Calibri" w:hAnsi="Times New Roman"/>
        </w:rPr>
      </w:pPr>
      <w:r w:rsidRPr="001D3FB9">
        <w:rPr>
          <w:rFonts w:ascii="Times New Roman" w:eastAsia="Calibri" w:hAnsi="Times New Roman"/>
        </w:rPr>
        <w:t>в количестве ________________ экземпляров по прилагаемому к заявлению</w:t>
      </w:r>
      <w:r w:rsidR="006627B0" w:rsidRPr="006627B0">
        <w:rPr>
          <w:rFonts w:ascii="Times New Roman" w:eastAsia="Calibri" w:hAnsi="Times New Roman"/>
        </w:rPr>
        <w:t xml:space="preserve"> </w:t>
      </w:r>
      <w:r w:rsidR="006627B0" w:rsidRPr="001D3FB9">
        <w:rPr>
          <w:rFonts w:ascii="Times New Roman" w:eastAsia="Calibri" w:hAnsi="Times New Roman"/>
        </w:rPr>
        <w:t>перечню</w:t>
      </w:r>
    </w:p>
    <w:p w14:paraId="243EB851" w14:textId="5DD6145B" w:rsidR="003C74FA" w:rsidRPr="006627B0" w:rsidRDefault="003C74FA" w:rsidP="006627B0">
      <w:pPr>
        <w:widowControl w:val="0"/>
        <w:ind w:left="1418" w:right="6377" w:firstLine="0"/>
        <w:jc w:val="center"/>
        <w:rPr>
          <w:rFonts w:ascii="Times New Roman" w:eastAsia="Calibri" w:hAnsi="Times New Roman"/>
          <w:sz w:val="20"/>
          <w:szCs w:val="20"/>
        </w:rPr>
      </w:pPr>
      <w:r w:rsidRPr="006627B0">
        <w:rPr>
          <w:rFonts w:ascii="Times New Roman" w:eastAsia="Calibri" w:hAnsi="Times New Roman"/>
          <w:sz w:val="20"/>
          <w:szCs w:val="20"/>
        </w:rPr>
        <w:t>(прописью)</w:t>
      </w:r>
    </w:p>
    <w:p w14:paraId="1531B6D9" w14:textId="4DA1980E" w:rsidR="003C74FA" w:rsidRPr="001D3FB9" w:rsidRDefault="003C74FA" w:rsidP="006627B0">
      <w:pPr>
        <w:widowControl w:val="0"/>
        <w:ind w:firstLine="0"/>
        <w:rPr>
          <w:rFonts w:ascii="Times New Roman" w:eastAsia="Calibri" w:hAnsi="Times New Roman"/>
        </w:rPr>
      </w:pPr>
      <w:r w:rsidRPr="001D3FB9">
        <w:rPr>
          <w:rFonts w:ascii="Times New Roman" w:eastAsia="Calibri" w:hAnsi="Times New Roman"/>
        </w:rPr>
        <w:t>документов, необходимых для принятия решения о проведение аукциона по продаже земельного участка или аукциона на право заключения договора аренды земельного участка (согласно п. 2.6.1.1. или 2.6.1.2. настоящего административного регламента).</w:t>
      </w:r>
    </w:p>
    <w:p w14:paraId="2F4057E2" w14:textId="1398D8D0" w:rsidR="003C74FA" w:rsidRPr="001D3FB9" w:rsidRDefault="003C74FA" w:rsidP="006627B0">
      <w:pPr>
        <w:widowControl w:val="0"/>
        <w:ind w:firstLine="0"/>
        <w:rPr>
          <w:rFonts w:ascii="Times New Roman" w:eastAsia="Calibri" w:hAnsi="Times New Roman"/>
        </w:rPr>
      </w:pPr>
      <w:r w:rsidRPr="001D3FB9">
        <w:rPr>
          <w:rFonts w:ascii="Times New Roman" w:eastAsia="Calibri" w:hAnsi="Times New Roman"/>
        </w:rPr>
        <w:t>_____________________________________________________________</w:t>
      </w:r>
      <w:r w:rsidR="006627B0">
        <w:rPr>
          <w:rFonts w:ascii="Times New Roman" w:eastAsia="Calibri" w:hAnsi="Times New Roman"/>
        </w:rPr>
        <w:t>___________________</w:t>
      </w:r>
    </w:p>
    <w:p w14:paraId="527843A8" w14:textId="610D4FFF" w:rsidR="003C74FA" w:rsidRPr="001D3FB9" w:rsidRDefault="003C74FA" w:rsidP="006627B0">
      <w:pPr>
        <w:widowControl w:val="0"/>
        <w:ind w:firstLine="0"/>
        <w:rPr>
          <w:rFonts w:ascii="Times New Roman" w:eastAsia="Calibri" w:hAnsi="Times New Roman"/>
        </w:rPr>
      </w:pPr>
      <w:r w:rsidRPr="001D3FB9">
        <w:rPr>
          <w:rFonts w:ascii="Times New Roman" w:eastAsia="Calibri" w:hAnsi="Times New Roman"/>
        </w:rPr>
        <w:t>_____________________________________________________________</w:t>
      </w:r>
      <w:r w:rsidR="006627B0">
        <w:rPr>
          <w:rFonts w:ascii="Times New Roman" w:eastAsia="Calibri" w:hAnsi="Times New Roman"/>
        </w:rPr>
        <w:t>___________________</w:t>
      </w:r>
    </w:p>
    <w:p w14:paraId="6AC8539A" w14:textId="70C210B3" w:rsidR="003C74FA" w:rsidRPr="001D3FB9" w:rsidRDefault="003C74FA" w:rsidP="006627B0">
      <w:pPr>
        <w:widowControl w:val="0"/>
        <w:ind w:firstLine="0"/>
        <w:rPr>
          <w:rFonts w:ascii="Times New Roman" w:eastAsia="Calibri" w:hAnsi="Times New Roman"/>
        </w:rPr>
      </w:pPr>
      <w:r w:rsidRPr="001D3FB9">
        <w:rPr>
          <w:rFonts w:ascii="Times New Roman" w:eastAsia="Calibri" w:hAnsi="Times New Roman"/>
        </w:rPr>
        <w:t>_____________________________________________________________</w:t>
      </w:r>
      <w:r w:rsidR="006627B0">
        <w:rPr>
          <w:rFonts w:ascii="Times New Roman" w:eastAsia="Calibri" w:hAnsi="Times New Roman"/>
        </w:rPr>
        <w:t>___________________</w:t>
      </w:r>
    </w:p>
    <w:p w14:paraId="223C3767" w14:textId="480A657B" w:rsidR="003C74FA" w:rsidRPr="001D3FB9" w:rsidRDefault="003C74FA" w:rsidP="003C74FA">
      <w:pPr>
        <w:widowControl w:val="0"/>
        <w:ind w:firstLine="709"/>
        <w:rPr>
          <w:rFonts w:ascii="Times New Roman" w:eastAsia="Calibri" w:hAnsi="Times New Roman"/>
        </w:rPr>
      </w:pPr>
      <w:r w:rsidRPr="001D3FB9">
        <w:rPr>
          <w:rFonts w:ascii="Times New Roman" w:eastAsia="Calibri" w:hAnsi="Times New Roman"/>
        </w:rPr>
        <w:t>Перечень документов, которые будут получены по межведомственным запросам: _______________________________</w:t>
      </w:r>
      <w:r w:rsidR="006627B0">
        <w:rPr>
          <w:rFonts w:ascii="Times New Roman" w:eastAsia="Calibri" w:hAnsi="Times New Roman"/>
        </w:rPr>
        <w:t>__________________________________________</w:t>
      </w:r>
      <w:r w:rsidRPr="001D3FB9">
        <w:rPr>
          <w:rFonts w:ascii="Times New Roman" w:eastAsia="Calibri" w:hAnsi="Times New Roman"/>
        </w:rPr>
        <w:t>______.</w:t>
      </w:r>
    </w:p>
    <w:p w14:paraId="7B263904" w14:textId="77777777" w:rsidR="003C74FA" w:rsidRPr="001D3FB9" w:rsidRDefault="003C74FA" w:rsidP="003C74FA">
      <w:pPr>
        <w:widowControl w:val="0"/>
        <w:ind w:firstLine="709"/>
        <w:rPr>
          <w:rFonts w:ascii="Times New Roman" w:eastAsia="Calibri" w:hAnsi="Times New Roman"/>
        </w:rPr>
      </w:pPr>
    </w:p>
    <w:p w14:paraId="04663D0D" w14:textId="0222F1AC" w:rsidR="003C74FA" w:rsidRPr="001D3FB9" w:rsidRDefault="003C74FA" w:rsidP="003C74FA">
      <w:pPr>
        <w:widowControl w:val="0"/>
        <w:ind w:firstLine="709"/>
        <w:rPr>
          <w:rFonts w:ascii="Times New Roman" w:eastAsia="Calibri" w:hAnsi="Times New Roman"/>
        </w:rPr>
      </w:pPr>
      <w:r w:rsidRPr="001D3FB9">
        <w:rPr>
          <w:rFonts w:ascii="Times New Roman" w:eastAsia="Calibri" w:hAnsi="Times New Roman"/>
        </w:rPr>
        <w:t>_____________________</w:t>
      </w:r>
      <w:r w:rsidR="006627B0">
        <w:rPr>
          <w:rFonts w:ascii="Times New Roman" w:eastAsia="Calibri" w:hAnsi="Times New Roman"/>
        </w:rPr>
        <w:t>_________</w:t>
      </w:r>
      <w:r w:rsidRPr="001D3FB9">
        <w:rPr>
          <w:rFonts w:ascii="Times New Roman" w:eastAsia="Calibri" w:hAnsi="Times New Roman"/>
        </w:rPr>
        <w:t>__ ______________ ______________________</w:t>
      </w:r>
    </w:p>
    <w:p w14:paraId="6140D318" w14:textId="61EB34CD" w:rsidR="003C74FA" w:rsidRPr="006627B0" w:rsidRDefault="006627B0" w:rsidP="003C74FA">
      <w:pPr>
        <w:widowControl w:val="0"/>
        <w:ind w:firstLine="709"/>
        <w:rPr>
          <w:rFonts w:ascii="Times New Roman" w:eastAsia="Calibri" w:hAnsi="Times New Roman"/>
          <w:sz w:val="20"/>
          <w:szCs w:val="20"/>
        </w:rPr>
      </w:pPr>
      <w:r>
        <w:rPr>
          <w:rFonts w:ascii="Times New Roman" w:eastAsia="Calibri" w:hAnsi="Times New Roman"/>
          <w:sz w:val="20"/>
          <w:szCs w:val="20"/>
        </w:rPr>
        <w:t xml:space="preserve">                   </w:t>
      </w:r>
      <w:proofErr w:type="gramStart"/>
      <w:r w:rsidR="003C74FA" w:rsidRPr="006627B0">
        <w:rPr>
          <w:rFonts w:ascii="Times New Roman" w:eastAsia="Calibri" w:hAnsi="Times New Roman"/>
          <w:sz w:val="20"/>
          <w:szCs w:val="20"/>
        </w:rPr>
        <w:t xml:space="preserve">(должность специалиста, </w:t>
      </w:r>
      <w:r>
        <w:rPr>
          <w:rFonts w:ascii="Times New Roman" w:eastAsia="Calibri" w:hAnsi="Times New Roman"/>
          <w:sz w:val="20"/>
          <w:szCs w:val="20"/>
        </w:rPr>
        <w:t xml:space="preserve">                       </w:t>
      </w:r>
      <w:r w:rsidR="003C74FA" w:rsidRPr="006627B0">
        <w:rPr>
          <w:rFonts w:ascii="Times New Roman" w:eastAsia="Calibri" w:hAnsi="Times New Roman"/>
          <w:sz w:val="20"/>
          <w:szCs w:val="20"/>
        </w:rPr>
        <w:t xml:space="preserve">(подпись) </w:t>
      </w:r>
      <w:r>
        <w:rPr>
          <w:rFonts w:ascii="Times New Roman" w:eastAsia="Calibri" w:hAnsi="Times New Roman"/>
          <w:sz w:val="20"/>
          <w:szCs w:val="20"/>
        </w:rPr>
        <w:t xml:space="preserve">               </w:t>
      </w:r>
      <w:r w:rsidR="003C74FA" w:rsidRPr="006627B0">
        <w:rPr>
          <w:rFonts w:ascii="Times New Roman" w:eastAsia="Calibri" w:hAnsi="Times New Roman"/>
          <w:sz w:val="20"/>
          <w:szCs w:val="20"/>
        </w:rPr>
        <w:t>(расшифровка подписи)</w:t>
      </w:r>
      <w:proofErr w:type="gramEnd"/>
    </w:p>
    <w:p w14:paraId="0EEF227A" w14:textId="4AD6D516" w:rsidR="003C74FA" w:rsidRPr="006627B0" w:rsidRDefault="006627B0" w:rsidP="006627B0">
      <w:pPr>
        <w:widowControl w:val="0"/>
        <w:ind w:firstLine="0"/>
        <w:rPr>
          <w:rFonts w:ascii="Times New Roman" w:eastAsia="Calibri" w:hAnsi="Times New Roman"/>
          <w:sz w:val="20"/>
          <w:szCs w:val="20"/>
        </w:rPr>
      </w:pPr>
      <w:r>
        <w:rPr>
          <w:rFonts w:ascii="Times New Roman" w:eastAsia="Calibri" w:hAnsi="Times New Roman"/>
          <w:sz w:val="20"/>
          <w:szCs w:val="20"/>
        </w:rPr>
        <w:t xml:space="preserve">                       </w:t>
      </w:r>
      <w:r w:rsidR="003C74FA" w:rsidRPr="006627B0">
        <w:rPr>
          <w:rFonts w:ascii="Times New Roman" w:eastAsia="Calibri" w:hAnsi="Times New Roman"/>
          <w:sz w:val="20"/>
          <w:szCs w:val="20"/>
        </w:rPr>
        <w:t>ответственного за</w:t>
      </w:r>
      <w:r w:rsidR="003C74FA" w:rsidRPr="006627B0">
        <w:rPr>
          <w:rFonts w:ascii="Times New Roman" w:hAnsi="Times New Roman"/>
          <w:sz w:val="20"/>
          <w:szCs w:val="20"/>
        </w:rPr>
        <w:t xml:space="preserve"> </w:t>
      </w:r>
      <w:r w:rsidR="003C74FA" w:rsidRPr="006627B0">
        <w:rPr>
          <w:rFonts w:ascii="Times New Roman" w:eastAsia="Calibri" w:hAnsi="Times New Roman"/>
          <w:sz w:val="20"/>
          <w:szCs w:val="20"/>
        </w:rPr>
        <w:t>прием документов)</w:t>
      </w:r>
    </w:p>
    <w:p w14:paraId="070A653C" w14:textId="7C07BAAE" w:rsidR="0027136F" w:rsidRPr="001D3FB9" w:rsidRDefault="003C74FA" w:rsidP="0027136F">
      <w:pPr>
        <w:ind w:firstLine="709"/>
        <w:jc w:val="right"/>
        <w:rPr>
          <w:rFonts w:ascii="Times New Roman" w:eastAsia="Calibri" w:hAnsi="Times New Roman"/>
          <w:lang w:eastAsia="en-US"/>
        </w:rPr>
      </w:pPr>
      <w:r w:rsidRPr="001D3FB9">
        <w:rPr>
          <w:rFonts w:ascii="Times New Roman" w:hAnsi="Times New Roman"/>
        </w:rPr>
        <w:br w:type="page"/>
      </w:r>
    </w:p>
    <w:p w14:paraId="25AC1FFC" w14:textId="33B8B7FB" w:rsidR="00B5418B" w:rsidRPr="001D3FB9" w:rsidRDefault="00B5418B" w:rsidP="003C74FA">
      <w:pPr>
        <w:ind w:firstLine="709"/>
        <w:rPr>
          <w:rFonts w:ascii="Times New Roman" w:eastAsia="Calibri" w:hAnsi="Times New Roman"/>
          <w:lang w:eastAsia="en-US"/>
        </w:rPr>
        <w:sectPr w:rsidR="00B5418B" w:rsidRPr="001D3FB9" w:rsidSect="001D3FB9">
          <w:footerReference w:type="default" r:id="rId9"/>
          <w:pgSz w:w="11906" w:h="16838"/>
          <w:pgMar w:top="426" w:right="567" w:bottom="567" w:left="1701" w:header="709" w:footer="709" w:gutter="0"/>
          <w:cols w:space="708"/>
          <w:titlePg/>
          <w:docGrid w:linePitch="360"/>
        </w:sectPr>
      </w:pPr>
    </w:p>
    <w:p w14:paraId="4B9BF3D7" w14:textId="77777777" w:rsidR="00B5418B" w:rsidRPr="001D3FB9" w:rsidRDefault="00B5418B" w:rsidP="00B5418B">
      <w:pPr>
        <w:ind w:firstLine="709"/>
        <w:jc w:val="right"/>
        <w:rPr>
          <w:rFonts w:ascii="Times New Roman" w:hAnsi="Times New Roman"/>
        </w:rPr>
      </w:pPr>
    </w:p>
    <w:p w14:paraId="38E649E2" w14:textId="5CDEA869" w:rsidR="00B5418B" w:rsidRPr="001D3FB9" w:rsidRDefault="00B5418B" w:rsidP="0027136F">
      <w:pPr>
        <w:ind w:left="12049" w:firstLine="0"/>
        <w:rPr>
          <w:rFonts w:ascii="Times New Roman" w:hAnsi="Times New Roman"/>
        </w:rPr>
      </w:pPr>
      <w:r w:rsidRPr="001D3FB9">
        <w:rPr>
          <w:rFonts w:ascii="Times New Roman" w:hAnsi="Times New Roman"/>
        </w:rPr>
        <w:t>Приложение №</w:t>
      </w:r>
      <w:r w:rsidR="0027136F">
        <w:rPr>
          <w:rFonts w:ascii="Times New Roman" w:hAnsi="Times New Roman"/>
        </w:rPr>
        <w:t>4</w:t>
      </w:r>
    </w:p>
    <w:p w14:paraId="139FE8DD" w14:textId="5C410808" w:rsidR="00B5418B" w:rsidRPr="001D3FB9" w:rsidRDefault="00B5418B" w:rsidP="0027136F">
      <w:pPr>
        <w:ind w:left="12049" w:firstLine="0"/>
        <w:rPr>
          <w:rFonts w:ascii="Times New Roman" w:hAnsi="Times New Roman"/>
        </w:rPr>
      </w:pPr>
      <w:r w:rsidRPr="001D3FB9">
        <w:rPr>
          <w:rFonts w:ascii="Times New Roman" w:hAnsi="Times New Roman"/>
        </w:rPr>
        <w:t>к административному</w:t>
      </w:r>
      <w:r w:rsidR="0027136F">
        <w:rPr>
          <w:rFonts w:ascii="Times New Roman" w:hAnsi="Times New Roman"/>
        </w:rPr>
        <w:t xml:space="preserve"> </w:t>
      </w:r>
      <w:r w:rsidRPr="001D3FB9">
        <w:rPr>
          <w:rFonts w:ascii="Times New Roman" w:hAnsi="Times New Roman"/>
        </w:rPr>
        <w:t>регламенту</w:t>
      </w:r>
    </w:p>
    <w:p w14:paraId="78B50F91" w14:textId="77777777" w:rsidR="00B5418B" w:rsidRPr="001D3FB9" w:rsidRDefault="00B5418B" w:rsidP="00B5418B">
      <w:pPr>
        <w:ind w:firstLine="709"/>
        <w:rPr>
          <w:rFonts w:ascii="Times New Roman" w:hAnsi="Times New Roman"/>
        </w:rPr>
      </w:pPr>
    </w:p>
    <w:p w14:paraId="55233119" w14:textId="77777777" w:rsidR="00B5418B" w:rsidRPr="001D3FB9" w:rsidRDefault="00B5418B" w:rsidP="00B5418B">
      <w:pPr>
        <w:ind w:firstLine="709"/>
        <w:rPr>
          <w:rFonts w:ascii="Times New Roman" w:hAnsi="Times New Roman"/>
        </w:rPr>
      </w:pPr>
    </w:p>
    <w:p w14:paraId="421F7D00" w14:textId="77777777" w:rsidR="00B5418B" w:rsidRPr="001D3FB9" w:rsidRDefault="00B5418B" w:rsidP="00B5418B">
      <w:pPr>
        <w:ind w:firstLine="709"/>
        <w:jc w:val="center"/>
        <w:rPr>
          <w:rFonts w:ascii="Times New Roman" w:hAnsi="Times New Roman"/>
          <w:bCs/>
        </w:rPr>
      </w:pPr>
      <w:r w:rsidRPr="001D3FB9">
        <w:rPr>
          <w:rFonts w:ascii="Times New Roman" w:hAnsi="Times New Roman"/>
          <w:bCs/>
        </w:rPr>
        <w:t>Состав, последовательность и сроки выполнения административных процедур (действий) при предоставлении</w:t>
      </w:r>
    </w:p>
    <w:p w14:paraId="4D0B3893" w14:textId="77777777" w:rsidR="00B5418B" w:rsidRPr="001D3FB9" w:rsidRDefault="00B5418B" w:rsidP="00B5418B">
      <w:pPr>
        <w:ind w:firstLine="709"/>
        <w:jc w:val="center"/>
        <w:rPr>
          <w:rFonts w:ascii="Times New Roman" w:hAnsi="Times New Roman"/>
          <w:bCs/>
        </w:rPr>
      </w:pPr>
      <w:r w:rsidRPr="001D3FB9">
        <w:rPr>
          <w:rFonts w:ascii="Times New Roman" w:hAnsi="Times New Roman"/>
          <w:bCs/>
        </w:rPr>
        <w:t>муниципальной услуги</w:t>
      </w:r>
    </w:p>
    <w:p w14:paraId="4286357F" w14:textId="77777777" w:rsidR="00B5418B" w:rsidRPr="001D3FB9" w:rsidRDefault="00B5418B" w:rsidP="00B5418B">
      <w:pPr>
        <w:ind w:firstLine="709"/>
        <w:rPr>
          <w:rFonts w:ascii="Times New Roman" w:hAnsi="Times New Roman"/>
        </w:rPr>
      </w:pPr>
    </w:p>
    <w:tbl>
      <w:tblPr>
        <w:tblW w:w="14062" w:type="dxa"/>
        <w:tblInd w:w="1809" w:type="dxa"/>
        <w:tblLayout w:type="fixed"/>
        <w:tblCellMar>
          <w:left w:w="0" w:type="dxa"/>
          <w:right w:w="0" w:type="dxa"/>
        </w:tblCellMar>
        <w:tblLook w:val="04A0" w:firstRow="1" w:lastRow="0" w:firstColumn="1" w:lastColumn="0" w:noHBand="0" w:noVBand="1"/>
      </w:tblPr>
      <w:tblGrid>
        <w:gridCol w:w="2529"/>
        <w:gridCol w:w="2149"/>
        <w:gridCol w:w="1418"/>
        <w:gridCol w:w="2409"/>
        <w:gridCol w:w="1701"/>
        <w:gridCol w:w="1276"/>
        <w:gridCol w:w="2552"/>
        <w:gridCol w:w="28"/>
      </w:tblGrid>
      <w:tr w:rsidR="00EF5611" w:rsidRPr="001D3FB9" w14:paraId="2AE47A84" w14:textId="77777777" w:rsidTr="00EF5611">
        <w:trPr>
          <w:trHeight w:val="20"/>
        </w:trPr>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BF17A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Основание для</w:t>
            </w:r>
          </w:p>
          <w:p w14:paraId="0AFB960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начала</w:t>
            </w:r>
          </w:p>
          <w:p w14:paraId="70B71FA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административной</w:t>
            </w:r>
          </w:p>
          <w:p w14:paraId="3C46EBD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процедуры</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D36A2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Содержание административных</w:t>
            </w:r>
          </w:p>
          <w:p w14:paraId="549C577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действий</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D3A53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Срок</w:t>
            </w:r>
          </w:p>
          <w:p w14:paraId="2E7682B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выполнения</w:t>
            </w:r>
          </w:p>
          <w:p w14:paraId="1381FF8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административных</w:t>
            </w:r>
          </w:p>
          <w:p w14:paraId="7D357FD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действий</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77319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Должностное лицо,</w:t>
            </w:r>
          </w:p>
          <w:p w14:paraId="5FB6C59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ответственное за</w:t>
            </w:r>
          </w:p>
          <w:p w14:paraId="01C6701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выполнение</w:t>
            </w:r>
          </w:p>
          <w:p w14:paraId="34C629F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административного</w:t>
            </w:r>
          </w:p>
          <w:p w14:paraId="314406B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действия</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C2E7F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Место</w:t>
            </w:r>
          </w:p>
          <w:p w14:paraId="654897E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выполнения</w:t>
            </w:r>
          </w:p>
          <w:p w14:paraId="2CF8A88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административного действия / используемая</w:t>
            </w:r>
          </w:p>
          <w:p w14:paraId="5A66FA1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информационная</w:t>
            </w:r>
          </w:p>
          <w:p w14:paraId="3B945E0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система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E7218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Критерии</w:t>
            </w:r>
          </w:p>
          <w:p w14:paraId="4EFF329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принятия</w:t>
            </w:r>
          </w:p>
          <w:p w14:paraId="2F444A7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решения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EA2E0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Результат</w:t>
            </w:r>
          </w:p>
          <w:p w14:paraId="57F5424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административного</w:t>
            </w:r>
          </w:p>
          <w:p w14:paraId="76FC4EF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действия, способ фиксации</w:t>
            </w:r>
          </w:p>
        </w:tc>
        <w:tc>
          <w:tcPr>
            <w:tcW w:w="28" w:type="dxa"/>
            <w:hideMark/>
          </w:tcPr>
          <w:p w14:paraId="486D79BF" w14:textId="77777777" w:rsidR="00B5418B" w:rsidRPr="001D3FB9" w:rsidRDefault="00B5418B">
            <w:pPr>
              <w:ind w:firstLine="0"/>
              <w:jc w:val="left"/>
              <w:rPr>
                <w:rFonts w:ascii="Times New Roman" w:eastAsia="Calibri" w:hAnsi="Times New Roman"/>
              </w:rPr>
            </w:pPr>
          </w:p>
        </w:tc>
      </w:tr>
      <w:tr w:rsidR="00EF5611" w:rsidRPr="001D3FB9" w14:paraId="0BE794F8" w14:textId="77777777" w:rsidTr="00EF5611">
        <w:trPr>
          <w:trHeight w:val="20"/>
        </w:trPr>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3CE389" w14:textId="77777777" w:rsidR="00B5418B" w:rsidRPr="001D3FB9" w:rsidRDefault="00B5418B">
            <w:pPr>
              <w:ind w:firstLine="0"/>
              <w:rPr>
                <w:rFonts w:ascii="Times New Roman" w:hAnsi="Times New Roman"/>
              </w:rPr>
            </w:pPr>
            <w:r w:rsidRPr="001D3FB9">
              <w:rPr>
                <w:rFonts w:ascii="Times New Roman" w:hAnsi="Times New Roman"/>
              </w:rPr>
              <w:t>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F1C07C" w14:textId="77777777" w:rsidR="00B5418B" w:rsidRPr="001D3FB9" w:rsidRDefault="00B5418B">
            <w:pPr>
              <w:ind w:firstLine="0"/>
              <w:rPr>
                <w:rFonts w:ascii="Times New Roman" w:hAnsi="Times New Roman"/>
              </w:rPr>
            </w:pPr>
            <w:r w:rsidRPr="001D3FB9">
              <w:rPr>
                <w:rFonts w:ascii="Times New Roman" w:hAnsi="Times New Roman"/>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7213FC" w14:textId="77777777" w:rsidR="00B5418B" w:rsidRPr="001D3FB9" w:rsidRDefault="00B5418B">
            <w:pPr>
              <w:ind w:firstLine="0"/>
              <w:rPr>
                <w:rFonts w:ascii="Times New Roman" w:hAnsi="Times New Roman"/>
              </w:rPr>
            </w:pPr>
            <w:r w:rsidRPr="001D3FB9">
              <w:rPr>
                <w:rFonts w:ascii="Times New Roman" w:hAnsi="Times New Roman"/>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759A91" w14:textId="77777777" w:rsidR="00B5418B" w:rsidRPr="001D3FB9" w:rsidRDefault="00B5418B">
            <w:pPr>
              <w:ind w:firstLine="0"/>
              <w:rPr>
                <w:rFonts w:ascii="Times New Roman" w:hAnsi="Times New Roman"/>
              </w:rPr>
            </w:pPr>
            <w:r w:rsidRPr="001D3FB9">
              <w:rPr>
                <w:rFonts w:ascii="Times New Roman" w:hAnsi="Times New Roman"/>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B7755B" w14:textId="77777777" w:rsidR="00B5418B" w:rsidRPr="001D3FB9" w:rsidRDefault="00B5418B">
            <w:pPr>
              <w:ind w:firstLine="0"/>
              <w:rPr>
                <w:rFonts w:ascii="Times New Roman" w:hAnsi="Times New Roman"/>
              </w:rPr>
            </w:pPr>
            <w:r w:rsidRPr="001D3FB9">
              <w:rPr>
                <w:rFonts w:ascii="Times New Roman" w:hAnsi="Times New Roman"/>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1E053E" w14:textId="77777777" w:rsidR="00B5418B" w:rsidRPr="001D3FB9" w:rsidRDefault="00B5418B">
            <w:pPr>
              <w:ind w:firstLine="0"/>
              <w:rPr>
                <w:rFonts w:ascii="Times New Roman" w:hAnsi="Times New Roman"/>
              </w:rPr>
            </w:pPr>
            <w:r w:rsidRPr="001D3FB9">
              <w:rPr>
                <w:rFonts w:ascii="Times New Roman" w:hAnsi="Times New Roman"/>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BBE58D" w14:textId="77777777" w:rsidR="00B5418B" w:rsidRPr="001D3FB9" w:rsidRDefault="00B5418B">
            <w:pPr>
              <w:ind w:firstLine="0"/>
              <w:rPr>
                <w:rFonts w:ascii="Times New Roman" w:hAnsi="Times New Roman"/>
              </w:rPr>
            </w:pPr>
            <w:r w:rsidRPr="001D3FB9">
              <w:rPr>
                <w:rFonts w:ascii="Times New Roman" w:hAnsi="Times New Roman"/>
              </w:rPr>
              <w:t> </w:t>
            </w:r>
          </w:p>
        </w:tc>
        <w:tc>
          <w:tcPr>
            <w:tcW w:w="28" w:type="dxa"/>
            <w:tcBorders>
              <w:top w:val="nil"/>
              <w:left w:val="nil"/>
              <w:bottom w:val="single" w:sz="6" w:space="0" w:color="000000"/>
              <w:right w:val="nil"/>
            </w:tcBorders>
            <w:hideMark/>
          </w:tcPr>
          <w:p w14:paraId="18623DBF" w14:textId="77777777" w:rsidR="00B5418B" w:rsidRPr="001D3FB9" w:rsidRDefault="00B5418B">
            <w:pPr>
              <w:ind w:firstLine="0"/>
              <w:jc w:val="left"/>
              <w:rPr>
                <w:rFonts w:ascii="Times New Roman" w:eastAsia="Calibri" w:hAnsi="Times New Roman"/>
              </w:rPr>
            </w:pPr>
          </w:p>
        </w:tc>
      </w:tr>
      <w:tr w:rsidR="00B5418B" w:rsidRPr="001D3FB9" w14:paraId="2E7B42D8" w14:textId="77777777" w:rsidTr="00EF5611">
        <w:trPr>
          <w:trHeight w:val="20"/>
        </w:trPr>
        <w:tc>
          <w:tcPr>
            <w:tcW w:w="1403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4A93A2" w14:textId="77777777" w:rsidR="00B5418B" w:rsidRPr="001D3FB9" w:rsidRDefault="00B5418B" w:rsidP="0027136F">
            <w:pPr>
              <w:ind w:firstLine="0"/>
              <w:jc w:val="center"/>
              <w:rPr>
                <w:rFonts w:ascii="Times New Roman" w:hAnsi="Times New Roman"/>
              </w:rPr>
            </w:pPr>
            <w:r w:rsidRPr="001D3FB9">
              <w:rPr>
                <w:rFonts w:ascii="Times New Roman" w:hAnsi="Times New Roman"/>
              </w:rPr>
              <w:t>1. Проверка документов и регистрация заявления</w:t>
            </w:r>
          </w:p>
        </w:tc>
        <w:tc>
          <w:tcPr>
            <w:tcW w:w="28" w:type="dxa"/>
            <w:vAlign w:val="center"/>
            <w:hideMark/>
          </w:tcPr>
          <w:p w14:paraId="1E0E87C5" w14:textId="77777777" w:rsidR="00B5418B" w:rsidRPr="001D3FB9" w:rsidRDefault="00B5418B">
            <w:pPr>
              <w:ind w:firstLine="0"/>
              <w:jc w:val="left"/>
              <w:rPr>
                <w:rFonts w:ascii="Times New Roman" w:eastAsia="Calibri" w:hAnsi="Times New Roman"/>
              </w:rPr>
            </w:pPr>
          </w:p>
        </w:tc>
      </w:tr>
      <w:tr w:rsidR="00EF5611" w:rsidRPr="001D3FB9" w14:paraId="3F4D8054" w14:textId="77777777" w:rsidTr="00EF5611">
        <w:trPr>
          <w:trHeight w:val="20"/>
        </w:trPr>
        <w:tc>
          <w:tcPr>
            <w:tcW w:w="252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C02DB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Поступление</w:t>
            </w:r>
          </w:p>
          <w:p w14:paraId="6CA77A4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заявления и</w:t>
            </w:r>
          </w:p>
          <w:p w14:paraId="700A249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документов для</w:t>
            </w:r>
          </w:p>
          <w:p w14:paraId="5029D2C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6F87D8C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49937AB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 в</w:t>
            </w:r>
          </w:p>
          <w:p w14:paraId="39D7C29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Уполномоченный</w:t>
            </w:r>
          </w:p>
          <w:p w14:paraId="25508A8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DEF99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Прием и проверка</w:t>
            </w:r>
          </w:p>
          <w:p w14:paraId="0E19F79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комплектности документов на</w:t>
            </w:r>
          </w:p>
          <w:p w14:paraId="153B23C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наличие/отсутствие оснований</w:t>
            </w:r>
          </w:p>
          <w:p w14:paraId="18D7982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для отказа в приеме документов, предусмотренных пунктом 2.12 Административного регламента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F4DF5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1 рабочий день</w:t>
            </w:r>
          </w:p>
        </w:tc>
        <w:tc>
          <w:tcPr>
            <w:tcW w:w="24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29F2C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w:t>
            </w:r>
          </w:p>
          <w:p w14:paraId="465305F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органа,</w:t>
            </w:r>
          </w:p>
          <w:p w14:paraId="7A18E0D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ответственное за</w:t>
            </w:r>
          </w:p>
          <w:p w14:paraId="2776B1E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0F94F43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6069CC6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D27C6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Уполномоченный орган / ГИС</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FA789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F1338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регистрация заявления и</w:t>
            </w:r>
          </w:p>
          <w:p w14:paraId="2D520FB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документов в ГИС (присвоение номера и датирование);</w:t>
            </w:r>
          </w:p>
          <w:p w14:paraId="4030D0B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назначение должностного лица,</w:t>
            </w:r>
          </w:p>
          <w:p w14:paraId="2BC4E1E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ответственного за предоставление</w:t>
            </w:r>
          </w:p>
          <w:p w14:paraId="3B1AABA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 и передача</w:t>
            </w:r>
          </w:p>
          <w:p w14:paraId="093774D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ему документов</w:t>
            </w:r>
          </w:p>
        </w:tc>
        <w:tc>
          <w:tcPr>
            <w:tcW w:w="28" w:type="dxa"/>
            <w:tcBorders>
              <w:top w:val="single" w:sz="6" w:space="0" w:color="000000"/>
              <w:left w:val="nil"/>
              <w:bottom w:val="nil"/>
              <w:right w:val="nil"/>
            </w:tcBorders>
            <w:hideMark/>
          </w:tcPr>
          <w:p w14:paraId="2F893F48" w14:textId="77777777" w:rsidR="00B5418B" w:rsidRPr="001D3FB9" w:rsidRDefault="00B5418B">
            <w:pPr>
              <w:ind w:firstLine="0"/>
              <w:jc w:val="left"/>
              <w:rPr>
                <w:rFonts w:ascii="Times New Roman" w:eastAsia="Calibri" w:hAnsi="Times New Roman"/>
              </w:rPr>
            </w:pPr>
          </w:p>
        </w:tc>
      </w:tr>
      <w:tr w:rsidR="00EF5611" w:rsidRPr="001D3FB9" w14:paraId="04F6D0B2" w14:textId="77777777" w:rsidTr="00EF5611">
        <w:trPr>
          <w:trHeight w:val="20"/>
        </w:trPr>
        <w:tc>
          <w:tcPr>
            <w:tcW w:w="2529" w:type="dxa"/>
            <w:vMerge/>
            <w:tcBorders>
              <w:top w:val="single" w:sz="6" w:space="0" w:color="000000"/>
              <w:left w:val="single" w:sz="6" w:space="0" w:color="000000"/>
              <w:bottom w:val="single" w:sz="6" w:space="0" w:color="000000"/>
              <w:right w:val="single" w:sz="6" w:space="0" w:color="000000"/>
            </w:tcBorders>
            <w:vAlign w:val="center"/>
            <w:hideMark/>
          </w:tcPr>
          <w:p w14:paraId="1B40E1D2" w14:textId="77777777" w:rsidR="00B5418B" w:rsidRPr="001D3FB9" w:rsidRDefault="00B5418B">
            <w:pPr>
              <w:ind w:firstLine="0"/>
              <w:jc w:val="left"/>
              <w:rPr>
                <w:rFonts w:ascii="Times New Roman" w:eastAsia="SimSun" w:hAnsi="Times New Roman"/>
                <w:lang w:eastAsia="ar-SA"/>
              </w:rPr>
            </w:pP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23FDD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xml:space="preserve">В случае выявления оснований для отказа в приеме документов, направление заявителю в электронной форме в личный </w:t>
            </w:r>
            <w:r w:rsidRPr="001D3FB9">
              <w:rPr>
                <w:rFonts w:ascii="Times New Roman" w:eastAsia="SimSun" w:hAnsi="Times New Roman"/>
                <w:lang w:eastAsia="ar-SA"/>
              </w:rPr>
              <w:lastRenderedPageBreak/>
              <w:t>кабинет на ЕПГУ решения об отказе в приеме документов, необходимых</w:t>
            </w:r>
          </w:p>
          <w:p w14:paraId="36CD348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для предоставления</w:t>
            </w:r>
          </w:p>
          <w:p w14:paraId="79653E0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09F06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1 рабочий день</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14:paraId="64589979" w14:textId="77777777" w:rsidR="00B5418B" w:rsidRPr="001D3FB9" w:rsidRDefault="00B5418B">
            <w:pPr>
              <w:ind w:firstLine="0"/>
              <w:jc w:val="left"/>
              <w:rPr>
                <w:rFonts w:ascii="Times New Roman" w:eastAsia="SimSun" w:hAnsi="Times New Roman"/>
                <w:lang w:eastAsia="ar-SA"/>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3604B30A" w14:textId="77777777" w:rsidR="00B5418B" w:rsidRPr="001D3FB9" w:rsidRDefault="00B5418B">
            <w:pPr>
              <w:ind w:firstLine="0"/>
              <w:jc w:val="left"/>
              <w:rPr>
                <w:rFonts w:ascii="Times New Roman" w:eastAsia="SimSun" w:hAnsi="Times New Roman"/>
                <w:lang w:eastAsia="ar-SA"/>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6D5558AD" w14:textId="77777777" w:rsidR="00B5418B" w:rsidRPr="001D3FB9" w:rsidRDefault="00B5418B">
            <w:pPr>
              <w:ind w:firstLine="0"/>
              <w:jc w:val="left"/>
              <w:rPr>
                <w:rFonts w:ascii="Times New Roman" w:eastAsia="SimSun" w:hAnsi="Times New Roman"/>
                <w:lang w:eastAsia="ar-SA"/>
              </w:rPr>
            </w:pPr>
          </w:p>
        </w:tc>
        <w:tc>
          <w:tcPr>
            <w:tcW w:w="2552" w:type="dxa"/>
            <w:vMerge/>
            <w:tcBorders>
              <w:top w:val="single" w:sz="6" w:space="0" w:color="000000"/>
              <w:left w:val="single" w:sz="6" w:space="0" w:color="000000"/>
              <w:bottom w:val="single" w:sz="6" w:space="0" w:color="000000"/>
              <w:right w:val="single" w:sz="6" w:space="0" w:color="000000"/>
            </w:tcBorders>
            <w:vAlign w:val="center"/>
            <w:hideMark/>
          </w:tcPr>
          <w:p w14:paraId="7E37E113" w14:textId="77777777" w:rsidR="00B5418B" w:rsidRPr="001D3FB9" w:rsidRDefault="00B5418B">
            <w:pPr>
              <w:ind w:firstLine="0"/>
              <w:jc w:val="left"/>
              <w:rPr>
                <w:rFonts w:ascii="Times New Roman" w:eastAsia="SimSun" w:hAnsi="Times New Roman"/>
                <w:lang w:eastAsia="ar-SA"/>
              </w:rPr>
            </w:pPr>
          </w:p>
        </w:tc>
        <w:tc>
          <w:tcPr>
            <w:tcW w:w="28" w:type="dxa"/>
            <w:hideMark/>
          </w:tcPr>
          <w:p w14:paraId="40C29C66" w14:textId="77777777" w:rsidR="00B5418B" w:rsidRPr="001D3FB9" w:rsidRDefault="00B5418B">
            <w:pPr>
              <w:ind w:firstLine="0"/>
              <w:jc w:val="left"/>
              <w:rPr>
                <w:rFonts w:ascii="Times New Roman" w:eastAsia="Calibri" w:hAnsi="Times New Roman"/>
              </w:rPr>
            </w:pPr>
          </w:p>
        </w:tc>
      </w:tr>
      <w:tr w:rsidR="00EF5611" w:rsidRPr="001D3FB9" w14:paraId="1DA76C67" w14:textId="77777777" w:rsidTr="00EF5611">
        <w:trPr>
          <w:trHeight w:val="20"/>
        </w:trPr>
        <w:tc>
          <w:tcPr>
            <w:tcW w:w="2529" w:type="dxa"/>
            <w:vMerge/>
            <w:tcBorders>
              <w:top w:val="single" w:sz="6" w:space="0" w:color="000000"/>
              <w:left w:val="single" w:sz="6" w:space="0" w:color="000000"/>
              <w:bottom w:val="single" w:sz="6" w:space="0" w:color="000000"/>
              <w:right w:val="single" w:sz="6" w:space="0" w:color="000000"/>
            </w:tcBorders>
            <w:vAlign w:val="center"/>
            <w:hideMark/>
          </w:tcPr>
          <w:p w14:paraId="0BB0F5C3" w14:textId="77777777" w:rsidR="00B5418B" w:rsidRPr="001D3FB9" w:rsidRDefault="00B5418B">
            <w:pPr>
              <w:ind w:firstLine="0"/>
              <w:jc w:val="left"/>
              <w:rPr>
                <w:rFonts w:ascii="Times New Roman" w:eastAsia="SimSun" w:hAnsi="Times New Roman"/>
                <w:lang w:eastAsia="ar-SA"/>
              </w:rPr>
            </w:pP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D0FD0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 случае непредставления в</w:t>
            </w:r>
          </w:p>
          <w:p w14:paraId="5288B2F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течение указанного срока</w:t>
            </w:r>
          </w:p>
          <w:p w14:paraId="61458B8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необходимых документов</w:t>
            </w:r>
          </w:p>
          <w:p w14:paraId="4405F0C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(сведений из документов),</w:t>
            </w:r>
          </w:p>
          <w:p w14:paraId="32F2505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не исправления выявленных</w:t>
            </w:r>
          </w:p>
          <w:p w14:paraId="1500075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нарушений, формирование и</w:t>
            </w:r>
          </w:p>
          <w:p w14:paraId="3D26A59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направление заявителю в</w:t>
            </w:r>
          </w:p>
          <w:p w14:paraId="0EAB7DE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электронной форме в</w:t>
            </w:r>
          </w:p>
          <w:p w14:paraId="6409DDE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личный кабинет на ЕНГУ</w:t>
            </w:r>
          </w:p>
          <w:p w14:paraId="6993091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уведомления об отказе в</w:t>
            </w:r>
          </w:p>
          <w:p w14:paraId="48CF875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приеме документов,</w:t>
            </w:r>
          </w:p>
          <w:p w14:paraId="5C8847A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необходимых для</w:t>
            </w:r>
          </w:p>
          <w:p w14:paraId="7332E30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023D922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 с</w:t>
            </w:r>
          </w:p>
          <w:p w14:paraId="0F1D155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xml:space="preserve">указанием причин </w:t>
            </w:r>
            <w:r w:rsidRPr="001D3FB9">
              <w:rPr>
                <w:rFonts w:ascii="Times New Roman" w:eastAsia="SimSun" w:hAnsi="Times New Roman"/>
                <w:lang w:eastAsia="ar-SA"/>
              </w:rPr>
              <w:lastRenderedPageBreak/>
              <w:t>отказа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C7D03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 </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14:paraId="318CC91E" w14:textId="77777777" w:rsidR="00B5418B" w:rsidRPr="001D3FB9" w:rsidRDefault="00B5418B">
            <w:pPr>
              <w:ind w:firstLine="0"/>
              <w:jc w:val="left"/>
              <w:rPr>
                <w:rFonts w:ascii="Times New Roman" w:eastAsia="SimSun" w:hAnsi="Times New Roman"/>
                <w:lang w:eastAsia="ar-SA"/>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010C61A3" w14:textId="77777777" w:rsidR="00B5418B" w:rsidRPr="001D3FB9" w:rsidRDefault="00B5418B">
            <w:pPr>
              <w:ind w:firstLine="0"/>
              <w:jc w:val="left"/>
              <w:rPr>
                <w:rFonts w:ascii="Times New Roman" w:eastAsia="SimSun" w:hAnsi="Times New Roman"/>
                <w:lang w:eastAsia="ar-SA"/>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530A669B" w14:textId="77777777" w:rsidR="00B5418B" w:rsidRPr="001D3FB9" w:rsidRDefault="00B5418B">
            <w:pPr>
              <w:ind w:firstLine="0"/>
              <w:jc w:val="left"/>
              <w:rPr>
                <w:rFonts w:ascii="Times New Roman" w:eastAsia="SimSun" w:hAnsi="Times New Roman"/>
                <w:lang w:eastAsia="ar-SA"/>
              </w:rPr>
            </w:pPr>
          </w:p>
        </w:tc>
        <w:tc>
          <w:tcPr>
            <w:tcW w:w="2552" w:type="dxa"/>
            <w:vMerge/>
            <w:tcBorders>
              <w:top w:val="single" w:sz="6" w:space="0" w:color="000000"/>
              <w:left w:val="single" w:sz="6" w:space="0" w:color="000000"/>
              <w:bottom w:val="single" w:sz="6" w:space="0" w:color="000000"/>
              <w:right w:val="single" w:sz="6" w:space="0" w:color="000000"/>
            </w:tcBorders>
            <w:vAlign w:val="center"/>
            <w:hideMark/>
          </w:tcPr>
          <w:p w14:paraId="510F3195" w14:textId="77777777" w:rsidR="00B5418B" w:rsidRPr="001D3FB9" w:rsidRDefault="00B5418B">
            <w:pPr>
              <w:ind w:firstLine="0"/>
              <w:jc w:val="left"/>
              <w:rPr>
                <w:rFonts w:ascii="Times New Roman" w:eastAsia="SimSun" w:hAnsi="Times New Roman"/>
                <w:lang w:eastAsia="ar-SA"/>
              </w:rPr>
            </w:pPr>
          </w:p>
        </w:tc>
        <w:tc>
          <w:tcPr>
            <w:tcW w:w="28" w:type="dxa"/>
            <w:hideMark/>
          </w:tcPr>
          <w:p w14:paraId="4EEE0E4D" w14:textId="77777777" w:rsidR="00B5418B" w:rsidRPr="001D3FB9" w:rsidRDefault="00B5418B">
            <w:pPr>
              <w:ind w:firstLine="0"/>
              <w:jc w:val="left"/>
              <w:rPr>
                <w:rFonts w:ascii="Times New Roman" w:eastAsia="Calibri" w:hAnsi="Times New Roman"/>
              </w:rPr>
            </w:pPr>
          </w:p>
        </w:tc>
      </w:tr>
      <w:tr w:rsidR="00EF5611" w:rsidRPr="001D3FB9" w14:paraId="5B1F6C20" w14:textId="77777777" w:rsidTr="00EF5611">
        <w:trPr>
          <w:trHeight w:val="20"/>
        </w:trPr>
        <w:tc>
          <w:tcPr>
            <w:tcW w:w="2529" w:type="dxa"/>
            <w:vMerge/>
            <w:tcBorders>
              <w:top w:val="single" w:sz="6" w:space="0" w:color="000000"/>
              <w:left w:val="single" w:sz="6" w:space="0" w:color="000000"/>
              <w:bottom w:val="single" w:sz="6" w:space="0" w:color="000000"/>
              <w:right w:val="single" w:sz="6" w:space="0" w:color="000000"/>
            </w:tcBorders>
            <w:vAlign w:val="center"/>
            <w:hideMark/>
          </w:tcPr>
          <w:p w14:paraId="3AF66962" w14:textId="77777777" w:rsidR="00B5418B" w:rsidRPr="001D3FB9" w:rsidRDefault="00B5418B">
            <w:pPr>
              <w:ind w:firstLine="0"/>
              <w:jc w:val="left"/>
              <w:rPr>
                <w:rFonts w:ascii="Times New Roman" w:eastAsia="SimSun" w:hAnsi="Times New Roman"/>
                <w:lang w:eastAsia="ar-SA"/>
              </w:rPr>
            </w:pP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35B6C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 случае отсутствия оснований</w:t>
            </w:r>
          </w:p>
          <w:p w14:paraId="19B1085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9ADA7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1 рабочий день</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BBB25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Должностное лицо</w:t>
            </w:r>
          </w:p>
          <w:p w14:paraId="1DB491E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w:t>
            </w:r>
          </w:p>
          <w:p w14:paraId="334E723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органа,</w:t>
            </w:r>
          </w:p>
          <w:p w14:paraId="6381326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ответственное за</w:t>
            </w:r>
          </w:p>
          <w:p w14:paraId="6E78562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регистрацию</w:t>
            </w:r>
          </w:p>
          <w:p w14:paraId="198D750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корреспонденции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D042C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Уполномоченный орган / ГИС</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9E719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w:t>
            </w:r>
          </w:p>
        </w:tc>
        <w:tc>
          <w:tcPr>
            <w:tcW w:w="2552" w:type="dxa"/>
            <w:vMerge/>
            <w:tcBorders>
              <w:top w:val="single" w:sz="6" w:space="0" w:color="000000"/>
              <w:left w:val="single" w:sz="6" w:space="0" w:color="000000"/>
              <w:bottom w:val="single" w:sz="6" w:space="0" w:color="000000"/>
              <w:right w:val="single" w:sz="6" w:space="0" w:color="000000"/>
            </w:tcBorders>
            <w:vAlign w:val="center"/>
            <w:hideMark/>
          </w:tcPr>
          <w:p w14:paraId="5B7932AE" w14:textId="77777777" w:rsidR="00B5418B" w:rsidRPr="001D3FB9" w:rsidRDefault="00B5418B">
            <w:pPr>
              <w:ind w:firstLine="0"/>
              <w:jc w:val="left"/>
              <w:rPr>
                <w:rFonts w:ascii="Times New Roman" w:eastAsia="SimSun" w:hAnsi="Times New Roman"/>
                <w:lang w:eastAsia="ar-SA"/>
              </w:rPr>
            </w:pPr>
          </w:p>
        </w:tc>
        <w:tc>
          <w:tcPr>
            <w:tcW w:w="28" w:type="dxa"/>
            <w:hideMark/>
          </w:tcPr>
          <w:p w14:paraId="539A2237" w14:textId="77777777" w:rsidR="00B5418B" w:rsidRPr="001D3FB9" w:rsidRDefault="00B5418B">
            <w:pPr>
              <w:ind w:firstLine="0"/>
              <w:jc w:val="left"/>
              <w:rPr>
                <w:rFonts w:ascii="Times New Roman" w:eastAsia="Calibri" w:hAnsi="Times New Roman"/>
              </w:rPr>
            </w:pPr>
          </w:p>
        </w:tc>
      </w:tr>
      <w:tr w:rsidR="00EF5611" w:rsidRPr="001D3FB9" w14:paraId="30F29DF2" w14:textId="77777777" w:rsidTr="00EF5611">
        <w:trPr>
          <w:trHeight w:val="20"/>
        </w:trPr>
        <w:tc>
          <w:tcPr>
            <w:tcW w:w="2529" w:type="dxa"/>
            <w:vMerge/>
            <w:tcBorders>
              <w:top w:val="single" w:sz="6" w:space="0" w:color="000000"/>
              <w:left w:val="single" w:sz="6" w:space="0" w:color="000000"/>
              <w:bottom w:val="single" w:sz="6" w:space="0" w:color="000000"/>
              <w:right w:val="single" w:sz="6" w:space="0" w:color="000000"/>
            </w:tcBorders>
            <w:vAlign w:val="center"/>
            <w:hideMark/>
          </w:tcPr>
          <w:p w14:paraId="5F83E0CA" w14:textId="77777777" w:rsidR="00B5418B" w:rsidRPr="001D3FB9" w:rsidRDefault="00B5418B">
            <w:pPr>
              <w:ind w:firstLine="0"/>
              <w:jc w:val="left"/>
              <w:rPr>
                <w:rFonts w:ascii="Times New Roman" w:eastAsia="SimSun" w:hAnsi="Times New Roman"/>
                <w:lang w:eastAsia="ar-SA"/>
              </w:rPr>
            </w:pP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53851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Проверка заявления и документов представленных для получения муниципальной услуги</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5C24B54A" w14:textId="77777777" w:rsidR="00B5418B" w:rsidRPr="001D3FB9" w:rsidRDefault="00B5418B">
            <w:pPr>
              <w:ind w:firstLine="0"/>
              <w:jc w:val="left"/>
              <w:rPr>
                <w:rFonts w:ascii="Times New Roman" w:eastAsia="SimSun" w:hAnsi="Times New Roman"/>
                <w:lang w:eastAsia="ar-SA"/>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4BC91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должностное лицо</w:t>
            </w:r>
          </w:p>
          <w:p w14:paraId="016EAF8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w:t>
            </w:r>
          </w:p>
          <w:p w14:paraId="0E50BA0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органа, ответственное за</w:t>
            </w:r>
          </w:p>
          <w:p w14:paraId="49FCFB7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09485C5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380C204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3ED1A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Уполномоченный орган/ГИС</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FDE4A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39FDE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Направленное заявителю электронное уведомление о приеме заявления к рассмотрению либо отказа в приеме заявления к рассмотрению</w:t>
            </w:r>
          </w:p>
        </w:tc>
        <w:tc>
          <w:tcPr>
            <w:tcW w:w="28" w:type="dxa"/>
            <w:hideMark/>
          </w:tcPr>
          <w:p w14:paraId="6ECFB228" w14:textId="77777777" w:rsidR="00B5418B" w:rsidRPr="001D3FB9" w:rsidRDefault="00B5418B">
            <w:pPr>
              <w:ind w:firstLine="0"/>
              <w:jc w:val="left"/>
              <w:rPr>
                <w:rFonts w:ascii="Times New Roman" w:eastAsia="Calibri" w:hAnsi="Times New Roman"/>
              </w:rPr>
            </w:pPr>
          </w:p>
        </w:tc>
      </w:tr>
      <w:tr w:rsidR="00EF5611" w:rsidRPr="001D3FB9" w14:paraId="2B7FA871" w14:textId="77777777" w:rsidTr="00EF5611">
        <w:trPr>
          <w:trHeight w:val="20"/>
        </w:trPr>
        <w:tc>
          <w:tcPr>
            <w:tcW w:w="2529" w:type="dxa"/>
            <w:vMerge/>
            <w:tcBorders>
              <w:top w:val="single" w:sz="6" w:space="0" w:color="000000"/>
              <w:left w:val="single" w:sz="6" w:space="0" w:color="000000"/>
              <w:bottom w:val="single" w:sz="6" w:space="0" w:color="000000"/>
              <w:right w:val="single" w:sz="6" w:space="0" w:color="000000"/>
            </w:tcBorders>
            <w:vAlign w:val="center"/>
            <w:hideMark/>
          </w:tcPr>
          <w:p w14:paraId="66A218AA" w14:textId="77777777" w:rsidR="00B5418B" w:rsidRPr="001D3FB9" w:rsidRDefault="00B5418B">
            <w:pPr>
              <w:ind w:firstLine="0"/>
              <w:jc w:val="left"/>
              <w:rPr>
                <w:rFonts w:ascii="Times New Roman" w:eastAsia="SimSun" w:hAnsi="Times New Roman"/>
                <w:lang w:eastAsia="ar-SA"/>
              </w:rPr>
            </w:pP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99241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Направление заявителю</w:t>
            </w:r>
          </w:p>
          <w:p w14:paraId="550AB3F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электронного сообщения о</w:t>
            </w:r>
          </w:p>
          <w:p w14:paraId="16A6DF5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приеме заявления к</w:t>
            </w:r>
          </w:p>
          <w:p w14:paraId="1AD24FC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рассмотрению либо отказа в</w:t>
            </w:r>
          </w:p>
          <w:p w14:paraId="114AD92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приеме заявления к</w:t>
            </w:r>
          </w:p>
          <w:p w14:paraId="7F79D44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рассмотрению с</w:t>
            </w:r>
          </w:p>
          <w:p w14:paraId="7FD0C40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обоснованием отказа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FE7CC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064FA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29FC8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C9987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наличие/отсутствие</w:t>
            </w:r>
          </w:p>
          <w:p w14:paraId="52EBDE4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оснований для отказа в</w:t>
            </w:r>
          </w:p>
          <w:p w14:paraId="3DBA64B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приеме</w:t>
            </w:r>
          </w:p>
          <w:p w14:paraId="32B6990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документов,</w:t>
            </w:r>
          </w:p>
          <w:p w14:paraId="221A2FA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предусмотренных пунктом</w:t>
            </w:r>
          </w:p>
          <w:p w14:paraId="61A3391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2.7</w:t>
            </w:r>
          </w:p>
          <w:p w14:paraId="4DD2FBC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Административного</w:t>
            </w:r>
          </w:p>
          <w:p w14:paraId="3210FC5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регламента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AE998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 </w:t>
            </w:r>
          </w:p>
        </w:tc>
        <w:tc>
          <w:tcPr>
            <w:tcW w:w="28" w:type="dxa"/>
            <w:tcBorders>
              <w:top w:val="nil"/>
              <w:left w:val="nil"/>
              <w:bottom w:val="single" w:sz="6" w:space="0" w:color="000000"/>
              <w:right w:val="nil"/>
            </w:tcBorders>
            <w:hideMark/>
          </w:tcPr>
          <w:p w14:paraId="5543F7A0" w14:textId="77777777" w:rsidR="00B5418B" w:rsidRPr="001D3FB9" w:rsidRDefault="00B5418B">
            <w:pPr>
              <w:ind w:firstLine="0"/>
              <w:jc w:val="left"/>
              <w:rPr>
                <w:rFonts w:ascii="Times New Roman" w:eastAsia="Calibri" w:hAnsi="Times New Roman"/>
              </w:rPr>
            </w:pPr>
          </w:p>
        </w:tc>
      </w:tr>
      <w:tr w:rsidR="00B5418B" w:rsidRPr="001D3FB9" w14:paraId="224B835E" w14:textId="77777777" w:rsidTr="00EF5611">
        <w:trPr>
          <w:trHeight w:val="20"/>
        </w:trPr>
        <w:tc>
          <w:tcPr>
            <w:tcW w:w="1403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6DBF6E" w14:textId="77777777" w:rsidR="00B5418B" w:rsidRPr="001D3FB9" w:rsidRDefault="00B5418B" w:rsidP="0027136F">
            <w:pPr>
              <w:suppressAutoHyphens/>
              <w:ind w:firstLine="0"/>
              <w:jc w:val="center"/>
              <w:rPr>
                <w:rFonts w:ascii="Times New Roman" w:eastAsia="SimSun" w:hAnsi="Times New Roman"/>
                <w:lang w:eastAsia="ar-SA"/>
              </w:rPr>
            </w:pPr>
            <w:r w:rsidRPr="001D3FB9">
              <w:rPr>
                <w:rFonts w:ascii="Times New Roman" w:eastAsia="SimSun" w:hAnsi="Times New Roman"/>
                <w:lang w:eastAsia="ar-SA"/>
              </w:rPr>
              <w:lastRenderedPageBreak/>
              <w:t>2. Получение сведений посредством СМЭВ</w:t>
            </w:r>
          </w:p>
        </w:tc>
        <w:tc>
          <w:tcPr>
            <w:tcW w:w="28" w:type="dxa"/>
            <w:vAlign w:val="center"/>
            <w:hideMark/>
          </w:tcPr>
          <w:p w14:paraId="1C55CAA3" w14:textId="77777777" w:rsidR="00B5418B" w:rsidRPr="001D3FB9" w:rsidRDefault="00B5418B">
            <w:pPr>
              <w:ind w:firstLine="0"/>
              <w:jc w:val="left"/>
              <w:rPr>
                <w:rFonts w:ascii="Times New Roman" w:eastAsia="Calibri" w:hAnsi="Times New Roman"/>
              </w:rPr>
            </w:pPr>
          </w:p>
        </w:tc>
      </w:tr>
      <w:tr w:rsidR="00EF5611" w:rsidRPr="001D3FB9" w14:paraId="077A0BA4" w14:textId="77777777" w:rsidTr="00EF5611">
        <w:trPr>
          <w:trHeight w:val="20"/>
        </w:trPr>
        <w:tc>
          <w:tcPr>
            <w:tcW w:w="252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FB70C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пакет</w:t>
            </w:r>
          </w:p>
          <w:p w14:paraId="5A238FD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зарегистрированных документов, поступивших</w:t>
            </w:r>
          </w:p>
          <w:p w14:paraId="2152E2E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должностному</w:t>
            </w:r>
          </w:p>
          <w:p w14:paraId="03D6CA8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лицу, ответственному за</w:t>
            </w:r>
          </w:p>
          <w:p w14:paraId="6224490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25125CE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4C83993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9A61E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направление</w:t>
            </w:r>
          </w:p>
          <w:p w14:paraId="10AB6D6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межведомственных запросов</w:t>
            </w:r>
          </w:p>
          <w:p w14:paraId="1B90099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 органы и организации,</w:t>
            </w:r>
          </w:p>
          <w:p w14:paraId="7FCBC5A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указанные в пункте 2.2.2</w:t>
            </w:r>
          </w:p>
          <w:p w14:paraId="476AB0E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Административного</w:t>
            </w:r>
          </w:p>
          <w:p w14:paraId="63112C9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регламента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E7755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 день</w:t>
            </w:r>
          </w:p>
          <w:p w14:paraId="5E8C789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регистрации заявления и</w:t>
            </w:r>
          </w:p>
          <w:p w14:paraId="4DFA523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документов</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30749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должностное лицо</w:t>
            </w:r>
          </w:p>
          <w:p w14:paraId="38F5038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w:t>
            </w:r>
          </w:p>
          <w:p w14:paraId="2A94D02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органа,</w:t>
            </w:r>
          </w:p>
          <w:p w14:paraId="2A02ED1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ответственное за</w:t>
            </w:r>
          </w:p>
          <w:p w14:paraId="4D4D912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33C62ED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FF548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Уполномоченный орган/ГИС/</w:t>
            </w:r>
          </w:p>
          <w:p w14:paraId="625BA7B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СМЭВ</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3F344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отсутствие</w:t>
            </w:r>
          </w:p>
          <w:p w14:paraId="20C4BB1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документов,</w:t>
            </w:r>
          </w:p>
          <w:p w14:paraId="3649550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необходимых для</w:t>
            </w:r>
          </w:p>
          <w:p w14:paraId="364F4C2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1B28410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p w14:paraId="725304A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находящихся в</w:t>
            </w:r>
          </w:p>
          <w:p w14:paraId="75E752F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распоряжении</w:t>
            </w:r>
          </w:p>
          <w:p w14:paraId="466699C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государственных органов</w:t>
            </w:r>
          </w:p>
          <w:p w14:paraId="6926759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(организаций)</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79AC8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направление</w:t>
            </w:r>
          </w:p>
          <w:p w14:paraId="6DDB560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межведомственного</w:t>
            </w:r>
          </w:p>
          <w:p w14:paraId="12805F3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запроса в органы (организации),</w:t>
            </w:r>
          </w:p>
          <w:p w14:paraId="61D10FC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предоставляющие</w:t>
            </w:r>
          </w:p>
          <w:p w14:paraId="2C562BF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документы (сведения),</w:t>
            </w:r>
          </w:p>
          <w:p w14:paraId="00E270B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предусмотренные пунктами 2.6.2 Административного</w:t>
            </w:r>
          </w:p>
          <w:p w14:paraId="0A09D95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регламента, в том</w:t>
            </w:r>
          </w:p>
          <w:p w14:paraId="36E4C54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числе с использованием</w:t>
            </w:r>
          </w:p>
          <w:p w14:paraId="01717A9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СМЭВ</w:t>
            </w:r>
          </w:p>
        </w:tc>
        <w:tc>
          <w:tcPr>
            <w:tcW w:w="28" w:type="dxa"/>
            <w:tcBorders>
              <w:top w:val="single" w:sz="6" w:space="0" w:color="000000"/>
              <w:left w:val="nil"/>
              <w:bottom w:val="nil"/>
              <w:right w:val="nil"/>
            </w:tcBorders>
            <w:hideMark/>
          </w:tcPr>
          <w:p w14:paraId="7977E430" w14:textId="77777777" w:rsidR="00B5418B" w:rsidRPr="001D3FB9" w:rsidRDefault="00B5418B">
            <w:pPr>
              <w:ind w:firstLine="0"/>
              <w:jc w:val="left"/>
              <w:rPr>
                <w:rFonts w:ascii="Times New Roman" w:eastAsia="Calibri" w:hAnsi="Times New Roman"/>
              </w:rPr>
            </w:pPr>
          </w:p>
        </w:tc>
      </w:tr>
      <w:tr w:rsidR="00EF5611" w:rsidRPr="001D3FB9" w14:paraId="2E14BFBD" w14:textId="77777777" w:rsidTr="00EF5611">
        <w:trPr>
          <w:trHeight w:val="20"/>
        </w:trPr>
        <w:tc>
          <w:tcPr>
            <w:tcW w:w="2529" w:type="dxa"/>
            <w:vMerge/>
            <w:tcBorders>
              <w:top w:val="single" w:sz="6" w:space="0" w:color="000000"/>
              <w:left w:val="single" w:sz="6" w:space="0" w:color="000000"/>
              <w:bottom w:val="single" w:sz="6" w:space="0" w:color="000000"/>
              <w:right w:val="single" w:sz="6" w:space="0" w:color="000000"/>
            </w:tcBorders>
            <w:vAlign w:val="center"/>
            <w:hideMark/>
          </w:tcPr>
          <w:p w14:paraId="701D3784" w14:textId="77777777" w:rsidR="00B5418B" w:rsidRPr="001D3FB9" w:rsidRDefault="00B5418B">
            <w:pPr>
              <w:ind w:firstLine="0"/>
              <w:jc w:val="left"/>
              <w:rPr>
                <w:rFonts w:ascii="Times New Roman" w:eastAsia="SimSun" w:hAnsi="Times New Roman"/>
                <w:lang w:eastAsia="ar-SA"/>
              </w:rPr>
            </w:pP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E7B1D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получение ответов на</w:t>
            </w:r>
          </w:p>
          <w:p w14:paraId="729EA51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межведомственные запросы,</w:t>
            </w:r>
          </w:p>
          <w:p w14:paraId="4B2FC28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формирование полного</w:t>
            </w:r>
          </w:p>
          <w:p w14:paraId="0246ECB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комплекта документов</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F323D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3 рабочих дня</w:t>
            </w:r>
          </w:p>
          <w:p w14:paraId="0BB3756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со дня направления</w:t>
            </w:r>
          </w:p>
          <w:p w14:paraId="7EACEAE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межведомственного запроса в орган или организаци</w:t>
            </w:r>
            <w:r w:rsidRPr="001D3FB9">
              <w:rPr>
                <w:rFonts w:ascii="Times New Roman" w:eastAsia="SimSun" w:hAnsi="Times New Roman"/>
                <w:lang w:eastAsia="ar-SA"/>
              </w:rPr>
              <w:lastRenderedPageBreak/>
              <w:t>ю,</w:t>
            </w:r>
          </w:p>
          <w:p w14:paraId="4ABBA57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предоставляющие</w:t>
            </w:r>
          </w:p>
          <w:p w14:paraId="1BC867A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 и</w:t>
            </w:r>
          </w:p>
          <w:p w14:paraId="723E4BA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информацию,</w:t>
            </w:r>
          </w:p>
          <w:p w14:paraId="5AEA71B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если иные сроки не предусмотрены</w:t>
            </w:r>
          </w:p>
          <w:p w14:paraId="6F1A083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законодательством РФ и субъекта РФ</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B94A4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должностное лицо</w:t>
            </w:r>
          </w:p>
          <w:p w14:paraId="6363065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w:t>
            </w:r>
          </w:p>
          <w:p w14:paraId="68F635A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органа,</w:t>
            </w:r>
          </w:p>
          <w:p w14:paraId="48762F6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ответственное за</w:t>
            </w:r>
          </w:p>
          <w:p w14:paraId="7905381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5844C01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608AED9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C926D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Уполномоченный орган /ГИС/</w:t>
            </w:r>
          </w:p>
          <w:p w14:paraId="5BE3413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СМЭВ</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4AEA8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12F77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получение документов</w:t>
            </w:r>
          </w:p>
          <w:p w14:paraId="4BAC1DD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(сведений), необходимых для предоставления</w:t>
            </w:r>
          </w:p>
          <w:p w14:paraId="2502A9B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tc>
        <w:tc>
          <w:tcPr>
            <w:tcW w:w="28" w:type="dxa"/>
            <w:hideMark/>
          </w:tcPr>
          <w:p w14:paraId="72367433" w14:textId="77777777" w:rsidR="00B5418B" w:rsidRPr="001D3FB9" w:rsidRDefault="00B5418B">
            <w:pPr>
              <w:ind w:firstLine="0"/>
              <w:jc w:val="left"/>
              <w:rPr>
                <w:rFonts w:ascii="Times New Roman" w:eastAsia="Calibri" w:hAnsi="Times New Roman"/>
              </w:rPr>
            </w:pPr>
          </w:p>
        </w:tc>
      </w:tr>
      <w:tr w:rsidR="00B5418B" w:rsidRPr="001D3FB9" w14:paraId="120910F7" w14:textId="77777777" w:rsidTr="00EF5611">
        <w:trPr>
          <w:trHeight w:val="20"/>
        </w:trPr>
        <w:tc>
          <w:tcPr>
            <w:tcW w:w="1403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0C8F32" w14:textId="77777777" w:rsidR="00B5418B" w:rsidRPr="001D3FB9" w:rsidRDefault="00B5418B" w:rsidP="0027136F">
            <w:pPr>
              <w:suppressAutoHyphens/>
              <w:ind w:firstLine="0"/>
              <w:jc w:val="center"/>
              <w:rPr>
                <w:rFonts w:ascii="Times New Roman" w:eastAsia="SimSun" w:hAnsi="Times New Roman"/>
                <w:lang w:eastAsia="ar-SA"/>
              </w:rPr>
            </w:pPr>
            <w:r w:rsidRPr="001D3FB9">
              <w:rPr>
                <w:rFonts w:ascii="Times New Roman" w:eastAsia="SimSun" w:hAnsi="Times New Roman"/>
                <w:lang w:eastAsia="ar-SA"/>
              </w:rPr>
              <w:lastRenderedPageBreak/>
              <w:t>3. Рассмотрение документов и сведений</w:t>
            </w:r>
          </w:p>
        </w:tc>
        <w:tc>
          <w:tcPr>
            <w:tcW w:w="28" w:type="dxa"/>
            <w:hideMark/>
          </w:tcPr>
          <w:p w14:paraId="15DE73B1" w14:textId="77777777" w:rsidR="00B5418B" w:rsidRPr="001D3FB9" w:rsidRDefault="00B5418B">
            <w:pPr>
              <w:ind w:firstLine="0"/>
              <w:jc w:val="left"/>
              <w:rPr>
                <w:rFonts w:ascii="Times New Roman" w:eastAsia="Calibri" w:hAnsi="Times New Roman"/>
              </w:rPr>
            </w:pPr>
          </w:p>
        </w:tc>
      </w:tr>
      <w:tr w:rsidR="00EF5611" w:rsidRPr="001D3FB9" w14:paraId="2D207DFB" w14:textId="77777777" w:rsidTr="00EF5611">
        <w:trPr>
          <w:trHeight w:val="20"/>
        </w:trPr>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DC880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пакет</w:t>
            </w:r>
          </w:p>
          <w:p w14:paraId="275B6C8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зарегистрированных документов,</w:t>
            </w:r>
          </w:p>
          <w:p w14:paraId="795E634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поступивших</w:t>
            </w:r>
          </w:p>
          <w:p w14:paraId="3513C55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должностному</w:t>
            </w:r>
          </w:p>
          <w:p w14:paraId="5287814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лицу,</w:t>
            </w:r>
          </w:p>
          <w:p w14:paraId="3377BB1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ответственному за</w:t>
            </w:r>
          </w:p>
          <w:p w14:paraId="1350441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0950A95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767DC5B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1736D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Проведение соответствия</w:t>
            </w:r>
          </w:p>
          <w:p w14:paraId="5FA031B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документов и сведений</w:t>
            </w:r>
          </w:p>
          <w:p w14:paraId="1FA0489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требованиям нормативных</w:t>
            </w:r>
          </w:p>
          <w:p w14:paraId="630DC68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правовых актов предоставления</w:t>
            </w:r>
          </w:p>
          <w:p w14:paraId="22855A8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EE6C5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 день</w:t>
            </w:r>
          </w:p>
          <w:p w14:paraId="05C03A0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получения</w:t>
            </w:r>
          </w:p>
          <w:p w14:paraId="3A7DE28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межведомственных</w:t>
            </w:r>
          </w:p>
          <w:p w14:paraId="0A68F8D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запросов</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1E293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должностное лицо</w:t>
            </w:r>
          </w:p>
          <w:p w14:paraId="3820F5A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w:t>
            </w:r>
          </w:p>
          <w:p w14:paraId="637D087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органа,</w:t>
            </w:r>
          </w:p>
          <w:p w14:paraId="4EBAC6A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ответственное за</w:t>
            </w:r>
          </w:p>
          <w:p w14:paraId="6E63AD1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00F41C9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F92FB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Уполномоченный орган / ГИС</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A819B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основания</w:t>
            </w:r>
          </w:p>
          <w:p w14:paraId="1CEF09C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отказа в</w:t>
            </w:r>
          </w:p>
          <w:p w14:paraId="1956473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предоставлении</w:t>
            </w:r>
          </w:p>
          <w:p w14:paraId="1DF78C4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p w14:paraId="3CCD0F7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предусмотренные пунктом 2.8</w:t>
            </w:r>
          </w:p>
          <w:p w14:paraId="21D81D7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Административного регламента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F03C4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проект результата</w:t>
            </w:r>
          </w:p>
          <w:p w14:paraId="6D45FB0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30BD6B5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6DCC541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xml:space="preserve">услуги </w:t>
            </w:r>
          </w:p>
        </w:tc>
        <w:tc>
          <w:tcPr>
            <w:tcW w:w="28" w:type="dxa"/>
            <w:hideMark/>
          </w:tcPr>
          <w:p w14:paraId="52C365AD" w14:textId="77777777" w:rsidR="00B5418B" w:rsidRPr="001D3FB9" w:rsidRDefault="00B5418B">
            <w:pPr>
              <w:ind w:firstLine="0"/>
              <w:jc w:val="left"/>
              <w:rPr>
                <w:rFonts w:ascii="Times New Roman" w:eastAsia="Calibri" w:hAnsi="Times New Roman"/>
              </w:rPr>
            </w:pPr>
          </w:p>
        </w:tc>
      </w:tr>
      <w:tr w:rsidR="00B5418B" w:rsidRPr="001D3FB9" w14:paraId="106B6313" w14:textId="77777777" w:rsidTr="00EF5611">
        <w:trPr>
          <w:trHeight w:val="20"/>
        </w:trPr>
        <w:tc>
          <w:tcPr>
            <w:tcW w:w="1403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8DE1BF" w14:textId="77777777" w:rsidR="00B5418B" w:rsidRPr="001D3FB9" w:rsidRDefault="00B5418B" w:rsidP="0027136F">
            <w:pPr>
              <w:suppressAutoHyphens/>
              <w:ind w:firstLine="0"/>
              <w:jc w:val="center"/>
              <w:rPr>
                <w:rFonts w:ascii="Times New Roman" w:eastAsia="SimSun" w:hAnsi="Times New Roman"/>
                <w:lang w:eastAsia="ar-SA"/>
              </w:rPr>
            </w:pPr>
            <w:r w:rsidRPr="001D3FB9">
              <w:rPr>
                <w:rFonts w:ascii="Times New Roman" w:eastAsia="SimSun" w:hAnsi="Times New Roman"/>
                <w:lang w:eastAsia="ar-SA"/>
              </w:rPr>
              <w:t>4. Принятие решения</w:t>
            </w:r>
          </w:p>
        </w:tc>
        <w:tc>
          <w:tcPr>
            <w:tcW w:w="28" w:type="dxa"/>
            <w:hideMark/>
          </w:tcPr>
          <w:p w14:paraId="281A34E1" w14:textId="77777777" w:rsidR="00B5418B" w:rsidRPr="001D3FB9" w:rsidRDefault="00B5418B">
            <w:pPr>
              <w:ind w:firstLine="0"/>
              <w:jc w:val="left"/>
              <w:rPr>
                <w:rFonts w:ascii="Times New Roman" w:eastAsia="Calibri" w:hAnsi="Times New Roman"/>
              </w:rPr>
            </w:pPr>
          </w:p>
        </w:tc>
      </w:tr>
      <w:tr w:rsidR="00EF5611" w:rsidRPr="001D3FB9" w14:paraId="759F0F2E" w14:textId="77777777" w:rsidTr="00EF5611">
        <w:trPr>
          <w:trHeight w:val="20"/>
        </w:trPr>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C4806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проект результата</w:t>
            </w:r>
          </w:p>
          <w:p w14:paraId="477DF71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467CC56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3BAE236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 xml:space="preserve">услуги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90696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Принятие решения о</w:t>
            </w:r>
          </w:p>
          <w:p w14:paraId="192959F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xml:space="preserve">предоставления </w:t>
            </w:r>
          </w:p>
          <w:p w14:paraId="626DD4C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муниципальной услуги или об</w:t>
            </w:r>
          </w:p>
          <w:p w14:paraId="2A8924B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отказе в предоставлении услуги</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5290C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15 рабочих</w:t>
            </w:r>
          </w:p>
          <w:p w14:paraId="7C898F7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дней</w:t>
            </w:r>
          </w:p>
        </w:tc>
        <w:tc>
          <w:tcPr>
            <w:tcW w:w="24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50B7C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xml:space="preserve">должностное лицо Уполномоченного органа, </w:t>
            </w:r>
            <w:r w:rsidRPr="001D3FB9">
              <w:rPr>
                <w:rFonts w:ascii="Times New Roman" w:eastAsia="SimSun" w:hAnsi="Times New Roman"/>
                <w:lang w:eastAsia="ar-SA"/>
              </w:rPr>
              <w:lastRenderedPageBreak/>
              <w:t>ответственное за</w:t>
            </w:r>
          </w:p>
          <w:p w14:paraId="67A6D29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05EAA6E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1611CBE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p w14:paraId="43C82A8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Руководитель</w:t>
            </w:r>
          </w:p>
          <w:p w14:paraId="7114F73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 органа или иное</w:t>
            </w:r>
          </w:p>
          <w:p w14:paraId="4C5D590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уполномоченное им лицо</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2CCC7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Уполномоченный орган / ГИС</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ADAFA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3958A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Результат</w:t>
            </w:r>
          </w:p>
          <w:p w14:paraId="2A0A486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67891D9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1241193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услуги,</w:t>
            </w:r>
          </w:p>
          <w:p w14:paraId="6670903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подписанный усиленной</w:t>
            </w:r>
          </w:p>
          <w:p w14:paraId="0759944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квалифицированной</w:t>
            </w:r>
          </w:p>
          <w:p w14:paraId="1299484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подписью руководителя</w:t>
            </w:r>
          </w:p>
          <w:p w14:paraId="1D7663E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w:t>
            </w:r>
          </w:p>
          <w:p w14:paraId="61E41AF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органа или иного</w:t>
            </w:r>
          </w:p>
          <w:p w14:paraId="06EA70F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 им</w:t>
            </w:r>
          </w:p>
          <w:p w14:paraId="6AFC45F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лица</w:t>
            </w:r>
          </w:p>
        </w:tc>
        <w:tc>
          <w:tcPr>
            <w:tcW w:w="28" w:type="dxa"/>
            <w:hideMark/>
          </w:tcPr>
          <w:p w14:paraId="6B13E758" w14:textId="77777777" w:rsidR="00B5418B" w:rsidRPr="001D3FB9" w:rsidRDefault="00B5418B">
            <w:pPr>
              <w:ind w:firstLine="0"/>
              <w:jc w:val="left"/>
              <w:rPr>
                <w:rFonts w:ascii="Times New Roman" w:eastAsia="Calibri" w:hAnsi="Times New Roman"/>
              </w:rPr>
            </w:pPr>
          </w:p>
        </w:tc>
      </w:tr>
      <w:tr w:rsidR="00EF5611" w:rsidRPr="001D3FB9" w14:paraId="0FBA3F4F" w14:textId="77777777" w:rsidTr="00EF5611">
        <w:trPr>
          <w:trHeight w:val="20"/>
        </w:trPr>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164D6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A50FD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Формирование решения о</w:t>
            </w:r>
          </w:p>
          <w:p w14:paraId="435E4CD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предоставлении</w:t>
            </w:r>
          </w:p>
          <w:p w14:paraId="13B7308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 или об отказе в предоставлении</w:t>
            </w:r>
          </w:p>
          <w:p w14:paraId="75CE2D2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01A7C150" w14:textId="77777777" w:rsidR="00B5418B" w:rsidRPr="001D3FB9" w:rsidRDefault="00B5418B">
            <w:pPr>
              <w:ind w:firstLine="0"/>
              <w:jc w:val="left"/>
              <w:rPr>
                <w:rFonts w:ascii="Times New Roman" w:eastAsia="SimSun" w:hAnsi="Times New Roman"/>
                <w:lang w:eastAsia="ar-SA"/>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14:paraId="1BAFC2C0" w14:textId="77777777" w:rsidR="00B5418B" w:rsidRPr="001D3FB9" w:rsidRDefault="00B5418B">
            <w:pPr>
              <w:ind w:firstLine="0"/>
              <w:jc w:val="left"/>
              <w:rPr>
                <w:rFonts w:ascii="Times New Roman" w:eastAsia="SimSun" w:hAnsi="Times New Roman"/>
                <w:lang w:eastAsia="ar-SA"/>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40CF0B6E" w14:textId="77777777" w:rsidR="00B5418B" w:rsidRPr="001D3FB9" w:rsidRDefault="00B5418B">
            <w:pPr>
              <w:ind w:firstLine="0"/>
              <w:jc w:val="left"/>
              <w:rPr>
                <w:rFonts w:ascii="Times New Roman" w:eastAsia="SimSun" w:hAnsi="Times New Roman"/>
                <w:lang w:eastAsia="ar-SA"/>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61F64B78" w14:textId="77777777" w:rsidR="00B5418B" w:rsidRPr="001D3FB9" w:rsidRDefault="00B5418B">
            <w:pPr>
              <w:ind w:firstLine="0"/>
              <w:jc w:val="left"/>
              <w:rPr>
                <w:rFonts w:ascii="Times New Roman" w:eastAsia="SimSun" w:hAnsi="Times New Roman"/>
                <w:lang w:eastAsia="ar-SA"/>
              </w:rPr>
            </w:pPr>
          </w:p>
        </w:tc>
        <w:tc>
          <w:tcPr>
            <w:tcW w:w="2552" w:type="dxa"/>
            <w:vMerge/>
            <w:tcBorders>
              <w:top w:val="single" w:sz="6" w:space="0" w:color="000000"/>
              <w:left w:val="single" w:sz="6" w:space="0" w:color="000000"/>
              <w:bottom w:val="single" w:sz="6" w:space="0" w:color="000000"/>
              <w:right w:val="single" w:sz="6" w:space="0" w:color="000000"/>
            </w:tcBorders>
            <w:vAlign w:val="center"/>
            <w:hideMark/>
          </w:tcPr>
          <w:p w14:paraId="40BA2E49" w14:textId="77777777" w:rsidR="00B5418B" w:rsidRPr="001D3FB9" w:rsidRDefault="00B5418B">
            <w:pPr>
              <w:ind w:firstLine="0"/>
              <w:jc w:val="left"/>
              <w:rPr>
                <w:rFonts w:ascii="Times New Roman" w:eastAsia="SimSun" w:hAnsi="Times New Roman"/>
                <w:lang w:eastAsia="ar-SA"/>
              </w:rPr>
            </w:pPr>
          </w:p>
        </w:tc>
        <w:tc>
          <w:tcPr>
            <w:tcW w:w="28" w:type="dxa"/>
            <w:hideMark/>
          </w:tcPr>
          <w:p w14:paraId="418E6B61" w14:textId="77777777" w:rsidR="00B5418B" w:rsidRPr="001D3FB9" w:rsidRDefault="00B5418B">
            <w:pPr>
              <w:ind w:firstLine="0"/>
              <w:jc w:val="left"/>
              <w:rPr>
                <w:rFonts w:ascii="Times New Roman" w:eastAsia="Calibri" w:hAnsi="Times New Roman"/>
              </w:rPr>
            </w:pPr>
          </w:p>
        </w:tc>
      </w:tr>
      <w:tr w:rsidR="00B5418B" w:rsidRPr="001D3FB9" w14:paraId="14E48E7E" w14:textId="77777777" w:rsidTr="00EF5611">
        <w:trPr>
          <w:trHeight w:val="20"/>
        </w:trPr>
        <w:tc>
          <w:tcPr>
            <w:tcW w:w="1403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1B6FB8" w14:textId="77777777" w:rsidR="00B5418B" w:rsidRPr="001D3FB9" w:rsidRDefault="00B5418B" w:rsidP="0027136F">
            <w:pPr>
              <w:suppressAutoHyphens/>
              <w:ind w:firstLine="0"/>
              <w:jc w:val="center"/>
              <w:rPr>
                <w:rFonts w:ascii="Times New Roman" w:eastAsia="SimSun" w:hAnsi="Times New Roman"/>
                <w:lang w:eastAsia="ar-SA"/>
              </w:rPr>
            </w:pPr>
            <w:r w:rsidRPr="001D3FB9">
              <w:rPr>
                <w:rFonts w:ascii="Times New Roman" w:eastAsia="SimSun" w:hAnsi="Times New Roman"/>
                <w:lang w:eastAsia="ar-SA"/>
              </w:rPr>
              <w:t>5. Выдача результата</w:t>
            </w:r>
          </w:p>
        </w:tc>
        <w:tc>
          <w:tcPr>
            <w:tcW w:w="28" w:type="dxa"/>
            <w:hideMark/>
          </w:tcPr>
          <w:p w14:paraId="7299E49F" w14:textId="77777777" w:rsidR="00B5418B" w:rsidRPr="001D3FB9" w:rsidRDefault="00B5418B">
            <w:pPr>
              <w:ind w:firstLine="0"/>
              <w:jc w:val="left"/>
              <w:rPr>
                <w:rFonts w:ascii="Times New Roman" w:eastAsia="Calibri" w:hAnsi="Times New Roman"/>
              </w:rPr>
            </w:pPr>
          </w:p>
        </w:tc>
      </w:tr>
      <w:tr w:rsidR="00EF5611" w:rsidRPr="001D3FB9" w14:paraId="08B374DE" w14:textId="77777777" w:rsidTr="00EF5611">
        <w:trPr>
          <w:trHeight w:val="20"/>
        </w:trPr>
        <w:tc>
          <w:tcPr>
            <w:tcW w:w="252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3B2C7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формирование и</w:t>
            </w:r>
          </w:p>
          <w:p w14:paraId="3C2505D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регистрация</w:t>
            </w:r>
          </w:p>
          <w:p w14:paraId="735E605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результата</w:t>
            </w:r>
          </w:p>
          <w:p w14:paraId="06A4171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6016D3D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 в</w:t>
            </w:r>
          </w:p>
          <w:p w14:paraId="66CA2DC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форме</w:t>
            </w:r>
          </w:p>
          <w:p w14:paraId="754A43F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электронного</w:t>
            </w:r>
          </w:p>
          <w:p w14:paraId="3D1E486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документа в ГИС</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CD547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Регистрация результата</w:t>
            </w:r>
          </w:p>
          <w:p w14:paraId="592D3A8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372B583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E2E8A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после</w:t>
            </w:r>
          </w:p>
          <w:p w14:paraId="60051A6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окончания</w:t>
            </w:r>
          </w:p>
          <w:p w14:paraId="3ED1B36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процедуры</w:t>
            </w:r>
          </w:p>
          <w:p w14:paraId="0DDD8C0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принятия решения (в общий срок</w:t>
            </w:r>
          </w:p>
          <w:p w14:paraId="0750E4A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456159F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 не</w:t>
            </w:r>
          </w:p>
          <w:p w14:paraId="42C4935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включается)</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558F8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должностное лицо</w:t>
            </w:r>
          </w:p>
          <w:p w14:paraId="0F7011D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 органа,</w:t>
            </w:r>
          </w:p>
          <w:p w14:paraId="5969899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ответственное за</w:t>
            </w:r>
          </w:p>
          <w:p w14:paraId="40CF9AC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77719DF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5CC6904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99FBC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Уполномоченный орган / ГИС</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5D41D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B467B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Внесение сведений о</w:t>
            </w:r>
          </w:p>
          <w:p w14:paraId="6DFBCCA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конечном результате</w:t>
            </w:r>
          </w:p>
          <w:p w14:paraId="6FE7994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22EF4A6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5106FC2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28" w:type="dxa"/>
            <w:hideMark/>
          </w:tcPr>
          <w:p w14:paraId="14046C17" w14:textId="77777777" w:rsidR="00B5418B" w:rsidRPr="001D3FB9" w:rsidRDefault="00B5418B">
            <w:pPr>
              <w:ind w:firstLine="0"/>
              <w:jc w:val="left"/>
              <w:rPr>
                <w:rFonts w:ascii="Times New Roman" w:eastAsia="Calibri" w:hAnsi="Times New Roman"/>
              </w:rPr>
            </w:pPr>
          </w:p>
        </w:tc>
      </w:tr>
      <w:tr w:rsidR="00EF5611" w:rsidRPr="001D3FB9" w14:paraId="5607DCD4" w14:textId="77777777" w:rsidTr="00EF5611">
        <w:trPr>
          <w:trHeight w:val="20"/>
        </w:trPr>
        <w:tc>
          <w:tcPr>
            <w:tcW w:w="2529" w:type="dxa"/>
            <w:vMerge/>
            <w:tcBorders>
              <w:top w:val="single" w:sz="6" w:space="0" w:color="000000"/>
              <w:left w:val="single" w:sz="6" w:space="0" w:color="000000"/>
              <w:bottom w:val="single" w:sz="6" w:space="0" w:color="000000"/>
              <w:right w:val="single" w:sz="6" w:space="0" w:color="000000"/>
            </w:tcBorders>
            <w:vAlign w:val="center"/>
            <w:hideMark/>
          </w:tcPr>
          <w:p w14:paraId="67971933" w14:textId="77777777" w:rsidR="00B5418B" w:rsidRPr="001D3FB9" w:rsidRDefault="00B5418B">
            <w:pPr>
              <w:ind w:firstLine="0"/>
              <w:jc w:val="left"/>
              <w:rPr>
                <w:rFonts w:ascii="Times New Roman" w:eastAsia="SimSun" w:hAnsi="Times New Roman"/>
                <w:lang w:eastAsia="ar-SA"/>
              </w:rPr>
            </w:pP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AEAE5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Направление в</w:t>
            </w:r>
          </w:p>
          <w:p w14:paraId="0A63204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многофункциональный центр</w:t>
            </w:r>
          </w:p>
          <w:p w14:paraId="17D9905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xml:space="preserve">результата муниципальной услуги, указанного в </w:t>
            </w:r>
            <w:r w:rsidRPr="001D3FB9">
              <w:rPr>
                <w:rFonts w:ascii="Times New Roman" w:eastAsia="SimSun" w:hAnsi="Times New Roman"/>
                <w:lang w:eastAsia="ar-SA"/>
              </w:rPr>
              <w:lastRenderedPageBreak/>
              <w:t>пунктах 2.5, 2.6 Административного регламента, в форме электронного</w:t>
            </w:r>
          </w:p>
          <w:p w14:paraId="1082556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документа, подписанного</w:t>
            </w:r>
          </w:p>
          <w:p w14:paraId="73144D4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усиленной квалифицированной</w:t>
            </w:r>
          </w:p>
          <w:p w14:paraId="6CE5815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электронной подписью</w:t>
            </w:r>
          </w:p>
          <w:p w14:paraId="3BA0042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 должностного</w:t>
            </w:r>
          </w:p>
          <w:p w14:paraId="04CD324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лица Уполномоченного органа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0D9D6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в сроки,</w:t>
            </w:r>
          </w:p>
          <w:p w14:paraId="585CAF0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установленные</w:t>
            </w:r>
          </w:p>
          <w:p w14:paraId="76B31F8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соглашением о</w:t>
            </w:r>
          </w:p>
          <w:p w14:paraId="50CDF15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взаимодействии между</w:t>
            </w:r>
          </w:p>
          <w:p w14:paraId="07B041F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Уполномоченным органом и многофункциональным центром</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E0674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должностное лицо</w:t>
            </w:r>
          </w:p>
          <w:p w14:paraId="2EE68C2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 органа,</w:t>
            </w:r>
          </w:p>
          <w:p w14:paraId="5D9C401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ответственное за</w:t>
            </w:r>
          </w:p>
          <w:p w14:paraId="4E5460F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1619BC8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7463439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25C87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Уполномоченный орган / АИС</w:t>
            </w:r>
          </w:p>
          <w:p w14:paraId="0787217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МФЦ</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1BB59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Указание</w:t>
            </w:r>
          </w:p>
          <w:p w14:paraId="50120FC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заявителем в</w:t>
            </w:r>
          </w:p>
          <w:p w14:paraId="5FF4791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Запросе способа</w:t>
            </w:r>
          </w:p>
          <w:p w14:paraId="40D771B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Выдачи результат</w:t>
            </w:r>
            <w:r w:rsidRPr="001D3FB9">
              <w:rPr>
                <w:rFonts w:ascii="Times New Roman" w:eastAsia="SimSun" w:hAnsi="Times New Roman"/>
                <w:lang w:eastAsia="ar-SA"/>
              </w:rPr>
              <w:lastRenderedPageBreak/>
              <w:t>а</w:t>
            </w:r>
          </w:p>
          <w:p w14:paraId="2431DF4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 в</w:t>
            </w:r>
          </w:p>
          <w:p w14:paraId="284EAAC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многофункциональном центре, а</w:t>
            </w:r>
          </w:p>
          <w:p w14:paraId="6CFAC99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также подача</w:t>
            </w:r>
          </w:p>
          <w:p w14:paraId="6C15A21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Запроса через</w:t>
            </w:r>
          </w:p>
          <w:p w14:paraId="14F92C2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многофункциональный центр</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1F59C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выдача результата</w:t>
            </w:r>
          </w:p>
          <w:p w14:paraId="6BC465C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6880B95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 заявителю в форме бумажного документа,</w:t>
            </w:r>
          </w:p>
          <w:p w14:paraId="2D530DC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подтверждающего</w:t>
            </w:r>
          </w:p>
          <w:p w14:paraId="6645717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xml:space="preserve">содержание </w:t>
            </w:r>
            <w:r w:rsidRPr="001D3FB9">
              <w:rPr>
                <w:rFonts w:ascii="Times New Roman" w:eastAsia="SimSun" w:hAnsi="Times New Roman"/>
                <w:lang w:eastAsia="ar-SA"/>
              </w:rPr>
              <w:lastRenderedPageBreak/>
              <w:t>электронного</w:t>
            </w:r>
          </w:p>
          <w:p w14:paraId="111E2BE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документа, заверенного печатью</w:t>
            </w:r>
          </w:p>
          <w:p w14:paraId="4D87490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многофункционального центра;</w:t>
            </w:r>
          </w:p>
          <w:p w14:paraId="5A09AB5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внесение сведений в</w:t>
            </w:r>
          </w:p>
          <w:p w14:paraId="400031D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ГИС о выдаче</w:t>
            </w:r>
          </w:p>
          <w:p w14:paraId="6284757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результата муниципальной услуги</w:t>
            </w:r>
          </w:p>
        </w:tc>
        <w:tc>
          <w:tcPr>
            <w:tcW w:w="28" w:type="dxa"/>
            <w:hideMark/>
          </w:tcPr>
          <w:p w14:paraId="0E9A71AE" w14:textId="77777777" w:rsidR="00B5418B" w:rsidRPr="001D3FB9" w:rsidRDefault="00B5418B">
            <w:pPr>
              <w:ind w:firstLine="0"/>
              <w:jc w:val="left"/>
              <w:rPr>
                <w:rFonts w:ascii="Times New Roman" w:eastAsia="Calibri" w:hAnsi="Times New Roman"/>
              </w:rPr>
            </w:pPr>
          </w:p>
        </w:tc>
      </w:tr>
      <w:tr w:rsidR="00EF5611" w:rsidRPr="001D3FB9" w14:paraId="54B83991" w14:textId="77777777" w:rsidTr="00EF5611">
        <w:trPr>
          <w:trHeight w:val="20"/>
        </w:trPr>
        <w:tc>
          <w:tcPr>
            <w:tcW w:w="2529" w:type="dxa"/>
            <w:vMerge/>
            <w:tcBorders>
              <w:top w:val="single" w:sz="6" w:space="0" w:color="000000"/>
              <w:left w:val="single" w:sz="6" w:space="0" w:color="000000"/>
              <w:bottom w:val="single" w:sz="6" w:space="0" w:color="000000"/>
              <w:right w:val="single" w:sz="6" w:space="0" w:color="000000"/>
            </w:tcBorders>
            <w:vAlign w:val="center"/>
            <w:hideMark/>
          </w:tcPr>
          <w:p w14:paraId="06AF88D6" w14:textId="77777777" w:rsidR="00B5418B" w:rsidRPr="001D3FB9" w:rsidRDefault="00B5418B">
            <w:pPr>
              <w:ind w:firstLine="0"/>
              <w:jc w:val="left"/>
              <w:rPr>
                <w:rFonts w:ascii="Times New Roman" w:eastAsia="SimSun" w:hAnsi="Times New Roman"/>
                <w:lang w:eastAsia="ar-SA"/>
              </w:rPr>
            </w:pP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2128B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Направление заявителю</w:t>
            </w:r>
          </w:p>
          <w:p w14:paraId="6E2416C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результата предоставления</w:t>
            </w:r>
          </w:p>
          <w:p w14:paraId="798A946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 в</w:t>
            </w:r>
          </w:p>
          <w:p w14:paraId="546C119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личный кабинет на ЕПГУ</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EC273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 день</w:t>
            </w:r>
          </w:p>
          <w:p w14:paraId="0EA98D3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регистрации</w:t>
            </w:r>
          </w:p>
          <w:p w14:paraId="199BA38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результата</w:t>
            </w:r>
          </w:p>
          <w:p w14:paraId="02DDCB3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11C8B30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89BF8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должностное лицо</w:t>
            </w:r>
          </w:p>
          <w:p w14:paraId="4E86A68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w:t>
            </w:r>
          </w:p>
          <w:p w14:paraId="1EAF006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органа,</w:t>
            </w:r>
          </w:p>
          <w:p w14:paraId="3AB033B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ответственное за</w:t>
            </w:r>
          </w:p>
          <w:p w14:paraId="14BC85F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1F6D0F9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35FB845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110D2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ГИС</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33055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6172F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Результат муниципальной</w:t>
            </w:r>
          </w:p>
          <w:p w14:paraId="6785223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 направленный</w:t>
            </w:r>
          </w:p>
          <w:p w14:paraId="797E445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заявителю на личный</w:t>
            </w:r>
          </w:p>
          <w:p w14:paraId="7C10857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кабинет на ЕПГУ</w:t>
            </w:r>
          </w:p>
        </w:tc>
        <w:tc>
          <w:tcPr>
            <w:tcW w:w="28" w:type="dxa"/>
            <w:hideMark/>
          </w:tcPr>
          <w:p w14:paraId="20DCE134" w14:textId="77777777" w:rsidR="00B5418B" w:rsidRPr="001D3FB9" w:rsidRDefault="00B5418B">
            <w:pPr>
              <w:ind w:firstLine="0"/>
              <w:jc w:val="left"/>
              <w:rPr>
                <w:rFonts w:ascii="Times New Roman" w:eastAsia="Calibri" w:hAnsi="Times New Roman"/>
              </w:rPr>
            </w:pPr>
          </w:p>
        </w:tc>
      </w:tr>
      <w:tr w:rsidR="00B5418B" w:rsidRPr="001D3FB9" w14:paraId="737A4F91" w14:textId="77777777" w:rsidTr="00EF5611">
        <w:trPr>
          <w:trHeight w:val="20"/>
        </w:trPr>
        <w:tc>
          <w:tcPr>
            <w:tcW w:w="1403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8559ED" w14:textId="77777777" w:rsidR="00B5418B" w:rsidRPr="001D3FB9" w:rsidRDefault="00B5418B" w:rsidP="0027136F">
            <w:pPr>
              <w:suppressAutoHyphens/>
              <w:ind w:firstLine="0"/>
              <w:jc w:val="center"/>
              <w:rPr>
                <w:rFonts w:ascii="Times New Roman" w:eastAsia="SimSun" w:hAnsi="Times New Roman"/>
                <w:lang w:eastAsia="ar-SA"/>
              </w:rPr>
            </w:pPr>
            <w:r w:rsidRPr="001D3FB9">
              <w:rPr>
                <w:rFonts w:ascii="Times New Roman" w:eastAsia="SimSun" w:hAnsi="Times New Roman"/>
                <w:lang w:eastAsia="ar-SA"/>
              </w:rPr>
              <w:t>6. Внесение результата муниципальной услуги в реестр решений</w:t>
            </w:r>
          </w:p>
        </w:tc>
        <w:tc>
          <w:tcPr>
            <w:tcW w:w="28" w:type="dxa"/>
            <w:hideMark/>
          </w:tcPr>
          <w:p w14:paraId="28D7A24E" w14:textId="77777777" w:rsidR="00B5418B" w:rsidRPr="001D3FB9" w:rsidRDefault="00B5418B">
            <w:pPr>
              <w:ind w:firstLine="0"/>
              <w:jc w:val="left"/>
              <w:rPr>
                <w:rFonts w:ascii="Times New Roman" w:eastAsia="Calibri" w:hAnsi="Times New Roman"/>
              </w:rPr>
            </w:pPr>
          </w:p>
        </w:tc>
      </w:tr>
      <w:tr w:rsidR="00EF5611" w:rsidRPr="001D3FB9" w14:paraId="27C72299" w14:textId="77777777" w:rsidTr="00EF5611">
        <w:trPr>
          <w:trHeight w:val="20"/>
        </w:trPr>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4B679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Формирование и</w:t>
            </w:r>
          </w:p>
          <w:p w14:paraId="05D1AD5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регистрация</w:t>
            </w:r>
          </w:p>
          <w:p w14:paraId="57F4109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результата</w:t>
            </w:r>
          </w:p>
          <w:p w14:paraId="492D41D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 в</w:t>
            </w:r>
          </w:p>
          <w:p w14:paraId="68442F9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форме</w:t>
            </w:r>
          </w:p>
          <w:p w14:paraId="1AE2CD8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электронного</w:t>
            </w:r>
          </w:p>
          <w:p w14:paraId="09F3C92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документа в ГИС</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78A27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Внесение сведений о результате предоставления муниципальной услуги, в реестр решений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FDFCD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1 рабочий</w:t>
            </w:r>
          </w:p>
          <w:p w14:paraId="08D9616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день</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7A872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должностное лицо</w:t>
            </w:r>
          </w:p>
          <w:p w14:paraId="759FE21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 органа, ответственное за</w:t>
            </w:r>
          </w:p>
          <w:p w14:paraId="11B1A76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676F2D6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2F2D70E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5044D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ГИС</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6F16C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C8816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Результат</w:t>
            </w:r>
          </w:p>
          <w:p w14:paraId="0A19AC2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15EE3C8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6F957B4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p w14:paraId="54A8653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xml:space="preserve"> внесен в</w:t>
            </w:r>
          </w:p>
          <w:p w14:paraId="5B40790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реестр</w:t>
            </w:r>
          </w:p>
        </w:tc>
        <w:tc>
          <w:tcPr>
            <w:tcW w:w="28" w:type="dxa"/>
            <w:hideMark/>
          </w:tcPr>
          <w:p w14:paraId="5370C1C9" w14:textId="77777777" w:rsidR="00B5418B" w:rsidRPr="001D3FB9" w:rsidRDefault="00B5418B">
            <w:pPr>
              <w:ind w:firstLine="0"/>
              <w:jc w:val="left"/>
              <w:rPr>
                <w:rFonts w:ascii="Times New Roman" w:eastAsia="Calibri" w:hAnsi="Times New Roman"/>
              </w:rPr>
            </w:pPr>
          </w:p>
        </w:tc>
      </w:tr>
    </w:tbl>
    <w:p w14:paraId="2B25CB5E" w14:textId="77777777" w:rsidR="003C74FA" w:rsidRPr="001D3FB9" w:rsidRDefault="003C74FA" w:rsidP="0027136F">
      <w:pPr>
        <w:ind w:firstLine="709"/>
        <w:rPr>
          <w:rFonts w:ascii="Times New Roman" w:hAnsi="Times New Roman"/>
        </w:rPr>
      </w:pPr>
    </w:p>
    <w:sectPr w:rsidR="003C74FA" w:rsidRPr="001D3FB9" w:rsidSect="0027136F">
      <w:pgSz w:w="16838" w:h="11906" w:orient="landscape"/>
      <w:pgMar w:top="426" w:right="536" w:bottom="28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52C08" w14:textId="77777777" w:rsidR="00A33205" w:rsidRDefault="00A33205" w:rsidP="00651D53">
      <w:r>
        <w:separator/>
      </w:r>
    </w:p>
  </w:endnote>
  <w:endnote w:type="continuationSeparator" w:id="0">
    <w:p w14:paraId="3F3402F6" w14:textId="77777777" w:rsidR="00A33205" w:rsidRDefault="00A33205" w:rsidP="0065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3F799" w14:textId="61D976D0" w:rsidR="00AC0F9B" w:rsidRDefault="00AC0F9B">
    <w:pPr>
      <w:pStyle w:val="aa"/>
      <w:jc w:val="right"/>
    </w:pPr>
  </w:p>
  <w:p w14:paraId="5EDE9ED1" w14:textId="77777777" w:rsidR="006F6282" w:rsidRDefault="006F62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ADBBB" w14:textId="77777777" w:rsidR="00A33205" w:rsidRDefault="00A33205" w:rsidP="00651D53">
      <w:r>
        <w:separator/>
      </w:r>
    </w:p>
  </w:footnote>
  <w:footnote w:type="continuationSeparator" w:id="0">
    <w:p w14:paraId="0C4BB6DB" w14:textId="77777777" w:rsidR="00A33205" w:rsidRDefault="00A33205" w:rsidP="00651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5932ED"/>
    <w:multiLevelType w:val="hybridMultilevel"/>
    <w:tmpl w:val="EDD82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5">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60E12E8"/>
    <w:multiLevelType w:val="multilevel"/>
    <w:tmpl w:val="EF424A16"/>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9">
    <w:nsid w:val="2F186387"/>
    <w:multiLevelType w:val="hybridMultilevel"/>
    <w:tmpl w:val="80860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B17E28"/>
    <w:multiLevelType w:val="multilevel"/>
    <w:tmpl w:val="2DCC3A74"/>
    <w:lvl w:ilvl="0">
      <w:start w:val="3"/>
      <w:numFmt w:val="decimal"/>
      <w:lvlText w:val="%1"/>
      <w:lvlJc w:val="left"/>
      <w:pPr>
        <w:ind w:left="825" w:hanging="825"/>
      </w:pPr>
      <w:rPr>
        <w:rFonts w:hint="default"/>
      </w:rPr>
    </w:lvl>
    <w:lvl w:ilvl="1">
      <w:start w:val="2"/>
      <w:numFmt w:val="decimal"/>
      <w:lvlText w:val="%1.%2"/>
      <w:lvlJc w:val="left"/>
      <w:pPr>
        <w:ind w:left="1894" w:hanging="825"/>
      </w:pPr>
      <w:rPr>
        <w:rFonts w:hint="default"/>
      </w:rPr>
    </w:lvl>
    <w:lvl w:ilvl="2">
      <w:start w:val="2"/>
      <w:numFmt w:val="decimal"/>
      <w:lvlText w:val="%1.%2.%3"/>
      <w:lvlJc w:val="left"/>
      <w:pPr>
        <w:ind w:left="2963" w:hanging="825"/>
      </w:pPr>
      <w:rPr>
        <w:rFonts w:hint="default"/>
      </w:rPr>
    </w:lvl>
    <w:lvl w:ilvl="3">
      <w:start w:val="3"/>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4">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306E93"/>
    <w:multiLevelType w:val="multilevel"/>
    <w:tmpl w:val="7A5C8A44"/>
    <w:lvl w:ilvl="0">
      <w:start w:val="2"/>
      <w:numFmt w:val="decimal"/>
      <w:lvlText w:val="%1."/>
      <w:lvlJc w:val="left"/>
      <w:pPr>
        <w:ind w:left="450" w:hanging="450"/>
      </w:pPr>
      <w:rPr>
        <w:rFonts w:hint="default"/>
      </w:rPr>
    </w:lvl>
    <w:lvl w:ilvl="1">
      <w:start w:val="8"/>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18">
    <w:nsid w:val="66A46DA4"/>
    <w:multiLevelType w:val="multilevel"/>
    <w:tmpl w:val="F6AA754C"/>
    <w:lvl w:ilvl="0">
      <w:start w:val="5"/>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1">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2">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13"/>
  </w:num>
  <w:num w:numId="3">
    <w:abstractNumId w:val="21"/>
  </w:num>
  <w:num w:numId="4">
    <w:abstractNumId w:val="12"/>
  </w:num>
  <w:num w:numId="5">
    <w:abstractNumId w:val="1"/>
  </w:num>
  <w:num w:numId="6">
    <w:abstractNumId w:val="2"/>
  </w:num>
  <w:num w:numId="7">
    <w:abstractNumId w:val="20"/>
  </w:num>
  <w:num w:numId="8">
    <w:abstractNumId w:val="22"/>
  </w:num>
  <w:num w:numId="9">
    <w:abstractNumId w:val="14"/>
  </w:num>
  <w:num w:numId="10">
    <w:abstractNumId w:val="8"/>
  </w:num>
  <w:num w:numId="11">
    <w:abstractNumId w:val="4"/>
  </w:num>
  <w:num w:numId="12">
    <w:abstractNumId w:val="16"/>
  </w:num>
  <w:num w:numId="13">
    <w:abstractNumId w:val="11"/>
  </w:num>
  <w:num w:numId="14">
    <w:abstractNumId w:val="0"/>
  </w:num>
  <w:num w:numId="15">
    <w:abstractNumId w:val="6"/>
  </w:num>
  <w:num w:numId="16">
    <w:abstractNumId w:val="17"/>
  </w:num>
  <w:num w:numId="17">
    <w:abstractNumId w:val="10"/>
  </w:num>
  <w:num w:numId="18">
    <w:abstractNumId w:val="18"/>
  </w:num>
  <w:num w:numId="19">
    <w:abstractNumId w:val="9"/>
  </w:num>
  <w:num w:numId="20">
    <w:abstractNumId w:val="3"/>
  </w:num>
  <w:num w:numId="21">
    <w:abstractNumId w:val="23"/>
  </w:num>
  <w:num w:numId="22">
    <w:abstractNumId w:val="19"/>
  </w:num>
  <w:num w:numId="2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15AFC"/>
    <w:rsid w:val="000246CF"/>
    <w:rsid w:val="00031775"/>
    <w:rsid w:val="00036D9A"/>
    <w:rsid w:val="00037E19"/>
    <w:rsid w:val="00042BB9"/>
    <w:rsid w:val="00060261"/>
    <w:rsid w:val="000646CB"/>
    <w:rsid w:val="00083B14"/>
    <w:rsid w:val="0008435C"/>
    <w:rsid w:val="00085D04"/>
    <w:rsid w:val="00086CEB"/>
    <w:rsid w:val="000A1327"/>
    <w:rsid w:val="000A3988"/>
    <w:rsid w:val="000A4993"/>
    <w:rsid w:val="000B0348"/>
    <w:rsid w:val="000B1C2D"/>
    <w:rsid w:val="000B5C82"/>
    <w:rsid w:val="000B7F14"/>
    <w:rsid w:val="000D14C0"/>
    <w:rsid w:val="000D1FE1"/>
    <w:rsid w:val="000D6D84"/>
    <w:rsid w:val="000D7053"/>
    <w:rsid w:val="000E556E"/>
    <w:rsid w:val="000E594F"/>
    <w:rsid w:val="000E61AB"/>
    <w:rsid w:val="000F5E56"/>
    <w:rsid w:val="0010654B"/>
    <w:rsid w:val="00106A32"/>
    <w:rsid w:val="00114E01"/>
    <w:rsid w:val="0012530E"/>
    <w:rsid w:val="001260D7"/>
    <w:rsid w:val="0013362E"/>
    <w:rsid w:val="00154BFC"/>
    <w:rsid w:val="00157DC0"/>
    <w:rsid w:val="00165280"/>
    <w:rsid w:val="0018743F"/>
    <w:rsid w:val="00196F78"/>
    <w:rsid w:val="001B02B0"/>
    <w:rsid w:val="001C2A28"/>
    <w:rsid w:val="001C3568"/>
    <w:rsid w:val="001C3AFC"/>
    <w:rsid w:val="001C52B6"/>
    <w:rsid w:val="001C61BD"/>
    <w:rsid w:val="001C6D82"/>
    <w:rsid w:val="001D38FB"/>
    <w:rsid w:val="001D3FB9"/>
    <w:rsid w:val="001D7B12"/>
    <w:rsid w:val="001E294F"/>
    <w:rsid w:val="001F5D89"/>
    <w:rsid w:val="00212E6E"/>
    <w:rsid w:val="00255AEF"/>
    <w:rsid w:val="00257559"/>
    <w:rsid w:val="00267E59"/>
    <w:rsid w:val="00270014"/>
    <w:rsid w:val="002711A3"/>
    <w:rsid w:val="0027136F"/>
    <w:rsid w:val="002718EE"/>
    <w:rsid w:val="0028628E"/>
    <w:rsid w:val="002907CE"/>
    <w:rsid w:val="002A20D2"/>
    <w:rsid w:val="002A4CDB"/>
    <w:rsid w:val="002A6C02"/>
    <w:rsid w:val="002A77F3"/>
    <w:rsid w:val="002D18B1"/>
    <w:rsid w:val="002D2F49"/>
    <w:rsid w:val="002D3713"/>
    <w:rsid w:val="002D6A63"/>
    <w:rsid w:val="002E6004"/>
    <w:rsid w:val="002F1110"/>
    <w:rsid w:val="00312198"/>
    <w:rsid w:val="00314477"/>
    <w:rsid w:val="0033745B"/>
    <w:rsid w:val="003427A1"/>
    <w:rsid w:val="00347F95"/>
    <w:rsid w:val="00352A9D"/>
    <w:rsid w:val="00353CE3"/>
    <w:rsid w:val="00354EE7"/>
    <w:rsid w:val="00357876"/>
    <w:rsid w:val="00364D66"/>
    <w:rsid w:val="00371B44"/>
    <w:rsid w:val="00372EAC"/>
    <w:rsid w:val="003A1630"/>
    <w:rsid w:val="003C0415"/>
    <w:rsid w:val="003C05F8"/>
    <w:rsid w:val="003C4152"/>
    <w:rsid w:val="003C74FA"/>
    <w:rsid w:val="003D044C"/>
    <w:rsid w:val="003D5E37"/>
    <w:rsid w:val="004019F0"/>
    <w:rsid w:val="00406A43"/>
    <w:rsid w:val="0041510E"/>
    <w:rsid w:val="00420D13"/>
    <w:rsid w:val="00423397"/>
    <w:rsid w:val="00435CA7"/>
    <w:rsid w:val="004863B5"/>
    <w:rsid w:val="004B2370"/>
    <w:rsid w:val="004B455A"/>
    <w:rsid w:val="004B6631"/>
    <w:rsid w:val="004B757D"/>
    <w:rsid w:val="004C0F22"/>
    <w:rsid w:val="004C7A73"/>
    <w:rsid w:val="004D2023"/>
    <w:rsid w:val="004D45FE"/>
    <w:rsid w:val="004E55F6"/>
    <w:rsid w:val="00501EE3"/>
    <w:rsid w:val="005020C6"/>
    <w:rsid w:val="005302D2"/>
    <w:rsid w:val="00530EEA"/>
    <w:rsid w:val="00530F7D"/>
    <w:rsid w:val="005338C5"/>
    <w:rsid w:val="00546621"/>
    <w:rsid w:val="00550A65"/>
    <w:rsid w:val="0055236C"/>
    <w:rsid w:val="00560FA8"/>
    <w:rsid w:val="00574BF7"/>
    <w:rsid w:val="005752FF"/>
    <w:rsid w:val="0057636F"/>
    <w:rsid w:val="00577558"/>
    <w:rsid w:val="00577CE6"/>
    <w:rsid w:val="0058652C"/>
    <w:rsid w:val="00592974"/>
    <w:rsid w:val="00595072"/>
    <w:rsid w:val="005A68CF"/>
    <w:rsid w:val="005B334D"/>
    <w:rsid w:val="005D0115"/>
    <w:rsid w:val="005F7BE5"/>
    <w:rsid w:val="006019C1"/>
    <w:rsid w:val="00604FE9"/>
    <w:rsid w:val="0061498A"/>
    <w:rsid w:val="00623C25"/>
    <w:rsid w:val="006315BC"/>
    <w:rsid w:val="00637972"/>
    <w:rsid w:val="00651D53"/>
    <w:rsid w:val="00655228"/>
    <w:rsid w:val="00656DCA"/>
    <w:rsid w:val="006627B0"/>
    <w:rsid w:val="00667B76"/>
    <w:rsid w:val="00670D58"/>
    <w:rsid w:val="00672B94"/>
    <w:rsid w:val="00683194"/>
    <w:rsid w:val="00694B5D"/>
    <w:rsid w:val="00695DF6"/>
    <w:rsid w:val="006979F1"/>
    <w:rsid w:val="006B0529"/>
    <w:rsid w:val="006F0302"/>
    <w:rsid w:val="006F2555"/>
    <w:rsid w:val="006F4595"/>
    <w:rsid w:val="006F6282"/>
    <w:rsid w:val="00703788"/>
    <w:rsid w:val="00706E31"/>
    <w:rsid w:val="00711C51"/>
    <w:rsid w:val="00713544"/>
    <w:rsid w:val="0071511A"/>
    <w:rsid w:val="007235B5"/>
    <w:rsid w:val="00723FED"/>
    <w:rsid w:val="007310BD"/>
    <w:rsid w:val="007316CD"/>
    <w:rsid w:val="007348E6"/>
    <w:rsid w:val="00735411"/>
    <w:rsid w:val="00745B10"/>
    <w:rsid w:val="007470EF"/>
    <w:rsid w:val="00747BF3"/>
    <w:rsid w:val="007768A6"/>
    <w:rsid w:val="00783CD8"/>
    <w:rsid w:val="007B26FA"/>
    <w:rsid w:val="007B2BFC"/>
    <w:rsid w:val="007B2C75"/>
    <w:rsid w:val="007C591D"/>
    <w:rsid w:val="007C67D2"/>
    <w:rsid w:val="007D47CD"/>
    <w:rsid w:val="007E008B"/>
    <w:rsid w:val="007E15B1"/>
    <w:rsid w:val="007E7EE6"/>
    <w:rsid w:val="007F1EB6"/>
    <w:rsid w:val="007F38D5"/>
    <w:rsid w:val="007F4EE6"/>
    <w:rsid w:val="00815596"/>
    <w:rsid w:val="00862C63"/>
    <w:rsid w:val="008701F9"/>
    <w:rsid w:val="00871E80"/>
    <w:rsid w:val="008728EB"/>
    <w:rsid w:val="008813DD"/>
    <w:rsid w:val="00883ED6"/>
    <w:rsid w:val="008B1347"/>
    <w:rsid w:val="008C35F3"/>
    <w:rsid w:val="008C644F"/>
    <w:rsid w:val="008D2AB0"/>
    <w:rsid w:val="008D60D4"/>
    <w:rsid w:val="008F4C88"/>
    <w:rsid w:val="009049C6"/>
    <w:rsid w:val="00905D11"/>
    <w:rsid w:val="009071C6"/>
    <w:rsid w:val="0091170A"/>
    <w:rsid w:val="0092153D"/>
    <w:rsid w:val="00921C82"/>
    <w:rsid w:val="009447A8"/>
    <w:rsid w:val="009467BE"/>
    <w:rsid w:val="00957119"/>
    <w:rsid w:val="009669A5"/>
    <w:rsid w:val="00967E26"/>
    <w:rsid w:val="009A226A"/>
    <w:rsid w:val="009A33DA"/>
    <w:rsid w:val="009A4676"/>
    <w:rsid w:val="009A6F28"/>
    <w:rsid w:val="009D0745"/>
    <w:rsid w:val="009D2062"/>
    <w:rsid w:val="009E4C07"/>
    <w:rsid w:val="009E5CD9"/>
    <w:rsid w:val="009F556D"/>
    <w:rsid w:val="00A00D11"/>
    <w:rsid w:val="00A0377E"/>
    <w:rsid w:val="00A12481"/>
    <w:rsid w:val="00A30230"/>
    <w:rsid w:val="00A33205"/>
    <w:rsid w:val="00A3664A"/>
    <w:rsid w:val="00A40E20"/>
    <w:rsid w:val="00A475E8"/>
    <w:rsid w:val="00A63BB5"/>
    <w:rsid w:val="00A70849"/>
    <w:rsid w:val="00A86625"/>
    <w:rsid w:val="00A93BCA"/>
    <w:rsid w:val="00AA4BF1"/>
    <w:rsid w:val="00AB0003"/>
    <w:rsid w:val="00AB47CE"/>
    <w:rsid w:val="00AC0F9B"/>
    <w:rsid w:val="00AC170A"/>
    <w:rsid w:val="00AD0A38"/>
    <w:rsid w:val="00AE5A15"/>
    <w:rsid w:val="00AE674D"/>
    <w:rsid w:val="00AF1473"/>
    <w:rsid w:val="00AF527A"/>
    <w:rsid w:val="00AF6235"/>
    <w:rsid w:val="00B03817"/>
    <w:rsid w:val="00B1495B"/>
    <w:rsid w:val="00B175DE"/>
    <w:rsid w:val="00B215DD"/>
    <w:rsid w:val="00B2376D"/>
    <w:rsid w:val="00B237BE"/>
    <w:rsid w:val="00B32669"/>
    <w:rsid w:val="00B43464"/>
    <w:rsid w:val="00B5418B"/>
    <w:rsid w:val="00B72FA1"/>
    <w:rsid w:val="00B80DAC"/>
    <w:rsid w:val="00B813C5"/>
    <w:rsid w:val="00B8161B"/>
    <w:rsid w:val="00B9506E"/>
    <w:rsid w:val="00B96D8D"/>
    <w:rsid w:val="00B97C35"/>
    <w:rsid w:val="00BA0729"/>
    <w:rsid w:val="00BA2A96"/>
    <w:rsid w:val="00BB49C4"/>
    <w:rsid w:val="00BD50FC"/>
    <w:rsid w:val="00BE2783"/>
    <w:rsid w:val="00BF42A6"/>
    <w:rsid w:val="00C002C6"/>
    <w:rsid w:val="00C11AB3"/>
    <w:rsid w:val="00C1269A"/>
    <w:rsid w:val="00C16E30"/>
    <w:rsid w:val="00C221E8"/>
    <w:rsid w:val="00C3393E"/>
    <w:rsid w:val="00C35807"/>
    <w:rsid w:val="00C5390B"/>
    <w:rsid w:val="00C713C7"/>
    <w:rsid w:val="00C75B9A"/>
    <w:rsid w:val="00C837FE"/>
    <w:rsid w:val="00C96809"/>
    <w:rsid w:val="00C96972"/>
    <w:rsid w:val="00C97A98"/>
    <w:rsid w:val="00CA6D04"/>
    <w:rsid w:val="00CA7033"/>
    <w:rsid w:val="00CB2F8D"/>
    <w:rsid w:val="00CC0C7A"/>
    <w:rsid w:val="00CC1CEB"/>
    <w:rsid w:val="00CD7F02"/>
    <w:rsid w:val="00CE52F4"/>
    <w:rsid w:val="00CF0AF5"/>
    <w:rsid w:val="00D04537"/>
    <w:rsid w:val="00D06768"/>
    <w:rsid w:val="00D14B2A"/>
    <w:rsid w:val="00D261EF"/>
    <w:rsid w:val="00D42E89"/>
    <w:rsid w:val="00D46F28"/>
    <w:rsid w:val="00D47767"/>
    <w:rsid w:val="00D5239F"/>
    <w:rsid w:val="00D73F67"/>
    <w:rsid w:val="00D745C2"/>
    <w:rsid w:val="00D80A15"/>
    <w:rsid w:val="00DC02A4"/>
    <w:rsid w:val="00DC069E"/>
    <w:rsid w:val="00DC11E2"/>
    <w:rsid w:val="00DC355A"/>
    <w:rsid w:val="00DD3836"/>
    <w:rsid w:val="00DD4448"/>
    <w:rsid w:val="00DD597D"/>
    <w:rsid w:val="00DE4C23"/>
    <w:rsid w:val="00E03DCB"/>
    <w:rsid w:val="00E04E6D"/>
    <w:rsid w:val="00E05787"/>
    <w:rsid w:val="00E139E9"/>
    <w:rsid w:val="00E166B6"/>
    <w:rsid w:val="00E36BDA"/>
    <w:rsid w:val="00E40B03"/>
    <w:rsid w:val="00E40FC4"/>
    <w:rsid w:val="00E46235"/>
    <w:rsid w:val="00E56BEF"/>
    <w:rsid w:val="00E622CA"/>
    <w:rsid w:val="00E643E5"/>
    <w:rsid w:val="00E674B6"/>
    <w:rsid w:val="00EA1D3C"/>
    <w:rsid w:val="00EE51AA"/>
    <w:rsid w:val="00EE7663"/>
    <w:rsid w:val="00EF0971"/>
    <w:rsid w:val="00EF30F8"/>
    <w:rsid w:val="00EF5611"/>
    <w:rsid w:val="00EF7DD1"/>
    <w:rsid w:val="00F05809"/>
    <w:rsid w:val="00F116F7"/>
    <w:rsid w:val="00F12D0D"/>
    <w:rsid w:val="00F16AE5"/>
    <w:rsid w:val="00F26070"/>
    <w:rsid w:val="00F41767"/>
    <w:rsid w:val="00F663D7"/>
    <w:rsid w:val="00F73C6E"/>
    <w:rsid w:val="00F77376"/>
    <w:rsid w:val="00F80329"/>
    <w:rsid w:val="00F86167"/>
    <w:rsid w:val="00F97E18"/>
    <w:rsid w:val="00FB5C62"/>
    <w:rsid w:val="00FC2A1B"/>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50A6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50A65"/>
    <w:pPr>
      <w:jc w:val="center"/>
      <w:outlineLvl w:val="0"/>
    </w:pPr>
    <w:rPr>
      <w:rFonts w:cs="Arial"/>
      <w:b/>
      <w:bCs/>
      <w:kern w:val="32"/>
      <w:sz w:val="32"/>
      <w:szCs w:val="32"/>
    </w:rPr>
  </w:style>
  <w:style w:type="paragraph" w:styleId="2">
    <w:name w:val="heading 2"/>
    <w:aliases w:val="!Разделы документа"/>
    <w:basedOn w:val="a"/>
    <w:link w:val="20"/>
    <w:qFormat/>
    <w:rsid w:val="00550A65"/>
    <w:pPr>
      <w:jc w:val="center"/>
      <w:outlineLvl w:val="1"/>
    </w:pPr>
    <w:rPr>
      <w:rFonts w:cs="Arial"/>
      <w:b/>
      <w:bCs/>
      <w:iCs/>
      <w:sz w:val="30"/>
      <w:szCs w:val="28"/>
    </w:rPr>
  </w:style>
  <w:style w:type="paragraph" w:styleId="3">
    <w:name w:val="heading 3"/>
    <w:aliases w:val="!Главы документа"/>
    <w:basedOn w:val="a"/>
    <w:link w:val="30"/>
    <w:qFormat/>
    <w:rsid w:val="00550A65"/>
    <w:pPr>
      <w:outlineLvl w:val="2"/>
    </w:pPr>
    <w:rPr>
      <w:rFonts w:cs="Arial"/>
      <w:b/>
      <w:bCs/>
      <w:sz w:val="28"/>
      <w:szCs w:val="26"/>
    </w:rPr>
  </w:style>
  <w:style w:type="paragraph" w:styleId="4">
    <w:name w:val="heading 4"/>
    <w:aliases w:val="!Параграфы/Статьи документа"/>
    <w:basedOn w:val="a"/>
    <w:link w:val="40"/>
    <w:qFormat/>
    <w:rsid w:val="00550A6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rPr>
      <w:rFonts w:ascii="Times New Roman" w:hAnsi="Times New Roman"/>
      <w:sz w:val="20"/>
      <w:szCs w:val="20"/>
    </w:rPr>
  </w:style>
  <w:style w:type="character" w:customStyle="1" w:styleId="a5">
    <w:name w:val="Текст сноски Знак"/>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qFormat/>
    <w:rsid w:val="00672B94"/>
    <w:rPr>
      <w:sz w:val="22"/>
      <w:szCs w:val="22"/>
      <w:lang w:eastAsia="en-US"/>
    </w:rPr>
  </w:style>
  <w:style w:type="paragraph" w:styleId="a8">
    <w:name w:val="header"/>
    <w:basedOn w:val="a"/>
    <w:link w:val="a9"/>
    <w:uiPriority w:val="99"/>
    <w:unhideWhenUsed/>
    <w:rsid w:val="006F6282"/>
    <w:pPr>
      <w:tabs>
        <w:tab w:val="center" w:pos="4677"/>
        <w:tab w:val="right" w:pos="9355"/>
      </w:tabs>
    </w:pPr>
  </w:style>
  <w:style w:type="character" w:customStyle="1" w:styleId="a9">
    <w:name w:val="Верхний колонтитул Знак"/>
    <w:basedOn w:val="a0"/>
    <w:link w:val="a8"/>
    <w:uiPriority w:val="99"/>
    <w:rsid w:val="006F6282"/>
  </w:style>
  <w:style w:type="paragraph" w:styleId="aa">
    <w:name w:val="footer"/>
    <w:basedOn w:val="a"/>
    <w:link w:val="ab"/>
    <w:uiPriority w:val="99"/>
    <w:unhideWhenUsed/>
    <w:rsid w:val="006F6282"/>
    <w:pPr>
      <w:tabs>
        <w:tab w:val="center" w:pos="4677"/>
        <w:tab w:val="right" w:pos="9355"/>
      </w:tabs>
    </w:pPr>
  </w:style>
  <w:style w:type="character" w:customStyle="1" w:styleId="ab">
    <w:name w:val="Нижний колонтитул Знак"/>
    <w:basedOn w:val="a0"/>
    <w:link w:val="aa"/>
    <w:uiPriority w:val="99"/>
    <w:rsid w:val="006F6282"/>
  </w:style>
  <w:style w:type="character" w:customStyle="1" w:styleId="10">
    <w:name w:val="Заголовок 1 Знак"/>
    <w:aliases w:val="!Части документа Знак"/>
    <w:link w:val="1"/>
    <w:rsid w:val="00694B5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694B5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694B5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94B5D"/>
    <w:rPr>
      <w:rFonts w:ascii="Arial" w:eastAsia="Times New Roman" w:hAnsi="Arial"/>
      <w:b/>
      <w:bCs/>
      <w:sz w:val="26"/>
      <w:szCs w:val="28"/>
    </w:rPr>
  </w:style>
  <w:style w:type="character" w:styleId="HTML">
    <w:name w:val="HTML Variable"/>
    <w:aliases w:val="!Ссылки в документе"/>
    <w:basedOn w:val="a0"/>
    <w:rsid w:val="00550A65"/>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550A65"/>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694B5D"/>
    <w:rPr>
      <w:rFonts w:ascii="Courier" w:eastAsia="Times New Roman" w:hAnsi="Courier"/>
      <w:sz w:val="22"/>
    </w:rPr>
  </w:style>
  <w:style w:type="paragraph" w:customStyle="1" w:styleId="Title">
    <w:name w:val="Title!Название НПА"/>
    <w:basedOn w:val="a"/>
    <w:rsid w:val="00550A65"/>
    <w:pPr>
      <w:spacing w:before="240" w:after="60"/>
      <w:jc w:val="center"/>
      <w:outlineLvl w:val="0"/>
    </w:pPr>
    <w:rPr>
      <w:rFonts w:cs="Arial"/>
      <w:b/>
      <w:bCs/>
      <w:kern w:val="28"/>
      <w:sz w:val="32"/>
      <w:szCs w:val="32"/>
    </w:rPr>
  </w:style>
  <w:style w:type="character" w:styleId="ae">
    <w:name w:val="Hyperlink"/>
    <w:basedOn w:val="a0"/>
    <w:rsid w:val="00550A65"/>
    <w:rPr>
      <w:color w:val="0000FF"/>
      <w:u w:val="none"/>
    </w:rPr>
  </w:style>
  <w:style w:type="character" w:customStyle="1" w:styleId="msonormal0">
    <w:name w:val="msonormal"/>
    <w:rsid w:val="00267E59"/>
  </w:style>
  <w:style w:type="paragraph" w:customStyle="1" w:styleId="Application">
    <w:name w:val="Application!Приложение"/>
    <w:rsid w:val="00550A65"/>
    <w:pPr>
      <w:spacing w:before="120" w:after="120"/>
      <w:jc w:val="right"/>
    </w:pPr>
    <w:rPr>
      <w:rFonts w:ascii="Arial" w:eastAsia="Times New Roman" w:hAnsi="Arial" w:cs="Arial"/>
      <w:b/>
      <w:bCs/>
      <w:kern w:val="28"/>
      <w:sz w:val="32"/>
      <w:szCs w:val="32"/>
    </w:rPr>
  </w:style>
  <w:style w:type="paragraph" w:customStyle="1" w:styleId="Table">
    <w:name w:val="Table!Таблица"/>
    <w:rsid w:val="00550A65"/>
    <w:rPr>
      <w:rFonts w:ascii="Arial" w:eastAsia="Times New Roman" w:hAnsi="Arial" w:cs="Arial"/>
      <w:bCs/>
      <w:kern w:val="28"/>
      <w:sz w:val="24"/>
      <w:szCs w:val="32"/>
    </w:rPr>
  </w:style>
  <w:style w:type="paragraph" w:customStyle="1" w:styleId="Table0">
    <w:name w:val="Table!"/>
    <w:next w:val="Table"/>
    <w:rsid w:val="00550A65"/>
    <w:pPr>
      <w:jc w:val="center"/>
    </w:pPr>
    <w:rPr>
      <w:rFonts w:ascii="Arial" w:eastAsia="Times New Roman" w:hAnsi="Arial" w:cs="Arial"/>
      <w:b/>
      <w:bCs/>
      <w:kern w:val="28"/>
      <w:sz w:val="24"/>
      <w:szCs w:val="32"/>
    </w:rPr>
  </w:style>
  <w:style w:type="table" w:styleId="af">
    <w:name w:val="Table Grid"/>
    <w:basedOn w:val="a1"/>
    <w:rsid w:val="001D3F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28628E"/>
    <w:rPr>
      <w:rFonts w:ascii="Tahoma" w:hAnsi="Tahoma" w:cs="Tahoma"/>
      <w:sz w:val="16"/>
      <w:szCs w:val="16"/>
    </w:rPr>
  </w:style>
  <w:style w:type="character" w:customStyle="1" w:styleId="af1">
    <w:name w:val="Текст выноски Знак"/>
    <w:basedOn w:val="a0"/>
    <w:link w:val="af0"/>
    <w:uiPriority w:val="99"/>
    <w:semiHidden/>
    <w:rsid w:val="0028628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50A6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50A65"/>
    <w:pPr>
      <w:jc w:val="center"/>
      <w:outlineLvl w:val="0"/>
    </w:pPr>
    <w:rPr>
      <w:rFonts w:cs="Arial"/>
      <w:b/>
      <w:bCs/>
      <w:kern w:val="32"/>
      <w:sz w:val="32"/>
      <w:szCs w:val="32"/>
    </w:rPr>
  </w:style>
  <w:style w:type="paragraph" w:styleId="2">
    <w:name w:val="heading 2"/>
    <w:aliases w:val="!Разделы документа"/>
    <w:basedOn w:val="a"/>
    <w:link w:val="20"/>
    <w:qFormat/>
    <w:rsid w:val="00550A65"/>
    <w:pPr>
      <w:jc w:val="center"/>
      <w:outlineLvl w:val="1"/>
    </w:pPr>
    <w:rPr>
      <w:rFonts w:cs="Arial"/>
      <w:b/>
      <w:bCs/>
      <w:iCs/>
      <w:sz w:val="30"/>
      <w:szCs w:val="28"/>
    </w:rPr>
  </w:style>
  <w:style w:type="paragraph" w:styleId="3">
    <w:name w:val="heading 3"/>
    <w:aliases w:val="!Главы документа"/>
    <w:basedOn w:val="a"/>
    <w:link w:val="30"/>
    <w:qFormat/>
    <w:rsid w:val="00550A65"/>
    <w:pPr>
      <w:outlineLvl w:val="2"/>
    </w:pPr>
    <w:rPr>
      <w:rFonts w:cs="Arial"/>
      <w:b/>
      <w:bCs/>
      <w:sz w:val="28"/>
      <w:szCs w:val="26"/>
    </w:rPr>
  </w:style>
  <w:style w:type="paragraph" w:styleId="4">
    <w:name w:val="heading 4"/>
    <w:aliases w:val="!Параграфы/Статьи документа"/>
    <w:basedOn w:val="a"/>
    <w:link w:val="40"/>
    <w:qFormat/>
    <w:rsid w:val="00550A6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rPr>
      <w:rFonts w:ascii="Times New Roman" w:hAnsi="Times New Roman"/>
      <w:sz w:val="20"/>
      <w:szCs w:val="20"/>
    </w:rPr>
  </w:style>
  <w:style w:type="character" w:customStyle="1" w:styleId="a5">
    <w:name w:val="Текст сноски Знак"/>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qFormat/>
    <w:rsid w:val="00672B94"/>
    <w:rPr>
      <w:sz w:val="22"/>
      <w:szCs w:val="22"/>
      <w:lang w:eastAsia="en-US"/>
    </w:rPr>
  </w:style>
  <w:style w:type="paragraph" w:styleId="a8">
    <w:name w:val="header"/>
    <w:basedOn w:val="a"/>
    <w:link w:val="a9"/>
    <w:uiPriority w:val="99"/>
    <w:unhideWhenUsed/>
    <w:rsid w:val="006F6282"/>
    <w:pPr>
      <w:tabs>
        <w:tab w:val="center" w:pos="4677"/>
        <w:tab w:val="right" w:pos="9355"/>
      </w:tabs>
    </w:pPr>
  </w:style>
  <w:style w:type="character" w:customStyle="1" w:styleId="a9">
    <w:name w:val="Верхний колонтитул Знак"/>
    <w:basedOn w:val="a0"/>
    <w:link w:val="a8"/>
    <w:uiPriority w:val="99"/>
    <w:rsid w:val="006F6282"/>
  </w:style>
  <w:style w:type="paragraph" w:styleId="aa">
    <w:name w:val="footer"/>
    <w:basedOn w:val="a"/>
    <w:link w:val="ab"/>
    <w:uiPriority w:val="99"/>
    <w:unhideWhenUsed/>
    <w:rsid w:val="006F6282"/>
    <w:pPr>
      <w:tabs>
        <w:tab w:val="center" w:pos="4677"/>
        <w:tab w:val="right" w:pos="9355"/>
      </w:tabs>
    </w:pPr>
  </w:style>
  <w:style w:type="character" w:customStyle="1" w:styleId="ab">
    <w:name w:val="Нижний колонтитул Знак"/>
    <w:basedOn w:val="a0"/>
    <w:link w:val="aa"/>
    <w:uiPriority w:val="99"/>
    <w:rsid w:val="006F6282"/>
  </w:style>
  <w:style w:type="character" w:customStyle="1" w:styleId="10">
    <w:name w:val="Заголовок 1 Знак"/>
    <w:aliases w:val="!Части документа Знак"/>
    <w:link w:val="1"/>
    <w:rsid w:val="00694B5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694B5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694B5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94B5D"/>
    <w:rPr>
      <w:rFonts w:ascii="Arial" w:eastAsia="Times New Roman" w:hAnsi="Arial"/>
      <w:b/>
      <w:bCs/>
      <w:sz w:val="26"/>
      <w:szCs w:val="28"/>
    </w:rPr>
  </w:style>
  <w:style w:type="character" w:styleId="HTML">
    <w:name w:val="HTML Variable"/>
    <w:aliases w:val="!Ссылки в документе"/>
    <w:basedOn w:val="a0"/>
    <w:rsid w:val="00550A65"/>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550A65"/>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694B5D"/>
    <w:rPr>
      <w:rFonts w:ascii="Courier" w:eastAsia="Times New Roman" w:hAnsi="Courier"/>
      <w:sz w:val="22"/>
    </w:rPr>
  </w:style>
  <w:style w:type="paragraph" w:customStyle="1" w:styleId="Title">
    <w:name w:val="Title!Название НПА"/>
    <w:basedOn w:val="a"/>
    <w:rsid w:val="00550A65"/>
    <w:pPr>
      <w:spacing w:before="240" w:after="60"/>
      <w:jc w:val="center"/>
      <w:outlineLvl w:val="0"/>
    </w:pPr>
    <w:rPr>
      <w:rFonts w:cs="Arial"/>
      <w:b/>
      <w:bCs/>
      <w:kern w:val="28"/>
      <w:sz w:val="32"/>
      <w:szCs w:val="32"/>
    </w:rPr>
  </w:style>
  <w:style w:type="character" w:styleId="ae">
    <w:name w:val="Hyperlink"/>
    <w:basedOn w:val="a0"/>
    <w:rsid w:val="00550A65"/>
    <w:rPr>
      <w:color w:val="0000FF"/>
      <w:u w:val="none"/>
    </w:rPr>
  </w:style>
  <w:style w:type="character" w:customStyle="1" w:styleId="msonormal0">
    <w:name w:val="msonormal"/>
    <w:rsid w:val="00267E59"/>
  </w:style>
  <w:style w:type="paragraph" w:customStyle="1" w:styleId="Application">
    <w:name w:val="Application!Приложение"/>
    <w:rsid w:val="00550A65"/>
    <w:pPr>
      <w:spacing w:before="120" w:after="120"/>
      <w:jc w:val="right"/>
    </w:pPr>
    <w:rPr>
      <w:rFonts w:ascii="Arial" w:eastAsia="Times New Roman" w:hAnsi="Arial" w:cs="Arial"/>
      <w:b/>
      <w:bCs/>
      <w:kern w:val="28"/>
      <w:sz w:val="32"/>
      <w:szCs w:val="32"/>
    </w:rPr>
  </w:style>
  <w:style w:type="paragraph" w:customStyle="1" w:styleId="Table">
    <w:name w:val="Table!Таблица"/>
    <w:rsid w:val="00550A65"/>
    <w:rPr>
      <w:rFonts w:ascii="Arial" w:eastAsia="Times New Roman" w:hAnsi="Arial" w:cs="Arial"/>
      <w:bCs/>
      <w:kern w:val="28"/>
      <w:sz w:val="24"/>
      <w:szCs w:val="32"/>
    </w:rPr>
  </w:style>
  <w:style w:type="paragraph" w:customStyle="1" w:styleId="Table0">
    <w:name w:val="Table!"/>
    <w:next w:val="Table"/>
    <w:rsid w:val="00550A65"/>
    <w:pPr>
      <w:jc w:val="center"/>
    </w:pPr>
    <w:rPr>
      <w:rFonts w:ascii="Arial" w:eastAsia="Times New Roman" w:hAnsi="Arial" w:cs="Arial"/>
      <w:b/>
      <w:bCs/>
      <w:kern w:val="28"/>
      <w:sz w:val="24"/>
      <w:szCs w:val="32"/>
    </w:rPr>
  </w:style>
  <w:style w:type="table" w:styleId="af">
    <w:name w:val="Table Grid"/>
    <w:basedOn w:val="a1"/>
    <w:rsid w:val="001D3F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28628E"/>
    <w:rPr>
      <w:rFonts w:ascii="Tahoma" w:hAnsi="Tahoma" w:cs="Tahoma"/>
      <w:sz w:val="16"/>
      <w:szCs w:val="16"/>
    </w:rPr>
  </w:style>
  <w:style w:type="character" w:customStyle="1" w:styleId="af1">
    <w:name w:val="Текст выноски Знак"/>
    <w:basedOn w:val="a0"/>
    <w:link w:val="af0"/>
    <w:uiPriority w:val="99"/>
    <w:semiHidden/>
    <w:rsid w:val="0028628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0305">
      <w:bodyDiv w:val="1"/>
      <w:marLeft w:val="0"/>
      <w:marRight w:val="0"/>
      <w:marTop w:val="0"/>
      <w:marBottom w:val="0"/>
      <w:divBdr>
        <w:top w:val="none" w:sz="0" w:space="0" w:color="auto"/>
        <w:left w:val="none" w:sz="0" w:space="0" w:color="auto"/>
        <w:bottom w:val="none" w:sz="0" w:space="0" w:color="auto"/>
        <w:right w:val="none" w:sz="0" w:space="0" w:color="auto"/>
      </w:divBdr>
    </w:div>
    <w:div w:id="312026342">
      <w:bodyDiv w:val="1"/>
      <w:marLeft w:val="0"/>
      <w:marRight w:val="0"/>
      <w:marTop w:val="0"/>
      <w:marBottom w:val="0"/>
      <w:divBdr>
        <w:top w:val="none" w:sz="0" w:space="0" w:color="auto"/>
        <w:left w:val="none" w:sz="0" w:space="0" w:color="auto"/>
        <w:bottom w:val="none" w:sz="0" w:space="0" w:color="auto"/>
        <w:right w:val="none" w:sz="0" w:space="0" w:color="auto"/>
      </w:divBdr>
    </w:div>
    <w:div w:id="449476816">
      <w:bodyDiv w:val="1"/>
      <w:marLeft w:val="0"/>
      <w:marRight w:val="0"/>
      <w:marTop w:val="0"/>
      <w:marBottom w:val="0"/>
      <w:divBdr>
        <w:top w:val="none" w:sz="0" w:space="0" w:color="auto"/>
        <w:left w:val="none" w:sz="0" w:space="0" w:color="auto"/>
        <w:bottom w:val="none" w:sz="0" w:space="0" w:color="auto"/>
        <w:right w:val="none" w:sz="0" w:space="0" w:color="auto"/>
      </w:divBdr>
    </w:div>
    <w:div w:id="780801982">
      <w:bodyDiv w:val="1"/>
      <w:marLeft w:val="0"/>
      <w:marRight w:val="0"/>
      <w:marTop w:val="0"/>
      <w:marBottom w:val="0"/>
      <w:divBdr>
        <w:top w:val="none" w:sz="0" w:space="0" w:color="auto"/>
        <w:left w:val="none" w:sz="0" w:space="0" w:color="auto"/>
        <w:bottom w:val="none" w:sz="0" w:space="0" w:color="auto"/>
        <w:right w:val="none" w:sz="0" w:space="0" w:color="auto"/>
      </w:divBdr>
    </w:div>
    <w:div w:id="968051660">
      <w:bodyDiv w:val="1"/>
      <w:marLeft w:val="0"/>
      <w:marRight w:val="0"/>
      <w:marTop w:val="0"/>
      <w:marBottom w:val="0"/>
      <w:divBdr>
        <w:top w:val="none" w:sz="0" w:space="0" w:color="auto"/>
        <w:left w:val="none" w:sz="0" w:space="0" w:color="auto"/>
        <w:bottom w:val="none" w:sz="0" w:space="0" w:color="auto"/>
        <w:right w:val="none" w:sz="0" w:space="0" w:color="auto"/>
      </w:divBdr>
    </w:div>
    <w:div w:id="1047411080">
      <w:bodyDiv w:val="1"/>
      <w:marLeft w:val="0"/>
      <w:marRight w:val="0"/>
      <w:marTop w:val="0"/>
      <w:marBottom w:val="0"/>
      <w:divBdr>
        <w:top w:val="none" w:sz="0" w:space="0" w:color="auto"/>
        <w:left w:val="none" w:sz="0" w:space="0" w:color="auto"/>
        <w:bottom w:val="none" w:sz="0" w:space="0" w:color="auto"/>
        <w:right w:val="none" w:sz="0" w:space="0" w:color="auto"/>
      </w:divBdr>
    </w:div>
    <w:div w:id="1103038672">
      <w:bodyDiv w:val="1"/>
      <w:marLeft w:val="0"/>
      <w:marRight w:val="0"/>
      <w:marTop w:val="0"/>
      <w:marBottom w:val="0"/>
      <w:divBdr>
        <w:top w:val="none" w:sz="0" w:space="0" w:color="auto"/>
        <w:left w:val="none" w:sz="0" w:space="0" w:color="auto"/>
        <w:bottom w:val="none" w:sz="0" w:space="0" w:color="auto"/>
        <w:right w:val="none" w:sz="0" w:space="0" w:color="auto"/>
      </w:divBdr>
    </w:div>
    <w:div w:id="1399472927">
      <w:bodyDiv w:val="1"/>
      <w:marLeft w:val="0"/>
      <w:marRight w:val="0"/>
      <w:marTop w:val="0"/>
      <w:marBottom w:val="0"/>
      <w:divBdr>
        <w:top w:val="none" w:sz="0" w:space="0" w:color="auto"/>
        <w:left w:val="none" w:sz="0" w:space="0" w:color="auto"/>
        <w:bottom w:val="none" w:sz="0" w:space="0" w:color="auto"/>
        <w:right w:val="none" w:sz="0" w:space="0" w:color="auto"/>
      </w:divBdr>
    </w:div>
    <w:div w:id="1617373143">
      <w:bodyDiv w:val="1"/>
      <w:marLeft w:val="0"/>
      <w:marRight w:val="0"/>
      <w:marTop w:val="0"/>
      <w:marBottom w:val="0"/>
      <w:divBdr>
        <w:top w:val="none" w:sz="0" w:space="0" w:color="auto"/>
        <w:left w:val="none" w:sz="0" w:space="0" w:color="auto"/>
        <w:bottom w:val="none" w:sz="0" w:space="0" w:color="auto"/>
        <w:right w:val="none" w:sz="0" w:space="0" w:color="auto"/>
      </w:divBdr>
    </w:div>
    <w:div w:id="177420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60400-EAC5-4F0F-8878-7FCE75194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33</TotalTime>
  <Pages>30</Pages>
  <Words>11673</Words>
  <Characters>66538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78055</CharactersWithSpaces>
  <SharedDoc>false</SharedDoc>
  <HLinks>
    <vt:vector size="6" baseType="variant">
      <vt:variant>
        <vt:i4>589829</vt:i4>
      </vt:variant>
      <vt:variant>
        <vt:i4>0</vt:i4>
      </vt:variant>
      <vt:variant>
        <vt:i4>0</vt:i4>
      </vt:variant>
      <vt:variant>
        <vt:i4>5</vt:i4>
      </vt:variant>
      <vt:variant>
        <vt:lpwstr>consultantplus://offline/ref=882214FB5A775EADD2679C53CDE39EE5E5883D34D719EC905C91CA51A218F43F40CA3DA412w6GBM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Пользователь</cp:lastModifiedBy>
  <cp:revision>15</cp:revision>
  <cp:lastPrinted>2022-12-07T06:36:00Z</cp:lastPrinted>
  <dcterms:created xsi:type="dcterms:W3CDTF">2022-11-11T09:20:00Z</dcterms:created>
  <dcterms:modified xsi:type="dcterms:W3CDTF">2022-12-07T06:36:00Z</dcterms:modified>
</cp:coreProperties>
</file>